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72AD" w:rsidRDefault="00BB72AD" w:rsidP="00BB72AD">
      <w:pPr>
        <w:rPr>
          <w:rFonts w:ascii="Arial" w:hAnsi="Arial" w:cs="Arial"/>
          <w:sz w:val="32"/>
          <w:szCs w:val="32"/>
        </w:rPr>
      </w:pPr>
      <w:bookmarkStart w:id="0" w:name="_Toc482190660"/>
    </w:p>
    <w:p w:rsidR="00F518B1" w:rsidRDefault="00F518B1" w:rsidP="00BB72AD">
      <w:pPr>
        <w:rPr>
          <w:rFonts w:ascii="Arial" w:hAnsi="Arial" w:cs="Arial"/>
          <w:sz w:val="32"/>
          <w:szCs w:val="32"/>
        </w:rPr>
      </w:pPr>
    </w:p>
    <w:p w:rsidR="00F518B1" w:rsidRDefault="00F518B1" w:rsidP="00BB72AD">
      <w:pPr>
        <w:rPr>
          <w:rFonts w:ascii="Arial" w:hAnsi="Arial" w:cs="Arial"/>
          <w:sz w:val="32"/>
          <w:szCs w:val="32"/>
        </w:rPr>
      </w:pPr>
    </w:p>
    <w:p w:rsidR="00F518B1" w:rsidRDefault="00F518B1" w:rsidP="00BB72AD">
      <w:pPr>
        <w:rPr>
          <w:rFonts w:ascii="Arial" w:hAnsi="Arial" w:cs="Arial"/>
          <w:sz w:val="32"/>
          <w:szCs w:val="32"/>
        </w:rPr>
      </w:pPr>
    </w:p>
    <w:p w:rsidR="00F518B1" w:rsidRDefault="00F518B1" w:rsidP="00BB72AD">
      <w:pPr>
        <w:rPr>
          <w:rFonts w:ascii="Arial" w:hAnsi="Arial" w:cs="Arial"/>
          <w:sz w:val="32"/>
          <w:szCs w:val="32"/>
        </w:rPr>
      </w:pPr>
    </w:p>
    <w:p w:rsidR="00F518B1" w:rsidRDefault="00F518B1" w:rsidP="00BB72AD">
      <w:pPr>
        <w:rPr>
          <w:rFonts w:ascii="Arial" w:hAnsi="Arial" w:cs="Arial"/>
          <w:sz w:val="32"/>
          <w:szCs w:val="32"/>
        </w:rPr>
      </w:pPr>
    </w:p>
    <w:p w:rsidR="00BB72AD" w:rsidRDefault="00F518B1" w:rsidP="00F518B1">
      <w:pPr>
        <w:pStyle w:val="a6"/>
      </w:pPr>
      <w:bookmarkStart w:id="1" w:name="_Toc503455963"/>
      <w:r>
        <w:t>安徽六安公积金技术方案</w:t>
      </w:r>
      <w:bookmarkEnd w:id="1"/>
    </w:p>
    <w:p w:rsidR="00F518B1" w:rsidRDefault="00F518B1" w:rsidP="00F518B1"/>
    <w:p w:rsidR="00F518B1" w:rsidRDefault="00F518B1" w:rsidP="00F518B1"/>
    <w:p w:rsidR="00F518B1" w:rsidRDefault="00F518B1" w:rsidP="00F518B1"/>
    <w:p w:rsidR="00F518B1" w:rsidRDefault="00F518B1" w:rsidP="00F518B1"/>
    <w:p w:rsidR="00F518B1" w:rsidRP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sdt>
      <w:sdtPr>
        <w:rPr>
          <w:rFonts w:ascii="Times New Roman" w:eastAsia="宋体" w:hAnsi="Times New Roman" w:cs="Times New Roman"/>
          <w:color w:val="auto"/>
          <w:kern w:val="2"/>
          <w:sz w:val="21"/>
          <w:szCs w:val="24"/>
          <w:lang w:val="zh-CN"/>
        </w:rPr>
        <w:id w:val="79726613"/>
        <w:docPartObj>
          <w:docPartGallery w:val="Table of Contents"/>
          <w:docPartUnique/>
        </w:docPartObj>
      </w:sdtPr>
      <w:sdtEndPr>
        <w:rPr>
          <w:b/>
          <w:bCs/>
        </w:rPr>
      </w:sdtEndPr>
      <w:sdtContent>
        <w:p w:rsidR="00F518B1" w:rsidRDefault="00F518B1">
          <w:pPr>
            <w:pStyle w:val="TOC"/>
          </w:pPr>
          <w:r>
            <w:rPr>
              <w:lang w:val="zh-CN"/>
            </w:rPr>
            <w:t>目录</w:t>
          </w:r>
        </w:p>
        <w:p w:rsidR="00F518B1" w:rsidRDefault="00F518B1">
          <w:pPr>
            <w:pStyle w:val="10"/>
            <w:tabs>
              <w:tab w:val="right" w:leader="dot" w:pos="8296"/>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503455963" w:history="1">
            <w:r w:rsidRPr="00611785">
              <w:rPr>
                <w:rStyle w:val="a5"/>
                <w:rFonts w:hint="eastAsia"/>
                <w:noProof/>
              </w:rPr>
              <w:t>安徽六安公积金技术方案</w:t>
            </w:r>
            <w:r>
              <w:rPr>
                <w:noProof/>
                <w:webHidden/>
              </w:rPr>
              <w:tab/>
            </w:r>
            <w:r>
              <w:rPr>
                <w:noProof/>
                <w:webHidden/>
              </w:rPr>
              <w:fldChar w:fldCharType="begin"/>
            </w:r>
            <w:r>
              <w:rPr>
                <w:noProof/>
                <w:webHidden/>
              </w:rPr>
              <w:instrText xml:space="preserve"> PAGEREF _Toc503455963 \h </w:instrText>
            </w:r>
            <w:r>
              <w:rPr>
                <w:noProof/>
                <w:webHidden/>
              </w:rPr>
            </w:r>
            <w:r>
              <w:rPr>
                <w:noProof/>
                <w:webHidden/>
              </w:rPr>
              <w:fldChar w:fldCharType="separate"/>
            </w:r>
            <w:r>
              <w:rPr>
                <w:noProof/>
                <w:webHidden/>
              </w:rPr>
              <w:t>1</w:t>
            </w:r>
            <w:r>
              <w:rPr>
                <w:noProof/>
                <w:webHidden/>
              </w:rPr>
              <w:fldChar w:fldCharType="end"/>
            </w:r>
          </w:hyperlink>
        </w:p>
        <w:p w:rsidR="00F518B1" w:rsidRDefault="000F5A55">
          <w:pPr>
            <w:pStyle w:val="10"/>
            <w:tabs>
              <w:tab w:val="right" w:leader="dot" w:pos="8296"/>
            </w:tabs>
            <w:rPr>
              <w:rFonts w:asciiTheme="minorHAnsi" w:eastAsiaTheme="minorEastAsia" w:hAnsiTheme="minorHAnsi" w:cstheme="minorBidi"/>
              <w:b w:val="0"/>
              <w:bCs w:val="0"/>
              <w:caps w:val="0"/>
              <w:noProof/>
              <w:szCs w:val="22"/>
            </w:rPr>
          </w:pPr>
          <w:hyperlink w:anchor="_Toc503455964" w:history="1">
            <w:r w:rsidR="00F518B1" w:rsidRPr="00611785">
              <w:rPr>
                <w:rStyle w:val="a5"/>
                <w:rFonts w:hint="eastAsia"/>
                <w:noProof/>
              </w:rPr>
              <w:t>第一章</w:t>
            </w:r>
            <w:r w:rsidR="00F518B1" w:rsidRPr="00611785">
              <w:rPr>
                <w:rStyle w:val="a5"/>
                <w:noProof/>
              </w:rPr>
              <w:t xml:space="preserve"> </w:t>
            </w:r>
            <w:r w:rsidR="00F518B1" w:rsidRPr="00611785">
              <w:rPr>
                <w:rStyle w:val="a5"/>
                <w:rFonts w:hint="eastAsia"/>
                <w:noProof/>
              </w:rPr>
              <w:t>引言</w:t>
            </w:r>
            <w:r w:rsidR="00F518B1">
              <w:rPr>
                <w:noProof/>
                <w:webHidden/>
              </w:rPr>
              <w:tab/>
            </w:r>
            <w:r w:rsidR="00F518B1">
              <w:rPr>
                <w:noProof/>
                <w:webHidden/>
              </w:rPr>
              <w:fldChar w:fldCharType="begin"/>
            </w:r>
            <w:r w:rsidR="00F518B1">
              <w:rPr>
                <w:noProof/>
                <w:webHidden/>
              </w:rPr>
              <w:instrText xml:space="preserve"> PAGEREF _Toc503455964 \h </w:instrText>
            </w:r>
            <w:r w:rsidR="00F518B1">
              <w:rPr>
                <w:noProof/>
                <w:webHidden/>
              </w:rPr>
            </w:r>
            <w:r w:rsidR="00F518B1">
              <w:rPr>
                <w:noProof/>
                <w:webHidden/>
              </w:rPr>
              <w:fldChar w:fldCharType="separate"/>
            </w:r>
            <w:r w:rsidR="00F518B1">
              <w:rPr>
                <w:noProof/>
                <w:webHidden/>
              </w:rPr>
              <w:t>2</w:t>
            </w:r>
            <w:r w:rsidR="00F518B1">
              <w:rPr>
                <w:noProof/>
                <w:webHidden/>
              </w:rPr>
              <w:fldChar w:fldCharType="end"/>
            </w:r>
          </w:hyperlink>
        </w:p>
        <w:p w:rsidR="00F518B1" w:rsidRDefault="000F5A55">
          <w:pPr>
            <w:pStyle w:val="20"/>
            <w:tabs>
              <w:tab w:val="right" w:leader="dot" w:pos="8296"/>
            </w:tabs>
            <w:rPr>
              <w:rFonts w:asciiTheme="minorHAnsi" w:eastAsiaTheme="minorEastAsia" w:hAnsiTheme="minorHAnsi" w:cstheme="minorBidi"/>
              <w:smallCaps w:val="0"/>
              <w:noProof/>
              <w:szCs w:val="22"/>
            </w:rPr>
          </w:pPr>
          <w:hyperlink w:anchor="_Toc503455965" w:history="1">
            <w:r w:rsidR="00F518B1" w:rsidRPr="00611785">
              <w:rPr>
                <w:rStyle w:val="a5"/>
                <w:noProof/>
              </w:rPr>
              <w:t xml:space="preserve">1.1 </w:t>
            </w:r>
            <w:r w:rsidR="00F518B1" w:rsidRPr="00611785">
              <w:rPr>
                <w:rStyle w:val="a5"/>
                <w:rFonts w:hint="eastAsia"/>
                <w:noProof/>
              </w:rPr>
              <w:t>需求概述</w:t>
            </w:r>
            <w:r w:rsidR="00F518B1">
              <w:rPr>
                <w:noProof/>
                <w:webHidden/>
              </w:rPr>
              <w:tab/>
            </w:r>
            <w:r w:rsidR="00F518B1">
              <w:rPr>
                <w:noProof/>
                <w:webHidden/>
              </w:rPr>
              <w:fldChar w:fldCharType="begin"/>
            </w:r>
            <w:r w:rsidR="00F518B1">
              <w:rPr>
                <w:noProof/>
                <w:webHidden/>
              </w:rPr>
              <w:instrText xml:space="preserve"> PAGEREF _Toc503455965 \h </w:instrText>
            </w:r>
            <w:r w:rsidR="00F518B1">
              <w:rPr>
                <w:noProof/>
                <w:webHidden/>
              </w:rPr>
            </w:r>
            <w:r w:rsidR="00F518B1">
              <w:rPr>
                <w:noProof/>
                <w:webHidden/>
              </w:rPr>
              <w:fldChar w:fldCharType="separate"/>
            </w:r>
            <w:r w:rsidR="00F518B1">
              <w:rPr>
                <w:noProof/>
                <w:webHidden/>
              </w:rPr>
              <w:t>2</w:t>
            </w:r>
            <w:r w:rsidR="00F518B1">
              <w:rPr>
                <w:noProof/>
                <w:webHidden/>
              </w:rPr>
              <w:fldChar w:fldCharType="end"/>
            </w:r>
          </w:hyperlink>
        </w:p>
        <w:p w:rsidR="00F518B1" w:rsidRDefault="000F5A55">
          <w:pPr>
            <w:pStyle w:val="20"/>
            <w:tabs>
              <w:tab w:val="right" w:leader="dot" w:pos="8296"/>
            </w:tabs>
            <w:rPr>
              <w:rFonts w:asciiTheme="minorHAnsi" w:eastAsiaTheme="minorEastAsia" w:hAnsiTheme="minorHAnsi" w:cstheme="minorBidi"/>
              <w:smallCaps w:val="0"/>
              <w:noProof/>
              <w:szCs w:val="22"/>
            </w:rPr>
          </w:pPr>
          <w:hyperlink w:anchor="_Toc503455966" w:history="1">
            <w:r w:rsidR="00F518B1" w:rsidRPr="00611785">
              <w:rPr>
                <w:rStyle w:val="a5"/>
                <w:noProof/>
              </w:rPr>
              <w:t xml:space="preserve">1.2 </w:t>
            </w:r>
            <w:r w:rsidR="00F518B1" w:rsidRPr="00611785">
              <w:rPr>
                <w:rStyle w:val="a5"/>
                <w:rFonts w:hint="eastAsia"/>
                <w:noProof/>
              </w:rPr>
              <w:t>业务功能简述</w:t>
            </w:r>
            <w:r w:rsidR="00F518B1">
              <w:rPr>
                <w:noProof/>
                <w:webHidden/>
              </w:rPr>
              <w:tab/>
            </w:r>
            <w:r w:rsidR="00F518B1">
              <w:rPr>
                <w:noProof/>
                <w:webHidden/>
              </w:rPr>
              <w:fldChar w:fldCharType="begin"/>
            </w:r>
            <w:r w:rsidR="00F518B1">
              <w:rPr>
                <w:noProof/>
                <w:webHidden/>
              </w:rPr>
              <w:instrText xml:space="preserve"> PAGEREF _Toc503455966 \h </w:instrText>
            </w:r>
            <w:r w:rsidR="00F518B1">
              <w:rPr>
                <w:noProof/>
                <w:webHidden/>
              </w:rPr>
            </w:r>
            <w:r w:rsidR="00F518B1">
              <w:rPr>
                <w:noProof/>
                <w:webHidden/>
              </w:rPr>
              <w:fldChar w:fldCharType="separate"/>
            </w:r>
            <w:r w:rsidR="00F518B1">
              <w:rPr>
                <w:noProof/>
                <w:webHidden/>
              </w:rPr>
              <w:t>2</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67" w:history="1">
            <w:r w:rsidR="00F518B1" w:rsidRPr="00611785">
              <w:rPr>
                <w:rStyle w:val="a5"/>
                <w:noProof/>
              </w:rPr>
              <w:t xml:space="preserve">1.2.1 </w:t>
            </w:r>
            <w:r w:rsidR="00F518B1" w:rsidRPr="00611785">
              <w:rPr>
                <w:rStyle w:val="a5"/>
                <w:rFonts w:hint="eastAsia"/>
                <w:noProof/>
              </w:rPr>
              <w:t>终端功能</w:t>
            </w:r>
            <w:r w:rsidR="00F518B1">
              <w:rPr>
                <w:noProof/>
                <w:webHidden/>
              </w:rPr>
              <w:tab/>
            </w:r>
            <w:r w:rsidR="00F518B1">
              <w:rPr>
                <w:noProof/>
                <w:webHidden/>
              </w:rPr>
              <w:fldChar w:fldCharType="begin"/>
            </w:r>
            <w:r w:rsidR="00F518B1">
              <w:rPr>
                <w:noProof/>
                <w:webHidden/>
              </w:rPr>
              <w:instrText xml:space="preserve"> PAGEREF _Toc503455967 \h </w:instrText>
            </w:r>
            <w:r w:rsidR="00F518B1">
              <w:rPr>
                <w:noProof/>
                <w:webHidden/>
              </w:rPr>
            </w:r>
            <w:r w:rsidR="00F518B1">
              <w:rPr>
                <w:noProof/>
                <w:webHidden/>
              </w:rPr>
              <w:fldChar w:fldCharType="separate"/>
            </w:r>
            <w:r w:rsidR="00F518B1">
              <w:rPr>
                <w:noProof/>
                <w:webHidden/>
              </w:rPr>
              <w:t>2</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68" w:history="1">
            <w:r w:rsidR="00F518B1" w:rsidRPr="00611785">
              <w:rPr>
                <w:rStyle w:val="a5"/>
                <w:noProof/>
              </w:rPr>
              <w:t>1.2.2</w:t>
            </w:r>
            <w:r w:rsidR="00F518B1" w:rsidRPr="00611785">
              <w:rPr>
                <w:rStyle w:val="a5"/>
                <w:rFonts w:hint="eastAsia"/>
                <w:noProof/>
              </w:rPr>
              <w:t>管理端功能</w:t>
            </w:r>
            <w:r w:rsidR="00F518B1">
              <w:rPr>
                <w:noProof/>
                <w:webHidden/>
              </w:rPr>
              <w:tab/>
            </w:r>
            <w:r w:rsidR="00F518B1">
              <w:rPr>
                <w:noProof/>
                <w:webHidden/>
              </w:rPr>
              <w:fldChar w:fldCharType="begin"/>
            </w:r>
            <w:r w:rsidR="00F518B1">
              <w:rPr>
                <w:noProof/>
                <w:webHidden/>
              </w:rPr>
              <w:instrText xml:space="preserve"> PAGEREF _Toc503455968 \h </w:instrText>
            </w:r>
            <w:r w:rsidR="00F518B1">
              <w:rPr>
                <w:noProof/>
                <w:webHidden/>
              </w:rPr>
            </w:r>
            <w:r w:rsidR="00F518B1">
              <w:rPr>
                <w:noProof/>
                <w:webHidden/>
              </w:rPr>
              <w:fldChar w:fldCharType="separate"/>
            </w:r>
            <w:r w:rsidR="00F518B1">
              <w:rPr>
                <w:noProof/>
                <w:webHidden/>
              </w:rPr>
              <w:t>3</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69" w:history="1">
            <w:r w:rsidR="00F518B1" w:rsidRPr="00611785">
              <w:rPr>
                <w:rStyle w:val="a5"/>
                <w:noProof/>
              </w:rPr>
              <w:t xml:space="preserve">1.2.3 </w:t>
            </w:r>
            <w:r w:rsidR="00F518B1" w:rsidRPr="00611785">
              <w:rPr>
                <w:rStyle w:val="a5"/>
                <w:rFonts w:hint="eastAsia"/>
                <w:noProof/>
              </w:rPr>
              <w:t>交易端功能</w:t>
            </w:r>
            <w:r w:rsidR="00F518B1">
              <w:rPr>
                <w:noProof/>
                <w:webHidden/>
              </w:rPr>
              <w:tab/>
            </w:r>
            <w:r w:rsidR="00F518B1">
              <w:rPr>
                <w:noProof/>
                <w:webHidden/>
              </w:rPr>
              <w:fldChar w:fldCharType="begin"/>
            </w:r>
            <w:r w:rsidR="00F518B1">
              <w:rPr>
                <w:noProof/>
                <w:webHidden/>
              </w:rPr>
              <w:instrText xml:space="preserve"> PAGEREF _Toc503455969 \h </w:instrText>
            </w:r>
            <w:r w:rsidR="00F518B1">
              <w:rPr>
                <w:noProof/>
                <w:webHidden/>
              </w:rPr>
            </w:r>
            <w:r w:rsidR="00F518B1">
              <w:rPr>
                <w:noProof/>
                <w:webHidden/>
              </w:rPr>
              <w:fldChar w:fldCharType="separate"/>
            </w:r>
            <w:r w:rsidR="00F518B1">
              <w:rPr>
                <w:noProof/>
                <w:webHidden/>
              </w:rPr>
              <w:t>3</w:t>
            </w:r>
            <w:r w:rsidR="00F518B1">
              <w:rPr>
                <w:noProof/>
                <w:webHidden/>
              </w:rPr>
              <w:fldChar w:fldCharType="end"/>
            </w:r>
          </w:hyperlink>
        </w:p>
        <w:p w:rsidR="00F518B1" w:rsidRDefault="000F5A55">
          <w:pPr>
            <w:pStyle w:val="10"/>
            <w:tabs>
              <w:tab w:val="right" w:leader="dot" w:pos="8296"/>
            </w:tabs>
            <w:rPr>
              <w:rFonts w:asciiTheme="minorHAnsi" w:eastAsiaTheme="minorEastAsia" w:hAnsiTheme="minorHAnsi" w:cstheme="minorBidi"/>
              <w:b w:val="0"/>
              <w:bCs w:val="0"/>
              <w:caps w:val="0"/>
              <w:noProof/>
              <w:szCs w:val="22"/>
            </w:rPr>
          </w:pPr>
          <w:hyperlink w:anchor="_Toc503455970" w:history="1">
            <w:r w:rsidR="00F518B1" w:rsidRPr="00611785">
              <w:rPr>
                <w:rStyle w:val="a5"/>
                <w:rFonts w:hint="eastAsia"/>
                <w:noProof/>
              </w:rPr>
              <w:t>第二章</w:t>
            </w:r>
            <w:r w:rsidR="00F518B1" w:rsidRPr="00611785">
              <w:rPr>
                <w:rStyle w:val="a5"/>
                <w:noProof/>
              </w:rPr>
              <w:t xml:space="preserve"> </w:t>
            </w:r>
            <w:r w:rsidR="00F518B1" w:rsidRPr="00611785">
              <w:rPr>
                <w:rStyle w:val="a5"/>
                <w:rFonts w:hint="eastAsia"/>
                <w:noProof/>
              </w:rPr>
              <w:t>技术方案说明</w:t>
            </w:r>
            <w:r w:rsidR="00F518B1">
              <w:rPr>
                <w:noProof/>
                <w:webHidden/>
              </w:rPr>
              <w:tab/>
            </w:r>
            <w:r w:rsidR="00F518B1">
              <w:rPr>
                <w:noProof/>
                <w:webHidden/>
              </w:rPr>
              <w:fldChar w:fldCharType="begin"/>
            </w:r>
            <w:r w:rsidR="00F518B1">
              <w:rPr>
                <w:noProof/>
                <w:webHidden/>
              </w:rPr>
              <w:instrText xml:space="preserve"> PAGEREF _Toc503455970 \h </w:instrText>
            </w:r>
            <w:r w:rsidR="00F518B1">
              <w:rPr>
                <w:noProof/>
                <w:webHidden/>
              </w:rPr>
            </w:r>
            <w:r w:rsidR="00F518B1">
              <w:rPr>
                <w:noProof/>
                <w:webHidden/>
              </w:rPr>
              <w:fldChar w:fldCharType="separate"/>
            </w:r>
            <w:r w:rsidR="00F518B1">
              <w:rPr>
                <w:noProof/>
                <w:webHidden/>
              </w:rPr>
              <w:t>3</w:t>
            </w:r>
            <w:r w:rsidR="00F518B1">
              <w:rPr>
                <w:noProof/>
                <w:webHidden/>
              </w:rPr>
              <w:fldChar w:fldCharType="end"/>
            </w:r>
          </w:hyperlink>
        </w:p>
        <w:p w:rsidR="00F518B1" w:rsidRDefault="000F5A55">
          <w:pPr>
            <w:pStyle w:val="20"/>
            <w:tabs>
              <w:tab w:val="right" w:leader="dot" w:pos="8296"/>
            </w:tabs>
            <w:rPr>
              <w:rFonts w:asciiTheme="minorHAnsi" w:eastAsiaTheme="minorEastAsia" w:hAnsiTheme="minorHAnsi" w:cstheme="minorBidi"/>
              <w:smallCaps w:val="0"/>
              <w:noProof/>
              <w:szCs w:val="22"/>
            </w:rPr>
          </w:pPr>
          <w:hyperlink w:anchor="_Toc503455971" w:history="1">
            <w:r w:rsidR="00F518B1" w:rsidRPr="00611785">
              <w:rPr>
                <w:rStyle w:val="a5"/>
                <w:noProof/>
              </w:rPr>
              <w:t xml:space="preserve">2.1 </w:t>
            </w:r>
            <w:r w:rsidR="00F518B1" w:rsidRPr="00611785">
              <w:rPr>
                <w:rStyle w:val="a5"/>
                <w:rFonts w:hint="eastAsia"/>
                <w:noProof/>
              </w:rPr>
              <w:t>假设及约束</w:t>
            </w:r>
            <w:r w:rsidR="00F518B1">
              <w:rPr>
                <w:noProof/>
                <w:webHidden/>
              </w:rPr>
              <w:tab/>
            </w:r>
            <w:r w:rsidR="00F518B1">
              <w:rPr>
                <w:noProof/>
                <w:webHidden/>
              </w:rPr>
              <w:fldChar w:fldCharType="begin"/>
            </w:r>
            <w:r w:rsidR="00F518B1">
              <w:rPr>
                <w:noProof/>
                <w:webHidden/>
              </w:rPr>
              <w:instrText xml:space="preserve"> PAGEREF _Toc503455971 \h </w:instrText>
            </w:r>
            <w:r w:rsidR="00F518B1">
              <w:rPr>
                <w:noProof/>
                <w:webHidden/>
              </w:rPr>
            </w:r>
            <w:r w:rsidR="00F518B1">
              <w:rPr>
                <w:noProof/>
                <w:webHidden/>
              </w:rPr>
              <w:fldChar w:fldCharType="separate"/>
            </w:r>
            <w:r w:rsidR="00F518B1">
              <w:rPr>
                <w:noProof/>
                <w:webHidden/>
              </w:rPr>
              <w:t>3</w:t>
            </w:r>
            <w:r w:rsidR="00F518B1">
              <w:rPr>
                <w:noProof/>
                <w:webHidden/>
              </w:rPr>
              <w:fldChar w:fldCharType="end"/>
            </w:r>
          </w:hyperlink>
        </w:p>
        <w:p w:rsidR="00F518B1" w:rsidRDefault="000F5A55">
          <w:pPr>
            <w:pStyle w:val="20"/>
            <w:tabs>
              <w:tab w:val="left" w:pos="840"/>
              <w:tab w:val="right" w:leader="dot" w:pos="8296"/>
            </w:tabs>
            <w:rPr>
              <w:rFonts w:asciiTheme="minorHAnsi" w:eastAsiaTheme="minorEastAsia" w:hAnsiTheme="minorHAnsi" w:cstheme="minorBidi"/>
              <w:smallCaps w:val="0"/>
              <w:noProof/>
              <w:szCs w:val="22"/>
            </w:rPr>
          </w:pPr>
          <w:hyperlink w:anchor="_Toc503455972" w:history="1">
            <w:r w:rsidR="00F518B1" w:rsidRPr="00611785">
              <w:rPr>
                <w:rStyle w:val="a5"/>
                <w:noProof/>
              </w:rPr>
              <w:t>2.2</w:t>
            </w:r>
            <w:r w:rsidR="00F518B1">
              <w:rPr>
                <w:rFonts w:asciiTheme="minorHAnsi" w:eastAsiaTheme="minorEastAsia" w:hAnsiTheme="minorHAnsi" w:cstheme="minorBidi"/>
                <w:smallCaps w:val="0"/>
                <w:noProof/>
                <w:szCs w:val="22"/>
              </w:rPr>
              <w:tab/>
            </w:r>
            <w:r w:rsidR="00F518B1" w:rsidRPr="00611785">
              <w:rPr>
                <w:rStyle w:val="a5"/>
                <w:rFonts w:hint="eastAsia"/>
                <w:noProof/>
              </w:rPr>
              <w:t>技术方案概要</w:t>
            </w:r>
            <w:r w:rsidR="00F518B1">
              <w:rPr>
                <w:noProof/>
                <w:webHidden/>
              </w:rPr>
              <w:tab/>
            </w:r>
            <w:r w:rsidR="00F518B1">
              <w:rPr>
                <w:noProof/>
                <w:webHidden/>
              </w:rPr>
              <w:fldChar w:fldCharType="begin"/>
            </w:r>
            <w:r w:rsidR="00F518B1">
              <w:rPr>
                <w:noProof/>
                <w:webHidden/>
              </w:rPr>
              <w:instrText xml:space="preserve"> PAGEREF _Toc503455972 \h </w:instrText>
            </w:r>
            <w:r w:rsidR="00F518B1">
              <w:rPr>
                <w:noProof/>
                <w:webHidden/>
              </w:rPr>
            </w:r>
            <w:r w:rsidR="00F518B1">
              <w:rPr>
                <w:noProof/>
                <w:webHidden/>
              </w:rPr>
              <w:fldChar w:fldCharType="separate"/>
            </w:r>
            <w:r w:rsidR="00F518B1">
              <w:rPr>
                <w:noProof/>
                <w:webHidden/>
              </w:rPr>
              <w:t>4</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73" w:history="1">
            <w:r w:rsidR="00F518B1" w:rsidRPr="00611785">
              <w:rPr>
                <w:rStyle w:val="a5"/>
                <w:rFonts w:ascii="宋体" w:hAnsi="宋体"/>
                <w:noProof/>
              </w:rPr>
              <w:t xml:space="preserve">2.2.1 </w:t>
            </w:r>
            <w:r w:rsidR="00F518B1" w:rsidRPr="00611785">
              <w:rPr>
                <w:rStyle w:val="a5"/>
                <w:rFonts w:ascii="宋体" w:hAnsi="宋体" w:hint="eastAsia"/>
                <w:noProof/>
              </w:rPr>
              <w:t>系统架构图</w:t>
            </w:r>
            <w:r w:rsidR="00F518B1">
              <w:rPr>
                <w:noProof/>
                <w:webHidden/>
              </w:rPr>
              <w:tab/>
            </w:r>
            <w:r w:rsidR="00F518B1">
              <w:rPr>
                <w:noProof/>
                <w:webHidden/>
              </w:rPr>
              <w:fldChar w:fldCharType="begin"/>
            </w:r>
            <w:r w:rsidR="00F518B1">
              <w:rPr>
                <w:noProof/>
                <w:webHidden/>
              </w:rPr>
              <w:instrText xml:space="preserve"> PAGEREF _Toc503455973 \h </w:instrText>
            </w:r>
            <w:r w:rsidR="00F518B1">
              <w:rPr>
                <w:noProof/>
                <w:webHidden/>
              </w:rPr>
            </w:r>
            <w:r w:rsidR="00F518B1">
              <w:rPr>
                <w:noProof/>
                <w:webHidden/>
              </w:rPr>
              <w:fldChar w:fldCharType="separate"/>
            </w:r>
            <w:r w:rsidR="00F518B1">
              <w:rPr>
                <w:noProof/>
                <w:webHidden/>
              </w:rPr>
              <w:t>4</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74" w:history="1">
            <w:r w:rsidR="00F518B1" w:rsidRPr="00611785">
              <w:rPr>
                <w:rStyle w:val="a5"/>
                <w:rFonts w:ascii="宋体" w:hAnsi="宋体"/>
                <w:noProof/>
              </w:rPr>
              <w:t xml:space="preserve">2.2.2 </w:t>
            </w:r>
            <w:r w:rsidR="00F518B1" w:rsidRPr="00611785">
              <w:rPr>
                <w:rStyle w:val="a5"/>
                <w:rFonts w:ascii="宋体" w:hAnsi="宋体" w:hint="eastAsia"/>
                <w:noProof/>
              </w:rPr>
              <w:t>业务流程时序图</w:t>
            </w:r>
            <w:r w:rsidR="00F518B1">
              <w:rPr>
                <w:noProof/>
                <w:webHidden/>
              </w:rPr>
              <w:tab/>
            </w:r>
            <w:r w:rsidR="00F518B1">
              <w:rPr>
                <w:noProof/>
                <w:webHidden/>
              </w:rPr>
              <w:fldChar w:fldCharType="begin"/>
            </w:r>
            <w:r w:rsidR="00F518B1">
              <w:rPr>
                <w:noProof/>
                <w:webHidden/>
              </w:rPr>
              <w:instrText xml:space="preserve"> PAGEREF _Toc503455974 \h </w:instrText>
            </w:r>
            <w:r w:rsidR="00F518B1">
              <w:rPr>
                <w:noProof/>
                <w:webHidden/>
              </w:rPr>
            </w:r>
            <w:r w:rsidR="00F518B1">
              <w:rPr>
                <w:noProof/>
                <w:webHidden/>
              </w:rPr>
              <w:fldChar w:fldCharType="separate"/>
            </w:r>
            <w:r w:rsidR="00F518B1">
              <w:rPr>
                <w:noProof/>
                <w:webHidden/>
              </w:rPr>
              <w:t>5</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75" w:history="1">
            <w:r w:rsidR="00F518B1" w:rsidRPr="00611785">
              <w:rPr>
                <w:rStyle w:val="a5"/>
                <w:rFonts w:ascii="宋体" w:hAnsi="宋体"/>
                <w:noProof/>
              </w:rPr>
              <w:t xml:space="preserve">2.2.3 </w:t>
            </w:r>
            <w:r w:rsidR="00F518B1" w:rsidRPr="00611785">
              <w:rPr>
                <w:rStyle w:val="a5"/>
                <w:rFonts w:ascii="宋体" w:hAnsi="宋体" w:hint="eastAsia"/>
                <w:noProof/>
              </w:rPr>
              <w:t>终端功能</w:t>
            </w:r>
            <w:r w:rsidR="00F518B1">
              <w:rPr>
                <w:noProof/>
                <w:webHidden/>
              </w:rPr>
              <w:tab/>
            </w:r>
            <w:r w:rsidR="00F518B1">
              <w:rPr>
                <w:noProof/>
                <w:webHidden/>
              </w:rPr>
              <w:fldChar w:fldCharType="begin"/>
            </w:r>
            <w:r w:rsidR="00F518B1">
              <w:rPr>
                <w:noProof/>
                <w:webHidden/>
              </w:rPr>
              <w:instrText xml:space="preserve"> PAGEREF _Toc503455975 \h </w:instrText>
            </w:r>
            <w:r w:rsidR="00F518B1">
              <w:rPr>
                <w:noProof/>
                <w:webHidden/>
              </w:rPr>
            </w:r>
            <w:r w:rsidR="00F518B1">
              <w:rPr>
                <w:noProof/>
                <w:webHidden/>
              </w:rPr>
              <w:fldChar w:fldCharType="separate"/>
            </w:r>
            <w:r w:rsidR="00F518B1">
              <w:rPr>
                <w:noProof/>
                <w:webHidden/>
              </w:rPr>
              <w:t>5</w:t>
            </w:r>
            <w:r w:rsidR="00F518B1">
              <w:rPr>
                <w:noProof/>
                <w:webHidden/>
              </w:rPr>
              <w:fldChar w:fldCharType="end"/>
            </w:r>
          </w:hyperlink>
        </w:p>
        <w:p w:rsidR="00F518B1" w:rsidRDefault="000F5A55">
          <w:pPr>
            <w:pStyle w:val="30"/>
            <w:tabs>
              <w:tab w:val="right" w:leader="dot" w:pos="8296"/>
            </w:tabs>
            <w:rPr>
              <w:rFonts w:cstheme="minorBidi"/>
              <w:noProof/>
              <w:kern w:val="2"/>
              <w:sz w:val="21"/>
            </w:rPr>
          </w:pPr>
          <w:hyperlink w:anchor="_Toc503455976" w:history="1">
            <w:r w:rsidR="00F518B1" w:rsidRPr="00611785">
              <w:rPr>
                <w:rStyle w:val="a5"/>
                <w:rFonts w:ascii="宋体" w:hAnsi="宋体"/>
                <w:noProof/>
              </w:rPr>
              <w:t xml:space="preserve">2.2.4 </w:t>
            </w:r>
            <w:r w:rsidR="00F518B1" w:rsidRPr="00611785">
              <w:rPr>
                <w:rStyle w:val="a5"/>
                <w:rFonts w:ascii="宋体" w:hAnsi="宋体" w:hint="eastAsia"/>
                <w:noProof/>
              </w:rPr>
              <w:t>运行环境</w:t>
            </w:r>
            <w:r w:rsidR="00F518B1">
              <w:rPr>
                <w:noProof/>
                <w:webHidden/>
              </w:rPr>
              <w:tab/>
            </w:r>
            <w:r w:rsidR="00F518B1">
              <w:rPr>
                <w:noProof/>
                <w:webHidden/>
              </w:rPr>
              <w:fldChar w:fldCharType="begin"/>
            </w:r>
            <w:r w:rsidR="00F518B1">
              <w:rPr>
                <w:noProof/>
                <w:webHidden/>
              </w:rPr>
              <w:instrText xml:space="preserve"> PAGEREF _Toc503455976 \h </w:instrText>
            </w:r>
            <w:r w:rsidR="00F518B1">
              <w:rPr>
                <w:noProof/>
                <w:webHidden/>
              </w:rPr>
            </w:r>
            <w:r w:rsidR="00F518B1">
              <w:rPr>
                <w:noProof/>
                <w:webHidden/>
              </w:rPr>
              <w:fldChar w:fldCharType="separate"/>
            </w:r>
            <w:r w:rsidR="00F518B1">
              <w:rPr>
                <w:noProof/>
                <w:webHidden/>
              </w:rPr>
              <w:t>7</w:t>
            </w:r>
            <w:r w:rsidR="00F518B1">
              <w:rPr>
                <w:noProof/>
                <w:webHidden/>
              </w:rPr>
              <w:fldChar w:fldCharType="end"/>
            </w:r>
          </w:hyperlink>
        </w:p>
        <w:p w:rsidR="00F518B1" w:rsidRDefault="00F518B1">
          <w:r>
            <w:rPr>
              <w:b/>
              <w:bCs/>
              <w:lang w:val="zh-CN"/>
            </w:rPr>
            <w:fldChar w:fldCharType="end"/>
          </w:r>
        </w:p>
      </w:sdtContent>
    </w:sdt>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Default="00F518B1" w:rsidP="00F518B1"/>
    <w:p w:rsidR="00F518B1" w:rsidRPr="00F518B1" w:rsidRDefault="00F518B1" w:rsidP="00F518B1"/>
    <w:p w:rsidR="00E57F13" w:rsidRDefault="00E57F13" w:rsidP="00CC71F8">
      <w:pPr>
        <w:pStyle w:val="1"/>
      </w:pPr>
      <w:bookmarkStart w:id="2" w:name="_Toc503455815"/>
      <w:bookmarkStart w:id="3" w:name="_Toc503455964"/>
      <w:r>
        <w:rPr>
          <w:rFonts w:hint="eastAsia"/>
        </w:rPr>
        <w:lastRenderedPageBreak/>
        <w:t>第一章</w:t>
      </w:r>
      <w:r>
        <w:rPr>
          <w:rFonts w:hint="eastAsia"/>
        </w:rPr>
        <w:t xml:space="preserve"> </w:t>
      </w:r>
      <w:r>
        <w:rPr>
          <w:rFonts w:hint="eastAsia"/>
        </w:rPr>
        <w:t>引言</w:t>
      </w:r>
      <w:bookmarkEnd w:id="0"/>
      <w:bookmarkEnd w:id="2"/>
      <w:bookmarkEnd w:id="3"/>
    </w:p>
    <w:p w:rsidR="00E57F13" w:rsidRDefault="00E57F13" w:rsidP="00E57F13">
      <w:pPr>
        <w:pStyle w:val="2"/>
      </w:pPr>
      <w:bookmarkStart w:id="4" w:name="_Toc482190661"/>
      <w:bookmarkStart w:id="5" w:name="_Toc503455816"/>
      <w:bookmarkStart w:id="6" w:name="_Toc503455965"/>
      <w:r>
        <w:rPr>
          <w:rFonts w:hint="eastAsia"/>
        </w:rPr>
        <w:t xml:space="preserve">1.1 </w:t>
      </w:r>
      <w:r>
        <w:rPr>
          <w:rFonts w:hint="eastAsia"/>
        </w:rPr>
        <w:t>需求概述</w:t>
      </w:r>
      <w:bookmarkEnd w:id="4"/>
      <w:bookmarkEnd w:id="5"/>
      <w:bookmarkEnd w:id="6"/>
    </w:p>
    <w:p w:rsidR="00E57F13" w:rsidRDefault="00E57F13" w:rsidP="00E57F13">
      <w:pPr>
        <w:spacing w:line="360" w:lineRule="auto"/>
        <w:ind w:firstLineChars="200" w:firstLine="480"/>
        <w:rPr>
          <w:sz w:val="24"/>
        </w:rPr>
      </w:pPr>
      <w:r w:rsidRPr="004B59BD">
        <w:rPr>
          <w:rFonts w:hint="eastAsia"/>
          <w:sz w:val="24"/>
        </w:rPr>
        <w:t>“</w:t>
      </w:r>
      <w:r w:rsidRPr="00E57F13">
        <w:rPr>
          <w:rFonts w:hint="eastAsia"/>
          <w:sz w:val="24"/>
        </w:rPr>
        <w:t>六安公积金中心自助打印终端业务需求</w:t>
      </w:r>
      <w:r w:rsidRPr="004B59BD">
        <w:rPr>
          <w:rFonts w:hint="eastAsia"/>
          <w:sz w:val="24"/>
        </w:rPr>
        <w:t>”是本地特色项目，通过</w:t>
      </w:r>
      <w:r w:rsidRPr="00E57F13">
        <w:rPr>
          <w:rFonts w:hint="eastAsia"/>
          <w:sz w:val="24"/>
        </w:rPr>
        <w:t>自助打印终</w:t>
      </w:r>
      <w:r w:rsidRPr="004B59BD">
        <w:rPr>
          <w:rFonts w:hint="eastAsia"/>
          <w:sz w:val="24"/>
        </w:rPr>
        <w:t>端，</w:t>
      </w:r>
      <w:r>
        <w:rPr>
          <w:rFonts w:hint="eastAsia"/>
          <w:sz w:val="24"/>
        </w:rPr>
        <w:t>建立后台管理系统，</w:t>
      </w:r>
      <w:r w:rsidRPr="004B59BD">
        <w:rPr>
          <w:rFonts w:hint="eastAsia"/>
          <w:sz w:val="24"/>
        </w:rPr>
        <w:t>抓取数据库信息，</w:t>
      </w:r>
      <w:r>
        <w:rPr>
          <w:rFonts w:hint="eastAsia"/>
          <w:sz w:val="24"/>
        </w:rPr>
        <w:t>实现公积金的业务的相关查询及打印功能，可以有效的减轻中心前台人员工作压力，方便广大办事职工。</w:t>
      </w:r>
    </w:p>
    <w:p w:rsidR="00E57F13" w:rsidRDefault="00E57F13" w:rsidP="00E57F13">
      <w:pPr>
        <w:spacing w:line="360" w:lineRule="auto"/>
        <w:rPr>
          <w:sz w:val="24"/>
        </w:rPr>
      </w:pPr>
    </w:p>
    <w:p w:rsidR="00E57F13" w:rsidRPr="00565F98" w:rsidRDefault="004C096C" w:rsidP="004C096C">
      <w:pPr>
        <w:pStyle w:val="2"/>
      </w:pPr>
      <w:bookmarkStart w:id="7" w:name="_Toc503455817"/>
      <w:bookmarkStart w:id="8" w:name="_Toc503455966"/>
      <w:r>
        <w:rPr>
          <w:rFonts w:hint="eastAsia"/>
        </w:rPr>
        <w:t xml:space="preserve">1.2 </w:t>
      </w:r>
      <w:r w:rsidR="00E57F13">
        <w:rPr>
          <w:rFonts w:hint="eastAsia"/>
        </w:rPr>
        <w:t>业务功能简述</w:t>
      </w:r>
      <w:bookmarkEnd w:id="7"/>
      <w:bookmarkEnd w:id="8"/>
    </w:p>
    <w:p w:rsidR="00E57F13" w:rsidRDefault="004C096C" w:rsidP="004C096C">
      <w:pPr>
        <w:pStyle w:val="3"/>
      </w:pPr>
      <w:bookmarkStart w:id="9" w:name="_Toc503455818"/>
      <w:bookmarkStart w:id="10" w:name="_Toc503455967"/>
      <w:r>
        <w:t>1.2</w:t>
      </w:r>
      <w:r>
        <w:rPr>
          <w:rFonts w:hint="eastAsia"/>
        </w:rPr>
        <w:t xml:space="preserve">.1 </w:t>
      </w:r>
      <w:r w:rsidR="00E57F13">
        <w:t>终端功能</w:t>
      </w:r>
      <w:bookmarkEnd w:id="9"/>
      <w:bookmarkEnd w:id="10"/>
    </w:p>
    <w:p w:rsidR="00EA035D" w:rsidRDefault="004C096C" w:rsidP="001A5D52">
      <w:pPr>
        <w:ind w:left="420"/>
        <w:rPr>
          <w:sz w:val="24"/>
        </w:rPr>
      </w:pPr>
      <w:r>
        <w:rPr>
          <w:rFonts w:hint="eastAsia"/>
          <w:sz w:val="24"/>
        </w:rPr>
        <w:t>自助打印终端实质是带打印功能的触摸屏查询机，功能分两部分</w:t>
      </w:r>
      <w:r>
        <w:rPr>
          <w:rFonts w:hint="eastAsia"/>
          <w:sz w:val="24"/>
        </w:rPr>
        <w:t>:</w:t>
      </w:r>
    </w:p>
    <w:p w:rsidR="004C096C" w:rsidRDefault="00EA035D" w:rsidP="004C096C">
      <w:pPr>
        <w:ind w:left="420"/>
        <w:rPr>
          <w:sz w:val="24"/>
        </w:rPr>
      </w:pPr>
      <w:r>
        <w:rPr>
          <w:rFonts w:hint="eastAsia"/>
          <w:sz w:val="24"/>
        </w:rPr>
        <w:t>1</w:t>
      </w:r>
      <w:r>
        <w:rPr>
          <w:rFonts w:hint="eastAsia"/>
          <w:sz w:val="24"/>
        </w:rPr>
        <w:t>、</w:t>
      </w:r>
      <w:r w:rsidR="00E57F13" w:rsidRPr="00E57F13">
        <w:rPr>
          <w:rFonts w:hint="eastAsia"/>
          <w:sz w:val="24"/>
        </w:rPr>
        <w:t>中心政策查询、贷款计算器，并在主页滚动显示中心简介、图片新闻等，</w:t>
      </w:r>
      <w:r>
        <w:rPr>
          <w:rFonts w:hint="eastAsia"/>
          <w:sz w:val="24"/>
        </w:rPr>
        <w:t>2</w:t>
      </w:r>
      <w:r>
        <w:rPr>
          <w:rFonts w:hint="eastAsia"/>
          <w:sz w:val="24"/>
        </w:rPr>
        <w:t>、</w:t>
      </w:r>
      <w:r w:rsidR="00961339">
        <w:rPr>
          <w:rFonts w:hint="eastAsia"/>
          <w:sz w:val="24"/>
        </w:rPr>
        <w:t>个人和单位公积金业务查询、打印、</w:t>
      </w:r>
      <w:r w:rsidR="002943EA">
        <w:rPr>
          <w:rFonts w:hint="eastAsia"/>
          <w:sz w:val="24"/>
        </w:rPr>
        <w:t>盖章</w:t>
      </w:r>
      <w:r w:rsidR="00E57F13" w:rsidRPr="00E57F13">
        <w:rPr>
          <w:rFonts w:hint="eastAsia"/>
          <w:sz w:val="24"/>
        </w:rPr>
        <w:t>功能</w:t>
      </w:r>
      <w:r>
        <w:rPr>
          <w:rFonts w:hint="eastAsia"/>
          <w:sz w:val="24"/>
        </w:rPr>
        <w:t>。</w:t>
      </w:r>
    </w:p>
    <w:p w:rsidR="00EA035D" w:rsidRDefault="004C096C" w:rsidP="004C096C">
      <w:pPr>
        <w:pStyle w:val="3"/>
      </w:pPr>
      <w:bookmarkStart w:id="11" w:name="_Toc503455819"/>
      <w:bookmarkStart w:id="12" w:name="_Toc503455968"/>
      <w:r>
        <w:rPr>
          <w:rFonts w:hint="eastAsia"/>
        </w:rPr>
        <w:t>1.2.2</w:t>
      </w:r>
      <w:r w:rsidR="00EA035D">
        <w:t>管理端功能</w:t>
      </w:r>
      <w:bookmarkEnd w:id="11"/>
      <w:bookmarkEnd w:id="12"/>
    </w:p>
    <w:p w:rsidR="00EA035D" w:rsidRPr="009D5D08" w:rsidRDefault="009D5D08" w:rsidP="004C096C">
      <w:pPr>
        <w:ind w:left="420"/>
        <w:rPr>
          <w:sz w:val="24"/>
        </w:rPr>
      </w:pPr>
      <w:r>
        <w:rPr>
          <w:sz w:val="24"/>
        </w:rPr>
        <w:t>1</w:t>
      </w:r>
      <w:r w:rsidR="00EA035D">
        <w:rPr>
          <w:rFonts w:hint="eastAsia"/>
          <w:sz w:val="24"/>
        </w:rPr>
        <w:t>、</w:t>
      </w:r>
      <w:r w:rsidR="00EA035D">
        <w:rPr>
          <w:sz w:val="24"/>
        </w:rPr>
        <w:t>实现客户端</w:t>
      </w:r>
      <w:r w:rsidR="00F86200">
        <w:rPr>
          <w:sz w:val="24"/>
        </w:rPr>
        <w:t>软件</w:t>
      </w:r>
      <w:r w:rsidR="00EA035D">
        <w:rPr>
          <w:sz w:val="24"/>
        </w:rPr>
        <w:t>的下发</w:t>
      </w:r>
      <w:r w:rsidR="00EA035D">
        <w:rPr>
          <w:rFonts w:hint="eastAsia"/>
          <w:sz w:val="24"/>
        </w:rPr>
        <w:t>、</w:t>
      </w:r>
      <w:r w:rsidR="00EA035D">
        <w:rPr>
          <w:sz w:val="24"/>
        </w:rPr>
        <w:t>设备维护</w:t>
      </w:r>
      <w:r w:rsidR="00EA035D">
        <w:rPr>
          <w:rFonts w:hint="eastAsia"/>
          <w:sz w:val="24"/>
        </w:rPr>
        <w:t>、</w:t>
      </w:r>
      <w:r w:rsidR="001A5D52">
        <w:rPr>
          <w:sz w:val="24"/>
        </w:rPr>
        <w:t>参数同步</w:t>
      </w:r>
      <w:r w:rsidR="00EA035D">
        <w:rPr>
          <w:sz w:val="24"/>
        </w:rPr>
        <w:t>等</w:t>
      </w:r>
    </w:p>
    <w:p w:rsidR="009D5D08" w:rsidRDefault="004C096C" w:rsidP="004C096C">
      <w:pPr>
        <w:pStyle w:val="3"/>
      </w:pPr>
      <w:bookmarkStart w:id="13" w:name="_Toc503455820"/>
      <w:bookmarkStart w:id="14" w:name="_Toc503455969"/>
      <w:r>
        <w:rPr>
          <w:rFonts w:hint="eastAsia"/>
        </w:rPr>
        <w:t xml:space="preserve">1.2.3 </w:t>
      </w:r>
      <w:r w:rsidR="009D5D08">
        <w:t>交易端功能</w:t>
      </w:r>
      <w:bookmarkEnd w:id="13"/>
      <w:bookmarkEnd w:id="14"/>
    </w:p>
    <w:p w:rsidR="009D5D08" w:rsidRDefault="009D5D08" w:rsidP="009D5D08">
      <w:pPr>
        <w:ind w:left="420"/>
        <w:rPr>
          <w:sz w:val="24"/>
        </w:rPr>
      </w:pPr>
      <w:r>
        <w:rPr>
          <w:rFonts w:hint="eastAsia"/>
          <w:sz w:val="24"/>
        </w:rPr>
        <w:t>1</w:t>
      </w:r>
      <w:r>
        <w:rPr>
          <w:rFonts w:hint="eastAsia"/>
          <w:sz w:val="24"/>
        </w:rPr>
        <w:t>、</w:t>
      </w:r>
      <w:r>
        <w:rPr>
          <w:sz w:val="24"/>
        </w:rPr>
        <w:t>实现与客户端交互</w:t>
      </w:r>
      <w:r>
        <w:rPr>
          <w:rFonts w:hint="eastAsia"/>
          <w:sz w:val="24"/>
        </w:rPr>
        <w:t>，</w:t>
      </w:r>
      <w:r>
        <w:rPr>
          <w:sz w:val="24"/>
        </w:rPr>
        <w:t>查询数据库信息</w:t>
      </w:r>
      <w:r>
        <w:rPr>
          <w:rFonts w:hint="eastAsia"/>
          <w:sz w:val="24"/>
        </w:rPr>
        <w:t>，把数据传给终端</w:t>
      </w:r>
    </w:p>
    <w:p w:rsidR="009D5D08" w:rsidRDefault="009D5D08" w:rsidP="009D5D08">
      <w:pPr>
        <w:ind w:left="420" w:firstLineChars="100" w:firstLine="240"/>
        <w:rPr>
          <w:sz w:val="24"/>
        </w:rPr>
      </w:pPr>
      <w:r>
        <w:rPr>
          <w:rFonts w:hint="eastAsia"/>
          <w:sz w:val="24"/>
        </w:rPr>
        <w:t>(</w:t>
      </w:r>
      <w:r>
        <w:rPr>
          <w:sz w:val="24"/>
        </w:rPr>
        <w:t>可以与其他平台交易对接</w:t>
      </w:r>
      <w:r>
        <w:rPr>
          <w:rFonts w:hint="eastAsia"/>
          <w:sz w:val="24"/>
        </w:rPr>
        <w:t>)</w:t>
      </w:r>
    </w:p>
    <w:p w:rsidR="004C05A0" w:rsidRDefault="004C05A0" w:rsidP="004C05A0">
      <w:pPr>
        <w:rPr>
          <w:sz w:val="24"/>
        </w:rPr>
      </w:pPr>
    </w:p>
    <w:p w:rsidR="004C05A0" w:rsidRDefault="004C05A0" w:rsidP="004C05A0">
      <w:pPr>
        <w:pStyle w:val="2"/>
      </w:pPr>
      <w:r>
        <w:t xml:space="preserve">1.3 </w:t>
      </w:r>
      <w:r>
        <w:t>南天</w:t>
      </w:r>
      <w:r>
        <w:rPr>
          <w:rFonts w:hint="eastAsia"/>
        </w:rPr>
        <w:t>公司介绍</w:t>
      </w:r>
    </w:p>
    <w:p w:rsidR="004C05A0" w:rsidRDefault="004C05A0" w:rsidP="004C05A0">
      <w:pPr>
        <w:pStyle w:val="3"/>
      </w:pPr>
      <w:r>
        <w:rPr>
          <w:rFonts w:hint="eastAsia"/>
        </w:rPr>
        <w:t>1.3.1</w:t>
      </w:r>
      <w:r>
        <w:t xml:space="preserve"> </w:t>
      </w:r>
      <w:r>
        <w:t>公司概况</w:t>
      </w:r>
    </w:p>
    <w:p w:rsidR="004C05A0" w:rsidRPr="004C05A0" w:rsidRDefault="004C05A0" w:rsidP="004C05A0">
      <w:pPr>
        <w:spacing w:line="360" w:lineRule="auto"/>
        <w:ind w:firstLineChars="200" w:firstLine="480"/>
        <w:rPr>
          <w:sz w:val="24"/>
        </w:rPr>
      </w:pPr>
      <w:r w:rsidRPr="004C05A0">
        <w:rPr>
          <w:sz w:val="24"/>
        </w:rPr>
        <w:t>云南南天电子信息产业股份有限公司（简称南天信息或南天），成立于</w:t>
      </w:r>
      <w:r w:rsidRPr="004C05A0">
        <w:rPr>
          <w:sz w:val="24"/>
        </w:rPr>
        <w:t>1998</w:t>
      </w:r>
      <w:r w:rsidRPr="004C05A0">
        <w:rPr>
          <w:sz w:val="24"/>
        </w:rPr>
        <w:t>年，是由云南省国资委控股的国有股份制高科技企业。公司于</w:t>
      </w:r>
      <w:r w:rsidRPr="004C05A0">
        <w:rPr>
          <w:sz w:val="24"/>
        </w:rPr>
        <w:t>1999</w:t>
      </w:r>
      <w:r w:rsidRPr="004C05A0">
        <w:rPr>
          <w:sz w:val="24"/>
        </w:rPr>
        <w:t>年</w:t>
      </w:r>
      <w:r w:rsidRPr="004C05A0">
        <w:rPr>
          <w:sz w:val="24"/>
        </w:rPr>
        <w:t>10</w:t>
      </w:r>
      <w:r w:rsidRPr="004C05A0">
        <w:rPr>
          <w:sz w:val="24"/>
        </w:rPr>
        <w:t>月</w:t>
      </w:r>
      <w:r w:rsidRPr="004C05A0">
        <w:rPr>
          <w:sz w:val="24"/>
        </w:rPr>
        <w:t>14</w:t>
      </w:r>
      <w:r w:rsidRPr="004C05A0">
        <w:rPr>
          <w:sz w:val="24"/>
        </w:rPr>
        <w:t>日在深圳证券交易所挂牌上市（股票代码</w:t>
      </w:r>
      <w:r w:rsidRPr="004C05A0">
        <w:rPr>
          <w:sz w:val="24"/>
        </w:rPr>
        <w:t>000948</w:t>
      </w:r>
      <w:r w:rsidRPr="004C05A0">
        <w:rPr>
          <w:sz w:val="24"/>
        </w:rPr>
        <w:t>），注册资金约</w:t>
      </w:r>
      <w:r w:rsidRPr="004C05A0">
        <w:rPr>
          <w:sz w:val="24"/>
        </w:rPr>
        <w:t>2.47</w:t>
      </w:r>
      <w:r w:rsidRPr="004C05A0">
        <w:rPr>
          <w:sz w:val="24"/>
        </w:rPr>
        <w:t>亿元，</w:t>
      </w:r>
      <w:r w:rsidRPr="004C05A0">
        <w:rPr>
          <w:sz w:val="24"/>
        </w:rPr>
        <w:t xml:space="preserve"> </w:t>
      </w:r>
      <w:r w:rsidRPr="004C05A0">
        <w:rPr>
          <w:sz w:val="24"/>
        </w:rPr>
        <w:t>是</w:t>
      </w:r>
      <w:r w:rsidRPr="004C05A0">
        <w:rPr>
          <w:sz w:val="24"/>
        </w:rPr>
        <w:lastRenderedPageBreak/>
        <w:t>以软件业务、集成及服务业务、产品及服务业务三大主营业务为核心的现代化高科技企业，具有近</w:t>
      </w:r>
      <w:r w:rsidRPr="004C05A0">
        <w:rPr>
          <w:sz w:val="24"/>
        </w:rPr>
        <w:t>30</w:t>
      </w:r>
      <w:r w:rsidRPr="004C05A0">
        <w:rPr>
          <w:sz w:val="24"/>
        </w:rPr>
        <w:t>年建设金融行业和国家部分重点行业信息化工程的丰富经验。</w:t>
      </w:r>
    </w:p>
    <w:p w:rsidR="004C05A0" w:rsidRPr="004C05A0" w:rsidRDefault="004C05A0" w:rsidP="004C05A0">
      <w:pPr>
        <w:spacing w:line="360" w:lineRule="auto"/>
        <w:ind w:firstLineChars="200" w:firstLine="480"/>
        <w:rPr>
          <w:sz w:val="24"/>
        </w:rPr>
      </w:pPr>
      <w:r w:rsidRPr="004C05A0">
        <w:rPr>
          <w:noProof/>
          <w:sz w:val="24"/>
        </w:rPr>
        <w:drawing>
          <wp:inline distT="0" distB="0" distL="0" distR="0" wp14:anchorId="383CA2C8" wp14:editId="093D9978">
            <wp:extent cx="5274310" cy="1190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90625"/>
                    </a:xfrm>
                    <a:prstGeom prst="rect">
                      <a:avLst/>
                    </a:prstGeom>
                  </pic:spPr>
                </pic:pic>
              </a:graphicData>
            </a:graphic>
          </wp:inline>
        </w:drawing>
      </w:r>
    </w:p>
    <w:p w:rsidR="004C05A0" w:rsidRPr="004C05A0" w:rsidRDefault="004C05A0" w:rsidP="004C05A0">
      <w:pPr>
        <w:pStyle w:val="3"/>
      </w:pPr>
      <w:r w:rsidRPr="004C05A0">
        <w:rPr>
          <w:rFonts w:hint="eastAsia"/>
        </w:rPr>
        <w:t>1.3.</w:t>
      </w:r>
      <w:r w:rsidRPr="004C05A0">
        <w:t>2</w:t>
      </w:r>
      <w:r w:rsidRPr="004C05A0">
        <w:rPr>
          <w:rFonts w:hint="eastAsia"/>
        </w:rPr>
        <w:t>全国</w:t>
      </w:r>
      <w:r w:rsidRPr="004C05A0">
        <w:t>分支机构</w:t>
      </w:r>
    </w:p>
    <w:p w:rsidR="004C05A0" w:rsidRPr="004C05A0" w:rsidRDefault="004C05A0" w:rsidP="004C05A0">
      <w:pPr>
        <w:spacing w:line="360" w:lineRule="auto"/>
        <w:ind w:firstLineChars="200" w:firstLine="480"/>
        <w:rPr>
          <w:sz w:val="24"/>
        </w:rPr>
      </w:pPr>
      <w:r w:rsidRPr="004C05A0">
        <w:rPr>
          <w:sz w:val="24"/>
        </w:rPr>
        <w:t>南天在昆明和北京分设</w:t>
      </w:r>
      <w:r w:rsidRPr="004C05A0">
        <w:rPr>
          <w:sz w:val="24"/>
        </w:rPr>
        <w:t>2</w:t>
      </w:r>
      <w:r w:rsidRPr="004C05A0">
        <w:rPr>
          <w:sz w:val="24"/>
        </w:rPr>
        <w:t>个总部，旗下有</w:t>
      </w:r>
      <w:r w:rsidRPr="004C05A0">
        <w:rPr>
          <w:sz w:val="24"/>
        </w:rPr>
        <w:t>3</w:t>
      </w:r>
      <w:r w:rsidRPr="004C05A0">
        <w:rPr>
          <w:sz w:val="24"/>
        </w:rPr>
        <w:t>家专业子公司，</w:t>
      </w:r>
      <w:r w:rsidRPr="004C05A0">
        <w:rPr>
          <w:sz w:val="24"/>
        </w:rPr>
        <w:t>6</w:t>
      </w:r>
      <w:r w:rsidRPr="004C05A0">
        <w:rPr>
          <w:sz w:val="24"/>
        </w:rPr>
        <w:t>家区域子公司。</w:t>
      </w:r>
    </w:p>
    <w:p w:rsidR="004C05A0" w:rsidRPr="004C05A0" w:rsidRDefault="004C05A0" w:rsidP="004C05A0">
      <w:pPr>
        <w:ind w:left="420" w:firstLineChars="200" w:firstLine="480"/>
        <w:jc w:val="left"/>
        <w:rPr>
          <w:sz w:val="24"/>
        </w:rPr>
      </w:pPr>
      <w:r w:rsidRPr="004C05A0">
        <w:rPr>
          <w:noProof/>
          <w:sz w:val="24"/>
        </w:rPr>
        <w:drawing>
          <wp:inline distT="0" distB="0" distL="0" distR="0" wp14:anchorId="1B354DAA" wp14:editId="66F127A8">
            <wp:extent cx="5274310" cy="2109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rsidR="004C05A0" w:rsidRPr="004C05A0" w:rsidRDefault="004C05A0" w:rsidP="004C05A0">
      <w:pPr>
        <w:spacing w:line="360" w:lineRule="auto"/>
        <w:ind w:firstLineChars="200" w:firstLine="480"/>
        <w:rPr>
          <w:sz w:val="24"/>
        </w:rPr>
      </w:pPr>
      <w:r w:rsidRPr="004C05A0">
        <w:rPr>
          <w:sz w:val="24"/>
        </w:rPr>
        <w:t>南天依托东、南、西、北四大区域子公司及遍布全国百余个城市的办事处，建立起了覆盖全国的应用开发及销售服务体系。各业务和经营单元间的紧密协同，保障了公司资源的有效整合和科学分配，可为客户提供高质量的</w:t>
      </w:r>
      <w:r w:rsidRPr="004C05A0">
        <w:rPr>
          <w:sz w:val="24"/>
        </w:rPr>
        <w:t>IT</w:t>
      </w:r>
      <w:r w:rsidRPr="004C05A0">
        <w:rPr>
          <w:sz w:val="24"/>
        </w:rPr>
        <w:t>专业服务。</w:t>
      </w:r>
    </w:p>
    <w:p w:rsidR="004C05A0" w:rsidRPr="004C05A0" w:rsidRDefault="004C05A0" w:rsidP="004C05A0">
      <w:pPr>
        <w:pStyle w:val="3"/>
      </w:pPr>
      <w:r w:rsidRPr="004C05A0">
        <w:rPr>
          <w:noProof/>
        </w:rPr>
        <w:lastRenderedPageBreak/>
        <w:drawing>
          <wp:inline distT="0" distB="0" distL="0" distR="0" wp14:anchorId="4C8B3B03" wp14:editId="1463B9E9">
            <wp:extent cx="5274310" cy="1768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68475"/>
                    </a:xfrm>
                    <a:prstGeom prst="rect">
                      <a:avLst/>
                    </a:prstGeom>
                  </pic:spPr>
                </pic:pic>
              </a:graphicData>
            </a:graphic>
          </wp:inline>
        </w:drawing>
      </w:r>
      <w:r w:rsidRPr="004C05A0">
        <w:rPr>
          <w:rFonts w:hint="eastAsia"/>
        </w:rPr>
        <w:t>1.3.</w:t>
      </w:r>
      <w:r w:rsidRPr="004C05A0">
        <w:t>3</w:t>
      </w:r>
      <w:r w:rsidRPr="004C05A0">
        <w:rPr>
          <w:rFonts w:hint="eastAsia"/>
        </w:rPr>
        <w:t>产品生产研发</w:t>
      </w:r>
    </w:p>
    <w:p w:rsidR="004C05A0" w:rsidRPr="004C05A0" w:rsidRDefault="004C05A0" w:rsidP="004C05A0">
      <w:pPr>
        <w:spacing w:line="360" w:lineRule="auto"/>
        <w:ind w:firstLineChars="200" w:firstLine="480"/>
        <w:rPr>
          <w:sz w:val="24"/>
        </w:rPr>
      </w:pPr>
      <w:r w:rsidRPr="004C05A0">
        <w:rPr>
          <w:sz w:val="24"/>
        </w:rPr>
        <w:t>南天在昆明和深圳分别建有金融电子产品生产研发基地。</w:t>
      </w:r>
      <w:r w:rsidRPr="004C05A0">
        <w:rPr>
          <w:sz w:val="24"/>
        </w:rPr>
        <w:t xml:space="preserve"> </w:t>
      </w:r>
      <w:r w:rsidRPr="004C05A0">
        <w:rPr>
          <w:sz w:val="24"/>
        </w:rPr>
        <w:t>总生产面积近十万平方米，年最大生产能力为</w:t>
      </w:r>
      <w:r w:rsidRPr="004C05A0">
        <w:rPr>
          <w:sz w:val="24"/>
        </w:rPr>
        <w:t>100000</w:t>
      </w:r>
      <w:r w:rsidRPr="004C05A0">
        <w:rPr>
          <w:sz w:val="24"/>
        </w:rPr>
        <w:t>余台。南天是国内专业生产金融电子化专用设备的主导厂商，目前产品已全面覆盖国内各大商业银行、</w:t>
      </w:r>
      <w:r w:rsidRPr="004C05A0">
        <w:rPr>
          <w:sz w:val="24"/>
        </w:rPr>
        <w:t xml:space="preserve"> </w:t>
      </w:r>
      <w:r w:rsidRPr="004C05A0">
        <w:rPr>
          <w:sz w:val="24"/>
        </w:rPr>
        <w:t>专业银行及新生银行，并出口到二十多个国家和地区。</w:t>
      </w:r>
    </w:p>
    <w:p w:rsidR="004C05A0" w:rsidRPr="004C05A0" w:rsidRDefault="004C05A0" w:rsidP="004C05A0">
      <w:pPr>
        <w:spacing w:line="360" w:lineRule="auto"/>
        <w:ind w:firstLineChars="200" w:firstLine="480"/>
        <w:rPr>
          <w:sz w:val="24"/>
        </w:rPr>
      </w:pPr>
      <w:r w:rsidRPr="004C05A0">
        <w:rPr>
          <w:noProof/>
          <w:sz w:val="24"/>
        </w:rPr>
        <w:drawing>
          <wp:inline distT="0" distB="0" distL="0" distR="0" wp14:anchorId="50DFCEA0" wp14:editId="3506A5B2">
            <wp:extent cx="5274310" cy="2150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0745"/>
                    </a:xfrm>
                    <a:prstGeom prst="rect">
                      <a:avLst/>
                    </a:prstGeom>
                  </pic:spPr>
                </pic:pic>
              </a:graphicData>
            </a:graphic>
          </wp:inline>
        </w:drawing>
      </w:r>
    </w:p>
    <w:p w:rsidR="004C05A0" w:rsidRPr="004C05A0" w:rsidRDefault="004C05A0" w:rsidP="004C05A0">
      <w:pPr>
        <w:spacing w:line="360" w:lineRule="auto"/>
        <w:ind w:firstLineChars="200" w:firstLine="480"/>
        <w:rPr>
          <w:sz w:val="24"/>
        </w:rPr>
      </w:pPr>
      <w:r w:rsidRPr="004C05A0">
        <w:rPr>
          <w:sz w:val="24"/>
        </w:rPr>
        <w:t>南天引进具有世界一流水平的日本富士机械制造公司</w:t>
      </w:r>
      <w:r w:rsidRPr="004C05A0">
        <w:rPr>
          <w:sz w:val="24"/>
        </w:rPr>
        <w:t>SMT</w:t>
      </w:r>
      <w:r w:rsidRPr="004C05A0">
        <w:rPr>
          <w:sz w:val="24"/>
        </w:rPr>
        <w:t>生产线，具备国际一流的制造加工能力。</w:t>
      </w:r>
      <w:r w:rsidRPr="004C05A0">
        <w:rPr>
          <w:sz w:val="24"/>
        </w:rPr>
        <w:t xml:space="preserve"> </w:t>
      </w:r>
      <w:r w:rsidRPr="004C05A0">
        <w:rPr>
          <w:sz w:val="24"/>
        </w:rPr>
        <w:t>产品生产严格按照质量管理体系要求和流程进行，可实现各环节、</w:t>
      </w:r>
      <w:r w:rsidRPr="004C05A0">
        <w:rPr>
          <w:sz w:val="24"/>
        </w:rPr>
        <w:t xml:space="preserve"> </w:t>
      </w:r>
      <w:r w:rsidRPr="004C05A0">
        <w:rPr>
          <w:sz w:val="24"/>
        </w:rPr>
        <w:t>全过程完全在基地内闭环完成。</w:t>
      </w:r>
    </w:p>
    <w:p w:rsidR="004C05A0" w:rsidRPr="004C05A0" w:rsidRDefault="004C05A0" w:rsidP="004C05A0">
      <w:pPr>
        <w:spacing w:line="360" w:lineRule="auto"/>
        <w:ind w:firstLineChars="200" w:firstLine="480"/>
        <w:rPr>
          <w:sz w:val="24"/>
        </w:rPr>
      </w:pPr>
      <w:r w:rsidRPr="004C05A0">
        <w:rPr>
          <w:sz w:val="24"/>
        </w:rPr>
        <w:t>南天是目前国内唯一具有从产品设计</w:t>
      </w:r>
      <w:r w:rsidRPr="004C05A0">
        <w:rPr>
          <w:sz w:val="24"/>
        </w:rPr>
        <w:t>——</w:t>
      </w:r>
      <w:r w:rsidRPr="004C05A0">
        <w:rPr>
          <w:sz w:val="24"/>
        </w:rPr>
        <w:t>生产制造</w:t>
      </w:r>
      <w:r w:rsidRPr="004C05A0">
        <w:rPr>
          <w:sz w:val="24"/>
        </w:rPr>
        <w:t>——</w:t>
      </w:r>
      <w:r w:rsidRPr="004C05A0">
        <w:rPr>
          <w:sz w:val="24"/>
        </w:rPr>
        <w:t>市场销售</w:t>
      </w:r>
      <w:r w:rsidRPr="004C05A0">
        <w:rPr>
          <w:sz w:val="24"/>
        </w:rPr>
        <w:t>——</w:t>
      </w:r>
      <w:r w:rsidRPr="004C05A0">
        <w:rPr>
          <w:sz w:val="24"/>
        </w:rPr>
        <w:t>应用支持</w:t>
      </w:r>
      <w:r w:rsidRPr="004C05A0">
        <w:rPr>
          <w:sz w:val="24"/>
        </w:rPr>
        <w:t>——</w:t>
      </w:r>
      <w:r w:rsidRPr="004C05A0">
        <w:rPr>
          <w:sz w:val="24"/>
        </w:rPr>
        <w:t>售后服务全生命质量周期管控能力的金融专用设备提供商。</w:t>
      </w:r>
    </w:p>
    <w:p w:rsidR="004C05A0" w:rsidRPr="004C05A0" w:rsidRDefault="004C05A0" w:rsidP="004C05A0">
      <w:pPr>
        <w:spacing w:line="360" w:lineRule="auto"/>
        <w:ind w:firstLineChars="200" w:firstLine="480"/>
        <w:rPr>
          <w:sz w:val="24"/>
        </w:rPr>
      </w:pPr>
      <w:r w:rsidRPr="004C05A0">
        <w:rPr>
          <w:noProof/>
          <w:sz w:val="24"/>
        </w:rPr>
        <w:lastRenderedPageBreak/>
        <w:drawing>
          <wp:inline distT="0" distB="0" distL="0" distR="0" wp14:anchorId="5B0F61C6" wp14:editId="7826C709">
            <wp:extent cx="5944556" cy="2066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3849" cy="2070156"/>
                    </a:xfrm>
                    <a:prstGeom prst="rect">
                      <a:avLst/>
                    </a:prstGeom>
                  </pic:spPr>
                </pic:pic>
              </a:graphicData>
            </a:graphic>
          </wp:inline>
        </w:drawing>
      </w:r>
    </w:p>
    <w:p w:rsidR="004C05A0" w:rsidRPr="004C05A0" w:rsidRDefault="004C05A0" w:rsidP="004C05A0">
      <w:pPr>
        <w:pStyle w:val="3"/>
      </w:pPr>
      <w:r w:rsidRPr="004C05A0">
        <w:rPr>
          <w:rFonts w:hint="eastAsia"/>
        </w:rPr>
        <w:t>1.3.</w:t>
      </w:r>
      <w:r w:rsidRPr="004C05A0">
        <w:t>4</w:t>
      </w:r>
      <w:r w:rsidRPr="004C05A0">
        <w:rPr>
          <w:rFonts w:hint="eastAsia"/>
        </w:rPr>
        <w:t>主要资质</w:t>
      </w:r>
    </w:p>
    <w:p w:rsidR="004C05A0" w:rsidRPr="004C05A0" w:rsidRDefault="004C05A0" w:rsidP="004C05A0">
      <w:pPr>
        <w:pStyle w:val="a9"/>
        <w:numPr>
          <w:ilvl w:val="0"/>
          <w:numId w:val="4"/>
        </w:numPr>
        <w:spacing w:line="360" w:lineRule="auto"/>
        <w:ind w:firstLineChars="0"/>
        <w:rPr>
          <w:sz w:val="24"/>
        </w:rPr>
      </w:pPr>
      <w:r w:rsidRPr="004C05A0">
        <w:rPr>
          <w:sz w:val="24"/>
        </w:rPr>
        <w:t>ISO9001:2008</w:t>
      </w:r>
      <w:r w:rsidRPr="004C05A0">
        <w:rPr>
          <w:sz w:val="24"/>
        </w:rPr>
        <w:t>质量管理体系认证</w:t>
      </w:r>
    </w:p>
    <w:p w:rsidR="004C05A0" w:rsidRPr="004C05A0" w:rsidRDefault="004C05A0" w:rsidP="004C05A0">
      <w:pPr>
        <w:pStyle w:val="a9"/>
        <w:numPr>
          <w:ilvl w:val="0"/>
          <w:numId w:val="4"/>
        </w:numPr>
        <w:spacing w:line="360" w:lineRule="auto"/>
        <w:ind w:firstLineChars="0"/>
        <w:rPr>
          <w:sz w:val="24"/>
        </w:rPr>
      </w:pPr>
      <w:r w:rsidRPr="004C05A0">
        <w:rPr>
          <w:sz w:val="24"/>
        </w:rPr>
        <w:t>ISO20000-1:2011 IT</w:t>
      </w:r>
      <w:r w:rsidRPr="004C05A0">
        <w:rPr>
          <w:sz w:val="24"/>
        </w:rPr>
        <w:t>服务管理体系认证</w:t>
      </w:r>
    </w:p>
    <w:p w:rsidR="004C05A0" w:rsidRPr="004C05A0" w:rsidRDefault="004C05A0" w:rsidP="004C05A0">
      <w:pPr>
        <w:pStyle w:val="a9"/>
        <w:numPr>
          <w:ilvl w:val="0"/>
          <w:numId w:val="4"/>
        </w:numPr>
        <w:spacing w:line="360" w:lineRule="auto"/>
        <w:ind w:firstLineChars="0"/>
        <w:rPr>
          <w:sz w:val="24"/>
        </w:rPr>
      </w:pPr>
      <w:r w:rsidRPr="004C05A0">
        <w:rPr>
          <w:sz w:val="24"/>
        </w:rPr>
        <w:t>ISO14001:2004</w:t>
      </w:r>
      <w:r w:rsidRPr="004C05A0">
        <w:rPr>
          <w:sz w:val="24"/>
        </w:rPr>
        <w:t>环境管理体系认证</w:t>
      </w:r>
    </w:p>
    <w:p w:rsidR="004C05A0" w:rsidRPr="004C05A0" w:rsidRDefault="004C05A0" w:rsidP="004C05A0">
      <w:pPr>
        <w:pStyle w:val="a9"/>
        <w:numPr>
          <w:ilvl w:val="0"/>
          <w:numId w:val="4"/>
        </w:numPr>
        <w:spacing w:line="360" w:lineRule="auto"/>
        <w:ind w:firstLineChars="0"/>
        <w:rPr>
          <w:sz w:val="24"/>
        </w:rPr>
      </w:pPr>
      <w:r w:rsidRPr="004C05A0">
        <w:rPr>
          <w:sz w:val="24"/>
        </w:rPr>
        <w:t>ISO27001:2005</w:t>
      </w:r>
      <w:r w:rsidRPr="004C05A0">
        <w:rPr>
          <w:sz w:val="24"/>
        </w:rPr>
        <w:t>版信息安全管理体系认证</w:t>
      </w:r>
    </w:p>
    <w:p w:rsidR="004C05A0" w:rsidRPr="004C05A0" w:rsidRDefault="004C05A0" w:rsidP="004C05A0">
      <w:pPr>
        <w:pStyle w:val="a9"/>
        <w:numPr>
          <w:ilvl w:val="0"/>
          <w:numId w:val="4"/>
        </w:numPr>
        <w:spacing w:line="360" w:lineRule="auto"/>
        <w:ind w:firstLineChars="0"/>
        <w:rPr>
          <w:sz w:val="24"/>
        </w:rPr>
      </w:pPr>
      <w:r w:rsidRPr="004C05A0">
        <w:rPr>
          <w:sz w:val="24"/>
        </w:rPr>
        <w:t>SEI CMMI4</w:t>
      </w:r>
      <w:r w:rsidRPr="004C05A0">
        <w:rPr>
          <w:sz w:val="24"/>
        </w:rPr>
        <w:t>级认证（软件成熟度）</w:t>
      </w:r>
    </w:p>
    <w:p w:rsidR="004C05A0" w:rsidRPr="004C05A0" w:rsidRDefault="004C05A0" w:rsidP="004C05A0">
      <w:pPr>
        <w:pStyle w:val="a9"/>
        <w:numPr>
          <w:ilvl w:val="0"/>
          <w:numId w:val="4"/>
        </w:numPr>
        <w:spacing w:line="360" w:lineRule="auto"/>
        <w:ind w:firstLineChars="0"/>
        <w:rPr>
          <w:sz w:val="24"/>
        </w:rPr>
      </w:pPr>
      <w:r w:rsidRPr="004C05A0">
        <w:rPr>
          <w:sz w:val="24"/>
        </w:rPr>
        <w:t>国家认定企业技术中心</w:t>
      </w:r>
    </w:p>
    <w:p w:rsidR="004C05A0" w:rsidRPr="004C05A0" w:rsidRDefault="004C05A0" w:rsidP="004C05A0">
      <w:pPr>
        <w:pStyle w:val="a9"/>
        <w:numPr>
          <w:ilvl w:val="0"/>
          <w:numId w:val="4"/>
        </w:numPr>
        <w:spacing w:line="360" w:lineRule="auto"/>
        <w:ind w:firstLineChars="0"/>
        <w:rPr>
          <w:sz w:val="24"/>
        </w:rPr>
      </w:pPr>
      <w:r w:rsidRPr="004C05A0">
        <w:rPr>
          <w:sz w:val="24"/>
        </w:rPr>
        <w:t>计算机信息系统集成一级资质</w:t>
      </w:r>
    </w:p>
    <w:p w:rsidR="004C05A0" w:rsidRPr="004C05A0" w:rsidRDefault="004C05A0" w:rsidP="004C05A0">
      <w:pPr>
        <w:pStyle w:val="a9"/>
        <w:numPr>
          <w:ilvl w:val="0"/>
          <w:numId w:val="4"/>
        </w:numPr>
        <w:spacing w:line="360" w:lineRule="auto"/>
        <w:ind w:firstLineChars="0"/>
        <w:rPr>
          <w:sz w:val="24"/>
        </w:rPr>
      </w:pPr>
      <w:r w:rsidRPr="004C05A0">
        <w:rPr>
          <w:sz w:val="24"/>
        </w:rPr>
        <w:t>国家火炬计划重点高新技术企业</w:t>
      </w:r>
    </w:p>
    <w:p w:rsidR="004C05A0" w:rsidRPr="004C05A0" w:rsidRDefault="004C05A0" w:rsidP="004C05A0">
      <w:pPr>
        <w:pStyle w:val="a9"/>
        <w:numPr>
          <w:ilvl w:val="0"/>
          <w:numId w:val="4"/>
        </w:numPr>
        <w:spacing w:line="360" w:lineRule="auto"/>
        <w:ind w:firstLineChars="0"/>
        <w:rPr>
          <w:sz w:val="24"/>
        </w:rPr>
      </w:pPr>
      <w:r w:rsidRPr="004C05A0">
        <w:rPr>
          <w:sz w:val="24"/>
        </w:rPr>
        <w:t>国家规划布局内重点软件企业</w:t>
      </w:r>
    </w:p>
    <w:p w:rsidR="004C05A0" w:rsidRPr="004C05A0" w:rsidRDefault="004C05A0" w:rsidP="004C05A0">
      <w:pPr>
        <w:pStyle w:val="a9"/>
        <w:numPr>
          <w:ilvl w:val="0"/>
          <w:numId w:val="4"/>
        </w:numPr>
        <w:spacing w:line="360" w:lineRule="auto"/>
        <w:ind w:firstLineChars="0"/>
        <w:rPr>
          <w:sz w:val="24"/>
        </w:rPr>
      </w:pPr>
      <w:r w:rsidRPr="004C05A0">
        <w:rPr>
          <w:sz w:val="24"/>
        </w:rPr>
        <w:t>软件企业认定证书</w:t>
      </w:r>
    </w:p>
    <w:p w:rsidR="004C05A0" w:rsidRPr="004C05A0" w:rsidRDefault="004C05A0" w:rsidP="004C05A0">
      <w:pPr>
        <w:pStyle w:val="a9"/>
        <w:numPr>
          <w:ilvl w:val="0"/>
          <w:numId w:val="4"/>
        </w:numPr>
        <w:spacing w:line="360" w:lineRule="auto"/>
        <w:ind w:firstLineChars="0"/>
        <w:rPr>
          <w:sz w:val="24"/>
        </w:rPr>
      </w:pPr>
      <w:r w:rsidRPr="004C05A0">
        <w:rPr>
          <w:sz w:val="24"/>
        </w:rPr>
        <w:t>“</w:t>
      </w:r>
      <w:r w:rsidRPr="004C05A0">
        <w:rPr>
          <w:sz w:val="24"/>
        </w:rPr>
        <w:t>南天</w:t>
      </w:r>
      <w:r w:rsidRPr="004C05A0">
        <w:rPr>
          <w:sz w:val="24"/>
        </w:rPr>
        <w:t xml:space="preserve">NANTIAN” </w:t>
      </w:r>
      <w:r w:rsidRPr="004C05A0">
        <w:rPr>
          <w:sz w:val="24"/>
        </w:rPr>
        <w:t>注册商标被认定为中国驰名商标</w:t>
      </w:r>
    </w:p>
    <w:p w:rsidR="004C05A0" w:rsidRPr="004C05A0" w:rsidRDefault="004C05A0" w:rsidP="004C05A0">
      <w:pPr>
        <w:pStyle w:val="a9"/>
        <w:numPr>
          <w:ilvl w:val="0"/>
          <w:numId w:val="4"/>
        </w:numPr>
        <w:spacing w:line="360" w:lineRule="auto"/>
        <w:ind w:firstLineChars="0"/>
        <w:rPr>
          <w:sz w:val="24"/>
        </w:rPr>
      </w:pPr>
      <w:r w:rsidRPr="004C05A0">
        <w:rPr>
          <w:sz w:val="24"/>
        </w:rPr>
        <w:t>信息安全服务资质（安全工程类一级）</w:t>
      </w:r>
    </w:p>
    <w:p w:rsidR="004C05A0" w:rsidRPr="004C05A0" w:rsidRDefault="004C05A0" w:rsidP="004C05A0">
      <w:pPr>
        <w:pStyle w:val="a9"/>
        <w:numPr>
          <w:ilvl w:val="0"/>
          <w:numId w:val="4"/>
        </w:numPr>
        <w:spacing w:line="360" w:lineRule="auto"/>
        <w:ind w:firstLineChars="0"/>
        <w:rPr>
          <w:sz w:val="24"/>
        </w:rPr>
      </w:pPr>
      <w:r w:rsidRPr="004C05A0">
        <w:rPr>
          <w:sz w:val="24"/>
        </w:rPr>
        <w:t>ITSS</w:t>
      </w:r>
      <w:r w:rsidRPr="004C05A0">
        <w:rPr>
          <w:sz w:val="24"/>
        </w:rPr>
        <w:t>信息技术服务运行维护标准符合性证书</w:t>
      </w:r>
    </w:p>
    <w:p w:rsidR="004C05A0" w:rsidRPr="004C05A0" w:rsidRDefault="004C05A0" w:rsidP="004C05A0">
      <w:pPr>
        <w:pStyle w:val="a9"/>
        <w:numPr>
          <w:ilvl w:val="0"/>
          <w:numId w:val="4"/>
        </w:numPr>
        <w:spacing w:line="360" w:lineRule="auto"/>
        <w:ind w:firstLineChars="0"/>
        <w:rPr>
          <w:sz w:val="24"/>
        </w:rPr>
      </w:pPr>
      <w:r w:rsidRPr="004C05A0">
        <w:rPr>
          <w:sz w:val="24"/>
        </w:rPr>
        <w:t>云南省信息安全技术防范资质（三级）</w:t>
      </w:r>
    </w:p>
    <w:p w:rsidR="004C05A0" w:rsidRPr="004C05A0" w:rsidRDefault="004C05A0" w:rsidP="004C05A0">
      <w:pPr>
        <w:pStyle w:val="a9"/>
        <w:numPr>
          <w:ilvl w:val="0"/>
          <w:numId w:val="4"/>
        </w:numPr>
        <w:spacing w:line="360" w:lineRule="auto"/>
        <w:ind w:firstLineChars="0"/>
        <w:rPr>
          <w:sz w:val="24"/>
        </w:rPr>
      </w:pPr>
      <w:r w:rsidRPr="004C05A0">
        <w:rPr>
          <w:sz w:val="24"/>
        </w:rPr>
        <w:t>南天拥有自助服务设备的相关专利及相关知识产权</w:t>
      </w:r>
      <w:r w:rsidRPr="004C05A0">
        <w:rPr>
          <w:sz w:val="24"/>
        </w:rPr>
        <w:t>286</w:t>
      </w:r>
      <w:r w:rsidRPr="004C05A0">
        <w:rPr>
          <w:sz w:val="24"/>
        </w:rPr>
        <w:t>项。</w:t>
      </w:r>
    </w:p>
    <w:p w:rsidR="004C05A0" w:rsidRPr="004C05A0" w:rsidRDefault="004C05A0" w:rsidP="004C05A0">
      <w:pPr>
        <w:pStyle w:val="3"/>
      </w:pPr>
      <w:r w:rsidRPr="004C05A0">
        <w:rPr>
          <w:rFonts w:hint="eastAsia"/>
        </w:rPr>
        <w:t>1.3.</w:t>
      </w:r>
      <w:r w:rsidRPr="004C05A0">
        <w:t>4</w:t>
      </w:r>
      <w:r w:rsidRPr="004C05A0">
        <w:rPr>
          <w:rFonts w:hint="eastAsia"/>
        </w:rPr>
        <w:t>主要荣誉</w:t>
      </w:r>
    </w:p>
    <w:p w:rsidR="004C05A0" w:rsidRPr="004C05A0" w:rsidRDefault="004C05A0" w:rsidP="004C05A0">
      <w:pPr>
        <w:pStyle w:val="a9"/>
        <w:numPr>
          <w:ilvl w:val="0"/>
          <w:numId w:val="4"/>
        </w:numPr>
        <w:spacing w:line="360" w:lineRule="auto"/>
        <w:ind w:firstLineChars="0"/>
        <w:rPr>
          <w:sz w:val="24"/>
        </w:rPr>
      </w:pPr>
      <w:r w:rsidRPr="004C05A0">
        <w:rPr>
          <w:sz w:val="24"/>
        </w:rPr>
        <w:t>金融行业中国</w:t>
      </w:r>
      <w:r w:rsidRPr="004C05A0">
        <w:rPr>
          <w:sz w:val="24"/>
        </w:rPr>
        <w:t>IT</w:t>
      </w:r>
      <w:r w:rsidRPr="004C05A0">
        <w:rPr>
          <w:sz w:val="24"/>
        </w:rPr>
        <w:t>服务专家（计算机世界）</w:t>
      </w:r>
    </w:p>
    <w:p w:rsidR="004C05A0" w:rsidRPr="004C05A0" w:rsidRDefault="004C05A0" w:rsidP="004C05A0">
      <w:pPr>
        <w:pStyle w:val="a9"/>
        <w:numPr>
          <w:ilvl w:val="0"/>
          <w:numId w:val="4"/>
        </w:numPr>
        <w:spacing w:line="360" w:lineRule="auto"/>
        <w:ind w:firstLineChars="0"/>
        <w:rPr>
          <w:sz w:val="24"/>
        </w:rPr>
      </w:pPr>
      <w:r w:rsidRPr="004C05A0">
        <w:rPr>
          <w:sz w:val="24"/>
        </w:rPr>
        <w:t>水利部</w:t>
      </w:r>
      <w:r w:rsidRPr="004C05A0">
        <w:rPr>
          <w:sz w:val="24"/>
        </w:rPr>
        <w:t>“</w:t>
      </w:r>
      <w:r w:rsidRPr="004C05A0">
        <w:rPr>
          <w:sz w:val="24"/>
        </w:rPr>
        <w:t>金水工程</w:t>
      </w:r>
      <w:r w:rsidRPr="004C05A0">
        <w:rPr>
          <w:sz w:val="24"/>
        </w:rPr>
        <w:t>”</w:t>
      </w:r>
      <w:r w:rsidRPr="004C05A0">
        <w:rPr>
          <w:sz w:val="24"/>
        </w:rPr>
        <w:t>重要贡献奖荣誉证书</w:t>
      </w:r>
    </w:p>
    <w:p w:rsidR="004C05A0" w:rsidRPr="004C05A0" w:rsidRDefault="004C05A0" w:rsidP="004C05A0">
      <w:pPr>
        <w:pStyle w:val="a9"/>
        <w:numPr>
          <w:ilvl w:val="0"/>
          <w:numId w:val="4"/>
        </w:numPr>
        <w:spacing w:line="360" w:lineRule="auto"/>
        <w:ind w:firstLineChars="0"/>
        <w:rPr>
          <w:sz w:val="24"/>
        </w:rPr>
      </w:pPr>
      <w:r w:rsidRPr="004C05A0">
        <w:rPr>
          <w:sz w:val="24"/>
        </w:rPr>
        <w:lastRenderedPageBreak/>
        <w:t>中国邮政储蓄统一版本工程建设最佳合作伙伴（国家邮政局）</w:t>
      </w:r>
    </w:p>
    <w:p w:rsidR="004C05A0" w:rsidRPr="004C05A0" w:rsidRDefault="004C05A0" w:rsidP="004C05A0">
      <w:pPr>
        <w:pStyle w:val="a9"/>
        <w:numPr>
          <w:ilvl w:val="0"/>
          <w:numId w:val="4"/>
        </w:numPr>
        <w:spacing w:line="360" w:lineRule="auto"/>
        <w:ind w:firstLineChars="0"/>
        <w:rPr>
          <w:sz w:val="24"/>
        </w:rPr>
      </w:pPr>
      <w:r w:rsidRPr="004C05A0">
        <w:rPr>
          <w:sz w:val="24"/>
        </w:rPr>
        <w:t>中国邮政储蓄银行</w:t>
      </w:r>
      <w:r w:rsidRPr="004C05A0">
        <w:rPr>
          <w:sz w:val="24"/>
        </w:rPr>
        <w:t>“</w:t>
      </w:r>
      <w:r w:rsidRPr="004C05A0">
        <w:rPr>
          <w:sz w:val="24"/>
        </w:rPr>
        <w:t>最佳科技创新奖</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中国邮政储蓄银行</w:t>
      </w:r>
      <w:r w:rsidRPr="004C05A0">
        <w:rPr>
          <w:sz w:val="24"/>
        </w:rPr>
        <w:t>2015</w:t>
      </w:r>
      <w:r w:rsidRPr="004C05A0">
        <w:rPr>
          <w:sz w:val="24"/>
        </w:rPr>
        <w:t>年</w:t>
      </w:r>
      <w:r w:rsidRPr="004C05A0">
        <w:rPr>
          <w:sz w:val="24"/>
        </w:rPr>
        <w:t xml:space="preserve"> “</w:t>
      </w:r>
      <w:r w:rsidRPr="004C05A0">
        <w:rPr>
          <w:sz w:val="24"/>
        </w:rPr>
        <w:t>特殊贡献奖</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中国邮政储蓄银行</w:t>
      </w:r>
      <w:r w:rsidRPr="004C05A0">
        <w:rPr>
          <w:sz w:val="24"/>
        </w:rPr>
        <w:t>2014</w:t>
      </w:r>
      <w:r w:rsidRPr="004C05A0">
        <w:rPr>
          <w:sz w:val="24"/>
        </w:rPr>
        <w:t>年</w:t>
      </w:r>
      <w:r w:rsidRPr="004C05A0">
        <w:rPr>
          <w:sz w:val="24"/>
        </w:rPr>
        <w:t>“</w:t>
      </w:r>
      <w:r w:rsidRPr="004C05A0">
        <w:rPr>
          <w:sz w:val="24"/>
        </w:rPr>
        <w:t>最佳信息技术服务奖</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中国光大银行</w:t>
      </w:r>
      <w:r w:rsidRPr="004C05A0">
        <w:rPr>
          <w:sz w:val="24"/>
        </w:rPr>
        <w:t>2013</w:t>
      </w:r>
      <w:r w:rsidRPr="004C05A0">
        <w:rPr>
          <w:sz w:val="24"/>
        </w:rPr>
        <w:t>年</w:t>
      </w:r>
      <w:r w:rsidRPr="004C05A0">
        <w:rPr>
          <w:sz w:val="24"/>
        </w:rPr>
        <w:t>“</w:t>
      </w:r>
      <w:r w:rsidRPr="004C05A0">
        <w:rPr>
          <w:sz w:val="24"/>
        </w:rPr>
        <w:t>最佳</w:t>
      </w:r>
      <w:r w:rsidRPr="004C05A0">
        <w:rPr>
          <w:sz w:val="24"/>
        </w:rPr>
        <w:t>IT</w:t>
      </w:r>
      <w:r w:rsidRPr="004C05A0">
        <w:rPr>
          <w:sz w:val="24"/>
        </w:rPr>
        <w:t>供应商</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中银金融商务公司</w:t>
      </w:r>
      <w:r w:rsidRPr="004C05A0">
        <w:rPr>
          <w:sz w:val="24"/>
        </w:rPr>
        <w:t>2013</w:t>
      </w:r>
      <w:r w:rsidRPr="004C05A0">
        <w:rPr>
          <w:sz w:val="24"/>
        </w:rPr>
        <w:t>年</w:t>
      </w:r>
      <w:r w:rsidRPr="004C05A0">
        <w:rPr>
          <w:sz w:val="24"/>
        </w:rPr>
        <w:t>“</w:t>
      </w:r>
      <w:r w:rsidRPr="004C05A0">
        <w:rPr>
          <w:sz w:val="24"/>
        </w:rPr>
        <w:t>最佳合作厂商</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国家开发银行</w:t>
      </w:r>
      <w:r w:rsidRPr="004C05A0">
        <w:rPr>
          <w:sz w:val="24"/>
        </w:rPr>
        <w:t>“2010</w:t>
      </w:r>
      <w:r w:rsidRPr="004C05A0">
        <w:rPr>
          <w:sz w:val="24"/>
        </w:rPr>
        <w:t>年度</w:t>
      </w:r>
      <w:r w:rsidRPr="004C05A0">
        <w:rPr>
          <w:sz w:val="24"/>
        </w:rPr>
        <w:t>IT</w:t>
      </w:r>
      <w:r w:rsidRPr="004C05A0">
        <w:rPr>
          <w:sz w:val="24"/>
        </w:rPr>
        <w:t>运维优秀外包团队</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思科</w:t>
      </w:r>
      <w:r w:rsidRPr="004C05A0">
        <w:rPr>
          <w:sz w:val="24"/>
        </w:rPr>
        <w:t>“2015</w:t>
      </w:r>
      <w:r w:rsidRPr="004C05A0">
        <w:rPr>
          <w:sz w:val="24"/>
        </w:rPr>
        <w:t>财年大中华区最佳服务合作伙伴</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思科</w:t>
      </w:r>
      <w:r w:rsidRPr="004C05A0">
        <w:rPr>
          <w:sz w:val="24"/>
        </w:rPr>
        <w:t>“2015</w:t>
      </w:r>
      <w:r w:rsidRPr="004C05A0">
        <w:rPr>
          <w:sz w:val="24"/>
        </w:rPr>
        <w:t>财年大中华区企业行业最佳合作伙伴</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思科</w:t>
      </w:r>
      <w:r w:rsidRPr="004C05A0">
        <w:rPr>
          <w:sz w:val="24"/>
        </w:rPr>
        <w:t xml:space="preserve"> </w:t>
      </w:r>
      <w:r w:rsidRPr="004C05A0">
        <w:rPr>
          <w:sz w:val="24"/>
        </w:rPr>
        <w:t>合作伙伴计划金牌认证</w:t>
      </w:r>
    </w:p>
    <w:p w:rsidR="004C05A0" w:rsidRPr="004C05A0" w:rsidRDefault="004C05A0" w:rsidP="004C05A0">
      <w:pPr>
        <w:pStyle w:val="a9"/>
        <w:numPr>
          <w:ilvl w:val="0"/>
          <w:numId w:val="4"/>
        </w:numPr>
        <w:spacing w:line="360" w:lineRule="auto"/>
        <w:ind w:firstLineChars="0"/>
        <w:rPr>
          <w:sz w:val="24"/>
        </w:rPr>
      </w:pPr>
      <w:r w:rsidRPr="004C05A0">
        <w:rPr>
          <w:sz w:val="24"/>
        </w:rPr>
        <w:t xml:space="preserve">IBM </w:t>
      </w:r>
      <w:r w:rsidRPr="004C05A0">
        <w:rPr>
          <w:sz w:val="24"/>
        </w:rPr>
        <w:t>解决方案供应商</w:t>
      </w:r>
    </w:p>
    <w:p w:rsidR="004C05A0" w:rsidRPr="004C05A0" w:rsidRDefault="004C05A0" w:rsidP="004C05A0">
      <w:pPr>
        <w:pStyle w:val="a9"/>
        <w:numPr>
          <w:ilvl w:val="0"/>
          <w:numId w:val="4"/>
        </w:numPr>
        <w:spacing w:line="360" w:lineRule="auto"/>
        <w:ind w:firstLineChars="0"/>
        <w:rPr>
          <w:sz w:val="24"/>
        </w:rPr>
      </w:pPr>
      <w:r w:rsidRPr="004C05A0">
        <w:rPr>
          <w:sz w:val="24"/>
        </w:rPr>
        <w:t>IBM“</w:t>
      </w:r>
      <w:r w:rsidRPr="004C05A0">
        <w:rPr>
          <w:sz w:val="24"/>
        </w:rPr>
        <w:t>顶级业务合作伙伴</w:t>
      </w:r>
      <w:r w:rsidRPr="004C05A0">
        <w:rPr>
          <w:sz w:val="24"/>
        </w:rPr>
        <w:t>”</w:t>
      </w:r>
    </w:p>
    <w:p w:rsidR="004C05A0" w:rsidRPr="004C05A0" w:rsidRDefault="004C05A0" w:rsidP="004C05A0">
      <w:pPr>
        <w:pStyle w:val="a9"/>
        <w:numPr>
          <w:ilvl w:val="0"/>
          <w:numId w:val="4"/>
        </w:numPr>
        <w:spacing w:line="360" w:lineRule="auto"/>
        <w:ind w:firstLineChars="0"/>
        <w:rPr>
          <w:sz w:val="24"/>
        </w:rPr>
      </w:pPr>
      <w:r w:rsidRPr="004C05A0">
        <w:rPr>
          <w:sz w:val="24"/>
        </w:rPr>
        <w:t>南天</w:t>
      </w:r>
      <w:r w:rsidRPr="004C05A0">
        <w:rPr>
          <w:sz w:val="24"/>
        </w:rPr>
        <w:t>PR9</w:t>
      </w:r>
      <w:r w:rsidRPr="004C05A0">
        <w:rPr>
          <w:sz w:val="24"/>
        </w:rPr>
        <w:t>存折打印机荣获云南省科技进步二等奖</w:t>
      </w:r>
    </w:p>
    <w:p w:rsidR="004C05A0" w:rsidRPr="004C05A0" w:rsidRDefault="004C05A0" w:rsidP="004C05A0">
      <w:pPr>
        <w:pStyle w:val="a9"/>
        <w:numPr>
          <w:ilvl w:val="0"/>
          <w:numId w:val="4"/>
        </w:numPr>
        <w:spacing w:line="360" w:lineRule="auto"/>
        <w:ind w:firstLineChars="0"/>
        <w:rPr>
          <w:sz w:val="24"/>
        </w:rPr>
      </w:pPr>
      <w:r w:rsidRPr="004C05A0">
        <w:rPr>
          <w:sz w:val="24"/>
        </w:rPr>
        <w:t>PR9</w:t>
      </w:r>
      <w:r w:rsidRPr="004C05A0">
        <w:rPr>
          <w:sz w:val="24"/>
        </w:rPr>
        <w:t>荣获中国电子学会电子信息科学技术三等奖</w:t>
      </w:r>
    </w:p>
    <w:p w:rsidR="004C05A0" w:rsidRPr="004C05A0" w:rsidRDefault="004C05A0" w:rsidP="004C05A0">
      <w:pPr>
        <w:pStyle w:val="a9"/>
        <w:numPr>
          <w:ilvl w:val="0"/>
          <w:numId w:val="4"/>
        </w:numPr>
        <w:spacing w:line="360" w:lineRule="auto"/>
        <w:ind w:firstLineChars="0"/>
        <w:rPr>
          <w:sz w:val="24"/>
        </w:rPr>
      </w:pPr>
      <w:r w:rsidRPr="004C05A0">
        <w:rPr>
          <w:sz w:val="24"/>
        </w:rPr>
        <w:t>BST</w:t>
      </w:r>
      <w:r w:rsidRPr="004C05A0">
        <w:rPr>
          <w:sz w:val="24"/>
        </w:rPr>
        <w:t>、</w:t>
      </w:r>
      <w:r w:rsidRPr="004C05A0">
        <w:rPr>
          <w:sz w:val="24"/>
        </w:rPr>
        <w:t xml:space="preserve"> PR2E</w:t>
      </w:r>
      <w:r w:rsidRPr="004C05A0">
        <w:rPr>
          <w:sz w:val="24"/>
        </w:rPr>
        <w:t>、</w:t>
      </w:r>
      <w:r w:rsidRPr="004C05A0">
        <w:rPr>
          <w:sz w:val="24"/>
        </w:rPr>
        <w:t xml:space="preserve"> PR9</w:t>
      </w:r>
      <w:r w:rsidRPr="004C05A0">
        <w:rPr>
          <w:sz w:val="24"/>
        </w:rPr>
        <w:t>获国家重点新产品证书，</w:t>
      </w:r>
      <w:r w:rsidRPr="004C05A0">
        <w:rPr>
          <w:sz w:val="24"/>
        </w:rPr>
        <w:t>PR</w:t>
      </w:r>
      <w:r w:rsidRPr="004C05A0">
        <w:rPr>
          <w:sz w:val="24"/>
        </w:rPr>
        <w:t>、</w:t>
      </w:r>
      <w:r w:rsidRPr="004C05A0">
        <w:rPr>
          <w:sz w:val="24"/>
        </w:rPr>
        <w:t xml:space="preserve"> BST</w:t>
      </w:r>
      <w:r w:rsidRPr="004C05A0">
        <w:rPr>
          <w:sz w:val="24"/>
        </w:rPr>
        <w:t>获云南省名牌产品证书</w:t>
      </w:r>
    </w:p>
    <w:p w:rsidR="004C05A0" w:rsidRPr="004C05A0" w:rsidRDefault="004C05A0" w:rsidP="004C05A0">
      <w:pPr>
        <w:pStyle w:val="3"/>
      </w:pPr>
      <w:r w:rsidRPr="004C05A0">
        <w:rPr>
          <w:rFonts w:hint="eastAsia"/>
        </w:rPr>
        <w:t>1.3.</w:t>
      </w:r>
      <w:r w:rsidRPr="004C05A0">
        <w:t>4</w:t>
      </w:r>
      <w:r w:rsidRPr="004C05A0">
        <w:rPr>
          <w:rFonts w:hint="eastAsia"/>
        </w:rPr>
        <w:t>主要客户</w:t>
      </w:r>
    </w:p>
    <w:p w:rsidR="004C05A0" w:rsidRPr="004C05A0" w:rsidRDefault="004C05A0" w:rsidP="004C05A0">
      <w:pPr>
        <w:spacing w:line="360" w:lineRule="auto"/>
        <w:ind w:firstLineChars="200" w:firstLine="480"/>
        <w:rPr>
          <w:sz w:val="24"/>
        </w:rPr>
      </w:pPr>
      <w:r w:rsidRPr="004C05A0">
        <w:rPr>
          <w:sz w:val="24"/>
        </w:rPr>
        <w:t>金融客户</w:t>
      </w:r>
      <w:r w:rsidRPr="004C05A0">
        <w:rPr>
          <w:rFonts w:hint="eastAsia"/>
          <w:sz w:val="24"/>
        </w:rPr>
        <w:t>：</w:t>
      </w:r>
    </w:p>
    <w:p w:rsidR="004C05A0" w:rsidRDefault="004C05A0" w:rsidP="004C05A0">
      <w:pPr>
        <w:spacing w:line="360" w:lineRule="auto"/>
        <w:ind w:firstLineChars="200" w:firstLine="480"/>
        <w:rPr>
          <w:sz w:val="24"/>
        </w:rPr>
      </w:pPr>
      <w:r w:rsidRPr="004C05A0">
        <w:rPr>
          <w:noProof/>
          <w:sz w:val="24"/>
        </w:rPr>
        <w:drawing>
          <wp:inline distT="0" distB="0" distL="0" distR="0" wp14:anchorId="02AEA9DF" wp14:editId="01B77E65">
            <wp:extent cx="5274310" cy="1729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9740"/>
                    </a:xfrm>
                    <a:prstGeom prst="rect">
                      <a:avLst/>
                    </a:prstGeom>
                  </pic:spPr>
                </pic:pic>
              </a:graphicData>
            </a:graphic>
          </wp:inline>
        </w:drawing>
      </w:r>
    </w:p>
    <w:p w:rsidR="004C05A0" w:rsidRPr="004C05A0" w:rsidRDefault="004C05A0" w:rsidP="004C05A0">
      <w:pPr>
        <w:spacing w:line="360" w:lineRule="auto"/>
        <w:ind w:firstLineChars="200" w:firstLine="480"/>
        <w:rPr>
          <w:sz w:val="24"/>
        </w:rPr>
      </w:pPr>
    </w:p>
    <w:p w:rsidR="004C05A0" w:rsidRPr="004C05A0" w:rsidRDefault="004C05A0" w:rsidP="004C05A0">
      <w:pPr>
        <w:spacing w:line="360" w:lineRule="auto"/>
        <w:ind w:firstLineChars="200" w:firstLine="480"/>
        <w:rPr>
          <w:sz w:val="24"/>
        </w:rPr>
      </w:pPr>
      <w:r w:rsidRPr="004C05A0">
        <w:rPr>
          <w:sz w:val="24"/>
        </w:rPr>
        <w:t>非金融客户</w:t>
      </w:r>
      <w:r w:rsidRPr="004C05A0">
        <w:rPr>
          <w:rFonts w:hint="eastAsia"/>
          <w:sz w:val="24"/>
        </w:rPr>
        <w:t>：</w:t>
      </w:r>
    </w:p>
    <w:p w:rsidR="004C05A0" w:rsidRPr="004C05A0" w:rsidRDefault="004C05A0" w:rsidP="004C05A0">
      <w:pPr>
        <w:spacing w:line="360" w:lineRule="auto"/>
        <w:ind w:firstLineChars="200" w:firstLine="480"/>
        <w:rPr>
          <w:sz w:val="24"/>
        </w:rPr>
      </w:pPr>
      <w:r w:rsidRPr="004C05A0">
        <w:rPr>
          <w:noProof/>
          <w:sz w:val="24"/>
        </w:rPr>
        <w:lastRenderedPageBreak/>
        <w:drawing>
          <wp:inline distT="0" distB="0" distL="0" distR="0" wp14:anchorId="7778ACE0" wp14:editId="6B8D0973">
            <wp:extent cx="5274310" cy="22123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12340"/>
                    </a:xfrm>
                    <a:prstGeom prst="rect">
                      <a:avLst/>
                    </a:prstGeom>
                  </pic:spPr>
                </pic:pic>
              </a:graphicData>
            </a:graphic>
          </wp:inline>
        </w:drawing>
      </w:r>
    </w:p>
    <w:p w:rsidR="004C05A0" w:rsidRPr="004C05A0" w:rsidRDefault="004C05A0" w:rsidP="004C05A0">
      <w:pPr>
        <w:spacing w:line="360" w:lineRule="auto"/>
        <w:ind w:firstLineChars="200" w:firstLine="480"/>
        <w:rPr>
          <w:sz w:val="24"/>
        </w:rPr>
      </w:pPr>
      <w:r w:rsidRPr="004C05A0">
        <w:rPr>
          <w:rFonts w:hint="eastAsia"/>
          <w:sz w:val="24"/>
        </w:rPr>
        <w:t>1.3.</w:t>
      </w:r>
      <w:r w:rsidRPr="004C05A0">
        <w:rPr>
          <w:sz w:val="24"/>
        </w:rPr>
        <w:t>5</w:t>
      </w:r>
      <w:r w:rsidRPr="004C05A0">
        <w:rPr>
          <w:rFonts w:hint="eastAsia"/>
          <w:sz w:val="24"/>
        </w:rPr>
        <w:t>产品介绍</w:t>
      </w:r>
    </w:p>
    <w:p w:rsidR="004C05A0" w:rsidRPr="004C05A0" w:rsidRDefault="004C05A0" w:rsidP="004C05A0">
      <w:pPr>
        <w:spacing w:line="360" w:lineRule="auto"/>
        <w:ind w:firstLineChars="200" w:firstLine="480"/>
        <w:rPr>
          <w:sz w:val="24"/>
        </w:rPr>
      </w:pPr>
      <w:r w:rsidRPr="004C05A0">
        <w:rPr>
          <w:sz w:val="24"/>
        </w:rPr>
        <w:t>南天是国内专业生产金融电子化专用设备的主导厂商</w:t>
      </w:r>
    </w:p>
    <w:p w:rsidR="004C05A0" w:rsidRPr="004C05A0" w:rsidRDefault="004C05A0" w:rsidP="004C05A0">
      <w:pPr>
        <w:spacing w:line="360" w:lineRule="auto"/>
        <w:ind w:firstLineChars="200" w:firstLine="480"/>
        <w:rPr>
          <w:sz w:val="24"/>
        </w:rPr>
      </w:pPr>
      <w:r w:rsidRPr="004C05A0">
        <w:rPr>
          <w:rFonts w:hint="eastAsia"/>
          <w:sz w:val="24"/>
        </w:rPr>
        <w:t>PR</w:t>
      </w:r>
      <w:r w:rsidRPr="004C05A0">
        <w:rPr>
          <w:rFonts w:hint="eastAsia"/>
          <w:sz w:val="24"/>
        </w:rPr>
        <w:t>系列：</w:t>
      </w:r>
      <w:r w:rsidRPr="004C05A0">
        <w:rPr>
          <w:sz w:val="24"/>
        </w:rPr>
        <w:t>南天</w:t>
      </w:r>
      <w:r w:rsidRPr="004C05A0">
        <w:rPr>
          <w:sz w:val="24"/>
        </w:rPr>
        <w:t>PR</w:t>
      </w:r>
      <w:r w:rsidRPr="004C05A0">
        <w:rPr>
          <w:sz w:val="24"/>
        </w:rPr>
        <w:t>系列存折打印机是南天在专业存打领域积累丰富经验的升华和结晶，是适应市场需求、进一步提升金融、</w:t>
      </w:r>
      <w:r w:rsidRPr="004C05A0">
        <w:rPr>
          <w:sz w:val="24"/>
        </w:rPr>
        <w:t xml:space="preserve"> </w:t>
      </w:r>
      <w:r w:rsidRPr="004C05A0">
        <w:rPr>
          <w:sz w:val="24"/>
        </w:rPr>
        <w:t>税务、</w:t>
      </w:r>
      <w:r w:rsidRPr="004C05A0">
        <w:rPr>
          <w:sz w:val="24"/>
        </w:rPr>
        <w:t xml:space="preserve"> </w:t>
      </w:r>
      <w:r w:rsidRPr="004C05A0">
        <w:rPr>
          <w:sz w:val="24"/>
        </w:rPr>
        <w:t>物流等行业工作效率的产品。</w:t>
      </w:r>
      <w:r w:rsidRPr="004C05A0">
        <w:rPr>
          <w:sz w:val="24"/>
        </w:rPr>
        <w:t xml:space="preserve"> </w:t>
      </w:r>
      <w:r w:rsidRPr="004C05A0">
        <w:rPr>
          <w:sz w:val="24"/>
        </w:rPr>
        <w:t>目前装机量超过</w:t>
      </w:r>
      <w:r w:rsidRPr="004C05A0">
        <w:rPr>
          <w:sz w:val="24"/>
        </w:rPr>
        <w:t>150</w:t>
      </w:r>
      <w:r w:rsidRPr="004C05A0">
        <w:rPr>
          <w:sz w:val="24"/>
        </w:rPr>
        <w:t>万台，市场占有率</w:t>
      </w:r>
      <w:r w:rsidRPr="004C05A0">
        <w:rPr>
          <w:sz w:val="24"/>
        </w:rPr>
        <w:t>60%</w:t>
      </w:r>
      <w:r w:rsidRPr="004C05A0">
        <w:rPr>
          <w:sz w:val="24"/>
        </w:rPr>
        <w:t>以上，该产品十余年来被列为国家级重点新产品。</w:t>
      </w:r>
    </w:p>
    <w:p w:rsidR="004C05A0" w:rsidRPr="004C05A0" w:rsidRDefault="004C05A0" w:rsidP="004C05A0">
      <w:pPr>
        <w:spacing w:line="360" w:lineRule="auto"/>
        <w:ind w:firstLineChars="200" w:firstLine="480"/>
        <w:rPr>
          <w:sz w:val="24"/>
        </w:rPr>
      </w:pPr>
      <w:r w:rsidRPr="004C05A0">
        <w:rPr>
          <w:noProof/>
          <w:sz w:val="24"/>
        </w:rPr>
        <w:drawing>
          <wp:inline distT="0" distB="0" distL="0" distR="0" wp14:anchorId="1CB071B2" wp14:editId="38068950">
            <wp:extent cx="2914650" cy="1085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4650" cy="1085850"/>
                    </a:xfrm>
                    <a:prstGeom prst="rect">
                      <a:avLst/>
                    </a:prstGeom>
                  </pic:spPr>
                </pic:pic>
              </a:graphicData>
            </a:graphic>
          </wp:inline>
        </w:drawing>
      </w:r>
    </w:p>
    <w:p w:rsidR="004C05A0" w:rsidRPr="004C05A0" w:rsidRDefault="004C05A0" w:rsidP="004C05A0">
      <w:pPr>
        <w:spacing w:line="360" w:lineRule="auto"/>
        <w:ind w:firstLineChars="200" w:firstLine="480"/>
        <w:rPr>
          <w:sz w:val="24"/>
        </w:rPr>
      </w:pPr>
    </w:p>
    <w:p w:rsidR="004C05A0" w:rsidRPr="004C05A0" w:rsidRDefault="004C05A0" w:rsidP="004C05A0">
      <w:pPr>
        <w:spacing w:line="360" w:lineRule="auto"/>
        <w:ind w:firstLineChars="200" w:firstLine="480"/>
        <w:rPr>
          <w:sz w:val="24"/>
        </w:rPr>
      </w:pPr>
      <w:r w:rsidRPr="004C05A0">
        <w:rPr>
          <w:rFonts w:hint="eastAsia"/>
          <w:sz w:val="24"/>
        </w:rPr>
        <w:t>MX</w:t>
      </w:r>
      <w:r w:rsidRPr="004C05A0">
        <w:rPr>
          <w:rFonts w:hint="eastAsia"/>
          <w:sz w:val="24"/>
        </w:rPr>
        <w:t>系列：</w:t>
      </w:r>
      <w:r w:rsidRPr="004C05A0">
        <w:rPr>
          <w:sz w:val="24"/>
        </w:rPr>
        <w:t>MX</w:t>
      </w:r>
      <w:r w:rsidRPr="004C05A0">
        <w:rPr>
          <w:sz w:val="24"/>
        </w:rPr>
        <w:t>系列扫描打印设备是南天根据办公领域共性需求，打造出的以批量</w:t>
      </w:r>
      <w:r w:rsidRPr="004C05A0">
        <w:rPr>
          <w:sz w:val="24"/>
        </w:rPr>
        <w:t>24</w:t>
      </w:r>
      <w:r w:rsidRPr="004C05A0">
        <w:rPr>
          <w:sz w:val="24"/>
        </w:rPr>
        <w:t>针打印和批量</w:t>
      </w:r>
      <w:r w:rsidRPr="004C05A0">
        <w:rPr>
          <w:sz w:val="24"/>
        </w:rPr>
        <w:t>24bit</w:t>
      </w:r>
      <w:r w:rsidRPr="004C05A0">
        <w:rPr>
          <w:sz w:val="24"/>
        </w:rPr>
        <w:t>真彩扫描为核心的高级扫描打印一体设备，可广泛应用于金融、</w:t>
      </w:r>
      <w:r w:rsidRPr="004C05A0">
        <w:rPr>
          <w:sz w:val="24"/>
        </w:rPr>
        <w:t xml:space="preserve"> </w:t>
      </w:r>
      <w:r w:rsidRPr="004C05A0">
        <w:rPr>
          <w:sz w:val="24"/>
        </w:rPr>
        <w:t>物流、</w:t>
      </w:r>
      <w:r w:rsidRPr="004C05A0">
        <w:rPr>
          <w:sz w:val="24"/>
        </w:rPr>
        <w:t xml:space="preserve"> </w:t>
      </w:r>
      <w:r w:rsidRPr="004C05A0">
        <w:rPr>
          <w:sz w:val="24"/>
        </w:rPr>
        <w:t>保险、</w:t>
      </w:r>
      <w:r w:rsidRPr="004C05A0">
        <w:rPr>
          <w:sz w:val="24"/>
        </w:rPr>
        <w:t xml:space="preserve"> </w:t>
      </w:r>
      <w:r w:rsidRPr="004C05A0">
        <w:rPr>
          <w:sz w:val="24"/>
        </w:rPr>
        <w:t>医疗、</w:t>
      </w:r>
      <w:r w:rsidRPr="004C05A0">
        <w:rPr>
          <w:sz w:val="24"/>
        </w:rPr>
        <w:t xml:space="preserve"> </w:t>
      </w:r>
      <w:r w:rsidRPr="004C05A0">
        <w:rPr>
          <w:sz w:val="24"/>
        </w:rPr>
        <w:t>政府和大型企业等行业。</w:t>
      </w:r>
    </w:p>
    <w:p w:rsidR="004C05A0" w:rsidRPr="004C05A0" w:rsidRDefault="004C05A0" w:rsidP="004C05A0">
      <w:pPr>
        <w:spacing w:line="360" w:lineRule="auto"/>
        <w:ind w:firstLineChars="200" w:firstLine="480"/>
        <w:rPr>
          <w:sz w:val="24"/>
        </w:rPr>
      </w:pPr>
      <w:r w:rsidRPr="004C05A0">
        <w:rPr>
          <w:noProof/>
          <w:sz w:val="24"/>
        </w:rPr>
        <w:drawing>
          <wp:inline distT="0" distB="0" distL="0" distR="0" wp14:anchorId="6DCE9F1F" wp14:editId="2ABB5908">
            <wp:extent cx="3371850" cy="1009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1850" cy="1009650"/>
                    </a:xfrm>
                    <a:prstGeom prst="rect">
                      <a:avLst/>
                    </a:prstGeom>
                  </pic:spPr>
                </pic:pic>
              </a:graphicData>
            </a:graphic>
          </wp:inline>
        </w:drawing>
      </w:r>
    </w:p>
    <w:p w:rsidR="004C05A0" w:rsidRPr="004C05A0" w:rsidRDefault="004C05A0" w:rsidP="004C05A0">
      <w:pPr>
        <w:spacing w:line="360" w:lineRule="auto"/>
        <w:ind w:firstLineChars="200" w:firstLine="480"/>
        <w:rPr>
          <w:sz w:val="24"/>
        </w:rPr>
      </w:pPr>
    </w:p>
    <w:p w:rsidR="004C05A0" w:rsidRPr="004C05A0" w:rsidRDefault="004C05A0" w:rsidP="004C05A0">
      <w:pPr>
        <w:spacing w:line="360" w:lineRule="auto"/>
        <w:ind w:firstLineChars="200" w:firstLine="480"/>
        <w:rPr>
          <w:sz w:val="24"/>
        </w:rPr>
      </w:pPr>
      <w:r w:rsidRPr="004C05A0">
        <w:rPr>
          <w:rFonts w:hint="eastAsia"/>
          <w:sz w:val="24"/>
        </w:rPr>
        <w:t>柜面产品：</w:t>
      </w:r>
      <w:r w:rsidRPr="004C05A0">
        <w:rPr>
          <w:sz w:val="24"/>
        </w:rPr>
        <w:t>南天柜面产品总销售数量超过</w:t>
      </w:r>
      <w:r w:rsidRPr="004C05A0">
        <w:rPr>
          <w:sz w:val="24"/>
        </w:rPr>
        <w:t>250</w:t>
      </w:r>
      <w:r w:rsidRPr="004C05A0">
        <w:rPr>
          <w:sz w:val="24"/>
        </w:rPr>
        <w:t>万台，目前市场装机量已超过</w:t>
      </w:r>
      <w:r w:rsidRPr="004C05A0">
        <w:rPr>
          <w:sz w:val="24"/>
        </w:rPr>
        <w:t>100</w:t>
      </w:r>
      <w:r w:rsidRPr="004C05A0">
        <w:rPr>
          <w:sz w:val="24"/>
        </w:rPr>
        <w:t>万台套，市场占有率约</w:t>
      </w:r>
      <w:r w:rsidRPr="004C05A0">
        <w:rPr>
          <w:sz w:val="24"/>
        </w:rPr>
        <w:t>40%</w:t>
      </w:r>
      <w:r w:rsidRPr="004C05A0">
        <w:rPr>
          <w:sz w:val="24"/>
        </w:rPr>
        <w:t>，国内行业排名第一。南天目前拥有终端类、</w:t>
      </w:r>
      <w:r w:rsidRPr="004C05A0">
        <w:rPr>
          <w:sz w:val="24"/>
        </w:rPr>
        <w:t xml:space="preserve"> </w:t>
      </w:r>
      <w:r w:rsidRPr="004C05A0">
        <w:rPr>
          <w:sz w:val="24"/>
        </w:rPr>
        <w:t>影</w:t>
      </w:r>
      <w:r w:rsidRPr="004C05A0">
        <w:rPr>
          <w:sz w:val="24"/>
        </w:rPr>
        <w:lastRenderedPageBreak/>
        <w:t>像类、</w:t>
      </w:r>
      <w:r w:rsidRPr="004C05A0">
        <w:rPr>
          <w:sz w:val="24"/>
        </w:rPr>
        <w:t xml:space="preserve"> </w:t>
      </w:r>
      <w:r w:rsidRPr="004C05A0">
        <w:rPr>
          <w:sz w:val="24"/>
        </w:rPr>
        <w:t>基础类等三大类别、</w:t>
      </w:r>
      <w:r w:rsidRPr="004C05A0">
        <w:rPr>
          <w:sz w:val="24"/>
        </w:rPr>
        <w:t xml:space="preserve"> </w:t>
      </w:r>
      <w:r w:rsidRPr="004C05A0">
        <w:rPr>
          <w:sz w:val="24"/>
        </w:rPr>
        <w:t>数十细分品种的柜面外设产品线，为银行业务电子化提供全方位的设备和方案支持。</w:t>
      </w:r>
    </w:p>
    <w:p w:rsidR="004C05A0" w:rsidRPr="004C05A0" w:rsidRDefault="004C05A0" w:rsidP="004C05A0">
      <w:pPr>
        <w:spacing w:line="360" w:lineRule="auto"/>
        <w:ind w:firstLineChars="200" w:firstLine="480"/>
        <w:rPr>
          <w:sz w:val="24"/>
        </w:rPr>
      </w:pPr>
      <w:r w:rsidRPr="004C05A0">
        <w:rPr>
          <w:noProof/>
          <w:sz w:val="24"/>
        </w:rPr>
        <w:drawing>
          <wp:inline distT="0" distB="0" distL="0" distR="0" wp14:anchorId="7053499E" wp14:editId="463C17B4">
            <wp:extent cx="5274310" cy="14344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34465"/>
                    </a:xfrm>
                    <a:prstGeom prst="rect">
                      <a:avLst/>
                    </a:prstGeom>
                  </pic:spPr>
                </pic:pic>
              </a:graphicData>
            </a:graphic>
          </wp:inline>
        </w:drawing>
      </w:r>
    </w:p>
    <w:p w:rsidR="004C05A0" w:rsidRPr="004C05A0" w:rsidRDefault="004C05A0" w:rsidP="004C05A0">
      <w:pPr>
        <w:spacing w:line="360" w:lineRule="auto"/>
        <w:ind w:firstLineChars="200" w:firstLine="480"/>
        <w:rPr>
          <w:sz w:val="24"/>
        </w:rPr>
      </w:pPr>
    </w:p>
    <w:p w:rsidR="004C05A0" w:rsidRPr="004C05A0" w:rsidRDefault="004C05A0" w:rsidP="004C05A0">
      <w:pPr>
        <w:spacing w:line="360" w:lineRule="auto"/>
        <w:ind w:firstLineChars="200" w:firstLine="480"/>
        <w:rPr>
          <w:sz w:val="24"/>
        </w:rPr>
      </w:pPr>
      <w:r w:rsidRPr="004C05A0">
        <w:rPr>
          <w:sz w:val="24"/>
        </w:rPr>
        <w:t>金融自助服务系列产品</w:t>
      </w:r>
      <w:r w:rsidRPr="004C05A0">
        <w:rPr>
          <w:rFonts w:hint="eastAsia"/>
          <w:sz w:val="24"/>
        </w:rPr>
        <w:t>：</w:t>
      </w:r>
      <w:r w:rsidRPr="004C05A0">
        <w:rPr>
          <w:sz w:val="24"/>
        </w:rPr>
        <w:t>南天金融自助服务产品被国家科技部、</w:t>
      </w:r>
      <w:r w:rsidRPr="004C05A0">
        <w:rPr>
          <w:sz w:val="24"/>
        </w:rPr>
        <w:t xml:space="preserve"> </w:t>
      </w:r>
      <w:r w:rsidRPr="004C05A0">
        <w:rPr>
          <w:sz w:val="24"/>
        </w:rPr>
        <w:t>国家税务总局等五个部委列为国家级重点新产品，市场装机量已超过</w:t>
      </w:r>
      <w:r w:rsidRPr="004C05A0">
        <w:rPr>
          <w:sz w:val="24"/>
        </w:rPr>
        <w:t>10</w:t>
      </w:r>
      <w:r w:rsidRPr="004C05A0">
        <w:rPr>
          <w:sz w:val="24"/>
        </w:rPr>
        <w:t>万台；在银行自助服务系统软件方案方面，也形成了围绕自助服务产品的完整解决方案。</w:t>
      </w:r>
      <w:r w:rsidRPr="004C05A0">
        <w:rPr>
          <w:sz w:val="24"/>
        </w:rPr>
        <w:t xml:space="preserve"> </w:t>
      </w:r>
      <w:r w:rsidRPr="004C05A0">
        <w:rPr>
          <w:sz w:val="24"/>
        </w:rPr>
        <w:t>近年来，南天又根据市场发展趋势，研发和推出了南天</w:t>
      </w:r>
      <w:r w:rsidRPr="004C05A0">
        <w:rPr>
          <w:sz w:val="24"/>
        </w:rPr>
        <w:t>VTM</w:t>
      </w:r>
      <w:r w:rsidRPr="004C05A0">
        <w:rPr>
          <w:sz w:val="24"/>
        </w:rPr>
        <w:t>虚拟柜员机、</w:t>
      </w:r>
      <w:r w:rsidRPr="004C05A0">
        <w:rPr>
          <w:sz w:val="24"/>
        </w:rPr>
        <w:t xml:space="preserve"> </w:t>
      </w:r>
      <w:r w:rsidRPr="004C05A0">
        <w:rPr>
          <w:sz w:val="24"/>
        </w:rPr>
        <w:t>南天自助发卡机、</w:t>
      </w:r>
      <w:r w:rsidRPr="004C05A0">
        <w:rPr>
          <w:sz w:val="24"/>
        </w:rPr>
        <w:t xml:space="preserve"> </w:t>
      </w:r>
      <w:r w:rsidRPr="004C05A0">
        <w:rPr>
          <w:sz w:val="24"/>
        </w:rPr>
        <w:t>南天自助回单打印机和南天智慧型网银自助终端等产品，可满足客户和市场多层次、</w:t>
      </w:r>
      <w:r w:rsidRPr="004C05A0">
        <w:rPr>
          <w:sz w:val="24"/>
        </w:rPr>
        <w:t xml:space="preserve"> </w:t>
      </w:r>
      <w:r w:rsidRPr="004C05A0">
        <w:rPr>
          <w:sz w:val="24"/>
        </w:rPr>
        <w:t>多方面的需求。</w:t>
      </w:r>
    </w:p>
    <w:p w:rsidR="004C05A0" w:rsidRPr="004C05A0" w:rsidRDefault="004C05A0" w:rsidP="004C05A0">
      <w:pPr>
        <w:ind w:left="420"/>
        <w:rPr>
          <w:sz w:val="24"/>
        </w:rPr>
      </w:pPr>
      <w:r w:rsidRPr="004C05A0">
        <w:rPr>
          <w:noProof/>
          <w:sz w:val="24"/>
        </w:rPr>
        <w:drawing>
          <wp:inline distT="0" distB="0" distL="0" distR="0" wp14:anchorId="0A661E0C" wp14:editId="0A9B7B0B">
            <wp:extent cx="5274310" cy="908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08050"/>
                    </a:xfrm>
                    <a:prstGeom prst="rect">
                      <a:avLst/>
                    </a:prstGeom>
                  </pic:spPr>
                </pic:pic>
              </a:graphicData>
            </a:graphic>
          </wp:inline>
        </w:drawing>
      </w:r>
    </w:p>
    <w:p w:rsidR="004C05A0" w:rsidRPr="004C05A0" w:rsidRDefault="004C05A0" w:rsidP="004C05A0"/>
    <w:p w:rsidR="00EA035D" w:rsidRDefault="00EA035D" w:rsidP="00C14062">
      <w:pPr>
        <w:rPr>
          <w:sz w:val="24"/>
        </w:rPr>
      </w:pPr>
    </w:p>
    <w:p w:rsidR="00C14062" w:rsidRDefault="00C14062" w:rsidP="00C14062">
      <w:pPr>
        <w:rPr>
          <w:sz w:val="24"/>
        </w:rPr>
      </w:pPr>
    </w:p>
    <w:p w:rsidR="00C14062" w:rsidRDefault="00C14062" w:rsidP="00C14062">
      <w:pPr>
        <w:rPr>
          <w:sz w:val="24"/>
        </w:rPr>
      </w:pPr>
    </w:p>
    <w:p w:rsidR="00C14062" w:rsidRDefault="00C14062" w:rsidP="00C14062">
      <w:pPr>
        <w:rPr>
          <w:sz w:val="24"/>
        </w:rPr>
      </w:pPr>
    </w:p>
    <w:p w:rsidR="00C14062" w:rsidRDefault="00C14062" w:rsidP="00C14062">
      <w:pPr>
        <w:rPr>
          <w:sz w:val="24"/>
        </w:rPr>
      </w:pPr>
    </w:p>
    <w:p w:rsidR="00ED3A92" w:rsidRDefault="00ED3A92" w:rsidP="00CC71F8">
      <w:pPr>
        <w:pStyle w:val="1"/>
      </w:pPr>
      <w:bookmarkStart w:id="15" w:name="_Toc482190664"/>
      <w:bookmarkStart w:id="16" w:name="_Toc503455821"/>
      <w:bookmarkStart w:id="17" w:name="_Toc503455970"/>
      <w:r>
        <w:rPr>
          <w:rFonts w:hint="eastAsia"/>
        </w:rPr>
        <w:t>第二章</w:t>
      </w:r>
      <w:r>
        <w:rPr>
          <w:rFonts w:hint="eastAsia"/>
        </w:rPr>
        <w:t xml:space="preserve"> </w:t>
      </w:r>
      <w:r>
        <w:rPr>
          <w:rFonts w:hint="eastAsia"/>
        </w:rPr>
        <w:t>技术方案说明</w:t>
      </w:r>
      <w:bookmarkEnd w:id="15"/>
      <w:bookmarkEnd w:id="16"/>
      <w:bookmarkEnd w:id="17"/>
    </w:p>
    <w:p w:rsidR="00ED3A92" w:rsidRDefault="00ED3A92" w:rsidP="00ED3A92">
      <w:pPr>
        <w:pStyle w:val="2"/>
      </w:pPr>
      <w:bookmarkStart w:id="18" w:name="_Toc482190665"/>
      <w:bookmarkStart w:id="19" w:name="_Toc503455822"/>
      <w:bookmarkStart w:id="20" w:name="_Toc503455971"/>
      <w:r>
        <w:rPr>
          <w:rFonts w:hint="eastAsia"/>
        </w:rPr>
        <w:t>2.1</w:t>
      </w:r>
      <w:r w:rsidR="004D528B">
        <w:t xml:space="preserve"> </w:t>
      </w:r>
      <w:r>
        <w:rPr>
          <w:rFonts w:hint="eastAsia"/>
        </w:rPr>
        <w:t>假设及约束</w:t>
      </w:r>
      <w:bookmarkEnd w:id="18"/>
      <w:bookmarkEnd w:id="19"/>
      <w:bookmarkEnd w:id="20"/>
    </w:p>
    <w:p w:rsidR="00ED3A92" w:rsidRDefault="00ED3A92" w:rsidP="00ED3A92">
      <w:pPr>
        <w:spacing w:line="360" w:lineRule="auto"/>
        <w:ind w:firstLine="420"/>
        <w:rPr>
          <w:sz w:val="24"/>
        </w:rPr>
      </w:pPr>
      <w:r>
        <w:rPr>
          <w:rFonts w:hint="eastAsia"/>
          <w:sz w:val="24"/>
        </w:rPr>
        <w:t>无</w:t>
      </w:r>
    </w:p>
    <w:p w:rsidR="00ED3A92" w:rsidRDefault="00ED3A92" w:rsidP="00ED3A92">
      <w:pPr>
        <w:pStyle w:val="2"/>
        <w:numPr>
          <w:ilvl w:val="1"/>
          <w:numId w:val="2"/>
        </w:numPr>
      </w:pPr>
      <w:bookmarkStart w:id="21" w:name="_Toc482190666"/>
      <w:bookmarkStart w:id="22" w:name="_Toc503455823"/>
      <w:bookmarkStart w:id="23" w:name="_Toc503455972"/>
      <w:r>
        <w:rPr>
          <w:rFonts w:hint="eastAsia"/>
        </w:rPr>
        <w:lastRenderedPageBreak/>
        <w:t>技术方案概要</w:t>
      </w:r>
      <w:bookmarkEnd w:id="21"/>
      <w:bookmarkEnd w:id="22"/>
      <w:bookmarkEnd w:id="23"/>
    </w:p>
    <w:p w:rsidR="00ED3A92" w:rsidRDefault="00ED3A92" w:rsidP="00ED3A92">
      <w:pPr>
        <w:pStyle w:val="3"/>
        <w:rPr>
          <w:rFonts w:ascii="宋体" w:hAnsi="宋体"/>
          <w:sz w:val="28"/>
          <w:szCs w:val="28"/>
        </w:rPr>
      </w:pPr>
      <w:bookmarkStart w:id="24" w:name="_Toc319653657"/>
      <w:bookmarkStart w:id="25" w:name="_Toc7930"/>
      <w:bookmarkStart w:id="26" w:name="_Toc482190667"/>
      <w:bookmarkStart w:id="27" w:name="_Toc503455824"/>
      <w:bookmarkStart w:id="28" w:name="_Toc503455973"/>
      <w:r w:rsidRPr="00342239">
        <w:rPr>
          <w:rFonts w:ascii="宋体" w:hAnsi="宋体" w:hint="eastAsia"/>
          <w:sz w:val="28"/>
          <w:szCs w:val="28"/>
        </w:rPr>
        <w:t>2</w:t>
      </w:r>
      <w:r w:rsidRPr="00342239">
        <w:rPr>
          <w:rFonts w:ascii="宋体" w:hAnsi="宋体"/>
          <w:sz w:val="28"/>
          <w:szCs w:val="28"/>
        </w:rPr>
        <w:t>.2.1</w:t>
      </w:r>
      <w:r w:rsidR="00827E5F">
        <w:rPr>
          <w:rFonts w:ascii="宋体" w:hAnsi="宋体"/>
          <w:sz w:val="28"/>
          <w:szCs w:val="28"/>
        </w:rPr>
        <w:t xml:space="preserve"> </w:t>
      </w:r>
      <w:r w:rsidRPr="00342239">
        <w:rPr>
          <w:rFonts w:ascii="宋体" w:hAnsi="宋体" w:hint="eastAsia"/>
          <w:sz w:val="28"/>
          <w:szCs w:val="28"/>
        </w:rPr>
        <w:t>系统架构</w:t>
      </w:r>
      <w:bookmarkEnd w:id="24"/>
      <w:bookmarkEnd w:id="25"/>
      <w:r w:rsidRPr="00342239">
        <w:rPr>
          <w:rFonts w:ascii="宋体" w:hAnsi="宋体" w:hint="eastAsia"/>
          <w:sz w:val="28"/>
          <w:szCs w:val="28"/>
        </w:rPr>
        <w:t>图</w:t>
      </w:r>
      <w:bookmarkEnd w:id="26"/>
      <w:bookmarkEnd w:id="27"/>
      <w:bookmarkEnd w:id="28"/>
    </w:p>
    <w:p w:rsidR="00E66BA1" w:rsidRDefault="00FE77A1" w:rsidP="00E66BA1">
      <w:r>
        <w:object w:dxaOrig="12676" w:dyaOrig="8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67pt" o:ole="">
            <v:imagedata r:id="rId19" o:title=""/>
          </v:shape>
          <o:OLEObject Type="Embed" ProgID="Visio.Drawing.15" ShapeID="_x0000_i1025" DrawAspect="Content" ObjectID="_1582456888" r:id="rId20"/>
        </w:object>
      </w:r>
    </w:p>
    <w:p w:rsidR="00827E5F" w:rsidRPr="00E66BA1" w:rsidRDefault="00764816" w:rsidP="00764816">
      <w:pPr>
        <w:pStyle w:val="3"/>
      </w:pPr>
      <w:r>
        <w:rPr>
          <w:rFonts w:hint="eastAsia"/>
        </w:rPr>
        <w:lastRenderedPageBreak/>
        <w:t xml:space="preserve">2.2.2 </w:t>
      </w:r>
      <w:r>
        <w:rPr>
          <w:rFonts w:hint="eastAsia"/>
        </w:rPr>
        <w:t>系统逻辑图</w:t>
      </w:r>
    </w:p>
    <w:p w:rsidR="00E86F15" w:rsidRPr="00EA035D" w:rsidRDefault="00764816" w:rsidP="00EA035D">
      <w:pPr>
        <w:spacing w:line="360" w:lineRule="auto"/>
        <w:ind w:firstLineChars="200" w:firstLine="420"/>
        <w:rPr>
          <w:b/>
          <w:sz w:val="24"/>
        </w:rPr>
      </w:pPr>
      <w:r>
        <w:object w:dxaOrig="9675" w:dyaOrig="17940">
          <v:shape id="_x0000_i1026" type="#_x0000_t75" style="width:339.75pt;height:630pt" o:ole="">
            <v:imagedata r:id="rId21" o:title=""/>
          </v:shape>
          <o:OLEObject Type="Embed" ProgID="Visio.Drawing.15" ShapeID="_x0000_i1026" DrawAspect="Content" ObjectID="_1582456889" r:id="rId22"/>
        </w:object>
      </w:r>
    </w:p>
    <w:p w:rsidR="00E86F15" w:rsidRDefault="00E86F15" w:rsidP="00E86F15">
      <w:pPr>
        <w:pStyle w:val="3"/>
        <w:rPr>
          <w:rFonts w:ascii="宋体" w:hAnsi="宋体"/>
          <w:sz w:val="28"/>
          <w:szCs w:val="28"/>
        </w:rPr>
      </w:pPr>
      <w:bookmarkStart w:id="29" w:name="_Toc482190668"/>
      <w:bookmarkStart w:id="30" w:name="_Toc503455825"/>
      <w:bookmarkStart w:id="31" w:name="_Toc503455974"/>
      <w:r w:rsidRPr="007818CA">
        <w:rPr>
          <w:rFonts w:ascii="宋体" w:hAnsi="宋体" w:hint="eastAsia"/>
          <w:sz w:val="28"/>
          <w:szCs w:val="28"/>
        </w:rPr>
        <w:lastRenderedPageBreak/>
        <w:t>2</w:t>
      </w:r>
      <w:r>
        <w:rPr>
          <w:rFonts w:ascii="宋体" w:hAnsi="宋体" w:hint="eastAsia"/>
          <w:sz w:val="28"/>
          <w:szCs w:val="28"/>
        </w:rPr>
        <w:t>.</w:t>
      </w:r>
      <w:r w:rsidR="006D0B4C">
        <w:rPr>
          <w:rFonts w:ascii="宋体" w:hAnsi="宋体" w:hint="eastAsia"/>
          <w:sz w:val="28"/>
          <w:szCs w:val="28"/>
        </w:rPr>
        <w:t>2.3</w:t>
      </w:r>
      <w:r w:rsidRPr="007818CA">
        <w:rPr>
          <w:rFonts w:ascii="宋体" w:hAnsi="宋体" w:hint="eastAsia"/>
          <w:sz w:val="28"/>
          <w:szCs w:val="28"/>
        </w:rPr>
        <w:t xml:space="preserve"> </w:t>
      </w:r>
      <w:r>
        <w:rPr>
          <w:rFonts w:ascii="宋体" w:hAnsi="宋体" w:hint="eastAsia"/>
          <w:sz w:val="28"/>
          <w:szCs w:val="28"/>
        </w:rPr>
        <w:t>业务流程</w:t>
      </w:r>
      <w:r w:rsidRPr="007818CA">
        <w:rPr>
          <w:rFonts w:ascii="宋体" w:hAnsi="宋体" w:hint="eastAsia"/>
          <w:sz w:val="28"/>
          <w:szCs w:val="28"/>
        </w:rPr>
        <w:t>时序图</w:t>
      </w:r>
      <w:bookmarkEnd w:id="29"/>
      <w:bookmarkEnd w:id="30"/>
      <w:bookmarkEnd w:id="31"/>
    </w:p>
    <w:p w:rsidR="0029036B" w:rsidRDefault="0029036B" w:rsidP="0029036B">
      <w:r>
        <w:object w:dxaOrig="13581" w:dyaOrig="12660">
          <v:shape id="_x0000_i1027" type="#_x0000_t75" style="width:414.75pt;height:387pt" o:ole="">
            <v:imagedata r:id="rId23" o:title=""/>
          </v:shape>
          <o:OLEObject Type="Embed" ProgID="Visio.Drawing.15" ShapeID="_x0000_i1027" DrawAspect="Content" ObjectID="_1582456890" r:id="rId24"/>
        </w:object>
      </w:r>
    </w:p>
    <w:p w:rsidR="00DD68C4" w:rsidRDefault="00DD68C4" w:rsidP="0029036B"/>
    <w:p w:rsidR="00DD68C4" w:rsidRDefault="00DD68C4" w:rsidP="0029036B"/>
    <w:p w:rsidR="00E86F15" w:rsidRPr="00E86F15" w:rsidRDefault="00E86F15" w:rsidP="00E86F15"/>
    <w:p w:rsidR="00915DDE" w:rsidRPr="00342239" w:rsidRDefault="00910561" w:rsidP="00915DDE">
      <w:pPr>
        <w:pStyle w:val="3"/>
        <w:rPr>
          <w:rFonts w:ascii="宋体" w:hAnsi="宋体"/>
          <w:sz w:val="28"/>
          <w:szCs w:val="28"/>
        </w:rPr>
      </w:pPr>
      <w:bookmarkStart w:id="32" w:name="_Toc482190672"/>
      <w:bookmarkStart w:id="33" w:name="_Toc503455826"/>
      <w:bookmarkStart w:id="34" w:name="_Toc503455975"/>
      <w:r>
        <w:rPr>
          <w:rFonts w:ascii="宋体" w:hAnsi="宋体" w:hint="eastAsia"/>
          <w:sz w:val="28"/>
          <w:szCs w:val="28"/>
        </w:rPr>
        <w:t>2.2.</w:t>
      </w:r>
      <w:r w:rsidR="006D0B4C">
        <w:rPr>
          <w:rFonts w:ascii="宋体" w:hAnsi="宋体"/>
          <w:sz w:val="28"/>
          <w:szCs w:val="28"/>
        </w:rPr>
        <w:t>4</w:t>
      </w:r>
      <w:r w:rsidR="00827E5F">
        <w:rPr>
          <w:rFonts w:ascii="宋体" w:hAnsi="宋体" w:hint="eastAsia"/>
          <w:sz w:val="28"/>
          <w:szCs w:val="28"/>
        </w:rPr>
        <w:t xml:space="preserve"> 终端功能</w:t>
      </w:r>
      <w:bookmarkEnd w:id="32"/>
      <w:bookmarkEnd w:id="33"/>
      <w:bookmarkEnd w:id="34"/>
    </w:p>
    <w:p w:rsidR="003C50A6" w:rsidRPr="004C096C" w:rsidRDefault="006D0B4C" w:rsidP="009B7105">
      <w:pPr>
        <w:pStyle w:val="4"/>
      </w:pPr>
      <w:r>
        <w:rPr>
          <w:rFonts w:ascii="宋体" w:hAnsi="宋体" w:hint="eastAsia"/>
        </w:rPr>
        <w:t>2.2.4</w:t>
      </w:r>
      <w:r w:rsidR="00915DDE" w:rsidRPr="00915DDE">
        <w:rPr>
          <w:rFonts w:ascii="宋体" w:hAnsi="宋体" w:hint="eastAsia"/>
        </w:rPr>
        <w:t>.1</w:t>
      </w:r>
      <w:r w:rsidR="00915DDE">
        <w:rPr>
          <w:rFonts w:ascii="宋体" w:hAnsi="宋体"/>
          <w:i/>
        </w:rPr>
        <w:t xml:space="preserve"> </w:t>
      </w:r>
      <w:r w:rsidR="004C096C">
        <w:rPr>
          <w:rFonts w:hint="eastAsia"/>
        </w:rPr>
        <w:t>公积金缴存证明及缴存</w:t>
      </w:r>
    </w:p>
    <w:p w:rsidR="003C50A6" w:rsidRPr="004749F2" w:rsidRDefault="003C50A6" w:rsidP="003C50A6">
      <w:pPr>
        <w:pStyle w:val="a7"/>
        <w:rPr>
          <w:rFonts w:asciiTheme="minorEastAsia" w:eastAsiaTheme="minorEastAsia" w:hAnsiTheme="minorEastAsia"/>
          <w:sz w:val="24"/>
        </w:rPr>
      </w:pPr>
      <w:r w:rsidRPr="004749F2">
        <w:rPr>
          <w:rFonts w:asciiTheme="minorEastAsia" w:eastAsiaTheme="minorEastAsia" w:hAnsiTheme="minorEastAsia" w:hint="eastAsia"/>
          <w:sz w:val="24"/>
        </w:rPr>
        <w:t>（1）</w:t>
      </w:r>
      <w:r w:rsidR="004749F2" w:rsidRPr="004749F2">
        <w:rPr>
          <w:rFonts w:asciiTheme="minorEastAsia" w:eastAsiaTheme="minorEastAsia" w:hAnsiTheme="minorEastAsia" w:hint="eastAsia"/>
          <w:sz w:val="24"/>
        </w:rPr>
        <w:t>自助终端分两个页面显示公积金基本信息和明细账目，明细账目可以按年度显示，可以查询全部历史明细</w:t>
      </w:r>
    </w:p>
    <w:p w:rsidR="004749F2" w:rsidRPr="004749F2" w:rsidRDefault="003C50A6" w:rsidP="003C50A6">
      <w:pPr>
        <w:rPr>
          <w:rFonts w:asciiTheme="minorEastAsia" w:eastAsiaTheme="minorEastAsia" w:hAnsiTheme="minorEastAsia"/>
          <w:sz w:val="24"/>
        </w:rPr>
      </w:pPr>
      <w:r w:rsidRPr="004749F2">
        <w:rPr>
          <w:rFonts w:asciiTheme="minorEastAsia" w:eastAsiaTheme="minorEastAsia" w:hAnsiTheme="minorEastAsia" w:hint="eastAsia"/>
          <w:sz w:val="24"/>
        </w:rPr>
        <w:t>（2）</w:t>
      </w:r>
      <w:r w:rsidR="004749F2" w:rsidRPr="004749F2">
        <w:rPr>
          <w:rFonts w:asciiTheme="minorEastAsia" w:eastAsiaTheme="minorEastAsia" w:hAnsiTheme="minorEastAsia" w:hint="eastAsia"/>
          <w:sz w:val="24"/>
        </w:rPr>
        <w:t>公积金明细表打印只提供近期的缴存、提取明细（自上一年度7月1日至今），若明细记录超过25条，则只取最近的25条明细记录。</w:t>
      </w:r>
    </w:p>
    <w:p w:rsidR="003C50A6" w:rsidRPr="004749F2" w:rsidRDefault="003C50A6" w:rsidP="003C50A6">
      <w:pPr>
        <w:rPr>
          <w:rFonts w:asciiTheme="minorEastAsia" w:eastAsiaTheme="minorEastAsia" w:hAnsiTheme="minorEastAsia"/>
          <w:sz w:val="24"/>
        </w:rPr>
      </w:pPr>
      <w:r w:rsidRPr="004749F2">
        <w:rPr>
          <w:rFonts w:asciiTheme="minorEastAsia" w:eastAsiaTheme="minorEastAsia" w:hAnsiTheme="minorEastAsia" w:hint="eastAsia"/>
          <w:sz w:val="24"/>
        </w:rPr>
        <w:t>（3）</w:t>
      </w:r>
      <w:r w:rsidR="004749F2" w:rsidRPr="004749F2">
        <w:rPr>
          <w:rFonts w:asciiTheme="minorEastAsia" w:eastAsiaTheme="minorEastAsia" w:hAnsiTheme="minorEastAsia" w:hint="eastAsia"/>
          <w:sz w:val="24"/>
        </w:rPr>
        <w:t>有多个账户的职工，可以在页面中点击“其他账户”选择其他账户进行查询、打印</w:t>
      </w:r>
    </w:p>
    <w:p w:rsidR="003C50A6" w:rsidRPr="00A36BB8" w:rsidRDefault="003C50A6" w:rsidP="003C50A6">
      <w:pPr>
        <w:rPr>
          <w:rFonts w:asciiTheme="minorEastAsia" w:eastAsiaTheme="minorEastAsia" w:hAnsiTheme="minorEastAsia"/>
          <w:sz w:val="24"/>
        </w:rPr>
      </w:pPr>
      <w:r w:rsidRPr="004749F2">
        <w:rPr>
          <w:rFonts w:asciiTheme="minorEastAsia" w:eastAsiaTheme="minorEastAsia" w:hAnsiTheme="minorEastAsia" w:hint="eastAsia"/>
          <w:sz w:val="24"/>
        </w:rPr>
        <w:t>（4）</w:t>
      </w:r>
      <w:r w:rsidR="004749F2" w:rsidRPr="004749F2">
        <w:rPr>
          <w:rFonts w:asciiTheme="minorEastAsia" w:eastAsiaTheme="minorEastAsia" w:hAnsiTheme="minorEastAsia" w:hint="eastAsia"/>
          <w:sz w:val="24"/>
        </w:rPr>
        <w:t>该证明每月最多打印2次，重复打印，编号不同。</w:t>
      </w:r>
    </w:p>
    <w:p w:rsidR="004749F2" w:rsidRPr="00CA6AA1" w:rsidRDefault="004749F2" w:rsidP="0000484F">
      <w:pPr>
        <w:pStyle w:val="4"/>
      </w:pPr>
      <w:r w:rsidRPr="004749F2">
        <w:rPr>
          <w:rFonts w:hint="eastAsia"/>
        </w:rPr>
        <w:lastRenderedPageBreak/>
        <w:t>2</w:t>
      </w:r>
      <w:r w:rsidR="00CA6AA1">
        <w:rPr>
          <w:rFonts w:hint="eastAsia"/>
        </w:rPr>
        <w:t>.2.</w:t>
      </w:r>
      <w:r w:rsidR="006D0B4C">
        <w:t>4</w:t>
      </w:r>
      <w:r w:rsidR="00CA6AA1">
        <w:rPr>
          <w:rFonts w:hint="eastAsia"/>
        </w:rPr>
        <w:t xml:space="preserve">.2 </w:t>
      </w:r>
      <w:r w:rsidRPr="004749F2">
        <w:rPr>
          <w:rFonts w:hint="eastAsia"/>
        </w:rPr>
        <w:t>未缴存住房公积金证明</w:t>
      </w:r>
      <w:r w:rsidR="00915DDE" w:rsidRPr="004749F2">
        <w:rPr>
          <w:rFonts w:hint="eastAsia"/>
        </w:rPr>
        <w:t xml:space="preserve"> </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（1）按职工身份证号码查询，若在 G 系统数据库中未匹配到该身份</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证号码，则只能打印未缴存公积金证明（若在 G 系统中匹配到公积金账户，</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则该按钮不可点） </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（2）该证明页面为 A5 幅面。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（3）同一身份证每月最多打印 2 次，重复打印，编号不同。</w:t>
      </w:r>
    </w:p>
    <w:p w:rsidR="004749F2" w:rsidRPr="00CA6AA1" w:rsidRDefault="00CA6AA1" w:rsidP="00CA6AA1">
      <w:pPr>
        <w:pStyle w:val="4"/>
      </w:pPr>
      <w:r>
        <w:t>2.2.</w:t>
      </w:r>
      <w:r w:rsidR="006D0B4C">
        <w:t>4</w:t>
      </w:r>
      <w:r>
        <w:t>.</w:t>
      </w:r>
      <w:r w:rsidR="004749F2" w:rsidRPr="004749F2">
        <w:rPr>
          <w:rFonts w:hint="eastAsia"/>
        </w:rPr>
        <w:t>3</w:t>
      </w:r>
      <w:r>
        <w:rPr>
          <w:rFonts w:hint="eastAsia"/>
        </w:rPr>
        <w:t xml:space="preserve"> </w:t>
      </w:r>
      <w:r w:rsidR="004749F2" w:rsidRPr="004749F2">
        <w:rPr>
          <w:rFonts w:hint="eastAsia"/>
        </w:rPr>
        <w:t>异地贷款职工住房公积金缴存使用证明</w:t>
      </w:r>
      <w:r w:rsidR="004749F2" w:rsidRPr="004749F2">
        <w:rPr>
          <w:rFonts w:hint="eastAsia"/>
        </w:rPr>
        <w:t xml:space="preserve"> </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（1）无贷款或仅有一次公积金贷款且已还清方可开具 </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（2）异地中心名称、公积金贷款城市、贷款金额不打印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（3）每月最多打印 2 次，重复打印，编号不同</w:t>
      </w:r>
    </w:p>
    <w:p w:rsidR="004749F2" w:rsidRPr="00CA6AA1" w:rsidRDefault="00CA6AA1" w:rsidP="00CA6AA1">
      <w:pPr>
        <w:pStyle w:val="4"/>
      </w:pPr>
      <w:r>
        <w:t>2.2.</w:t>
      </w:r>
      <w:r w:rsidR="006D0B4C">
        <w:t>4</w:t>
      </w:r>
      <w:r>
        <w:t>.</w:t>
      </w:r>
      <w:r w:rsidR="004749F2" w:rsidRPr="004749F2">
        <w:rPr>
          <w:rFonts w:hint="eastAsia"/>
        </w:rPr>
        <w:t>4</w:t>
      </w:r>
      <w:r>
        <w:rPr>
          <w:rFonts w:hint="eastAsia"/>
        </w:rPr>
        <w:t xml:space="preserve"> </w:t>
      </w:r>
      <w:r w:rsidR="004749F2" w:rsidRPr="004749F2">
        <w:rPr>
          <w:rFonts w:hint="eastAsia"/>
        </w:rPr>
        <w:t>公积金贷款信息及还款明细</w:t>
      </w:r>
      <w:r w:rsidR="004749F2" w:rsidRPr="004749F2">
        <w:rPr>
          <w:rFonts w:hint="eastAsia"/>
        </w:rPr>
        <w:t xml:space="preserve"> </w:t>
      </w:r>
      <w:r w:rsidR="004749F2" w:rsidRPr="004749F2">
        <w:rPr>
          <w:rFonts w:asciiTheme="minorEastAsia" w:eastAsiaTheme="minorEastAsia" w:hAnsiTheme="minorEastAsia" w:hint="eastAsia"/>
          <w:sz w:val="24"/>
        </w:rPr>
        <w:t xml:space="preserve">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（1）只能打印本人贷款，不能打印配偶贷款信息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（2）有多笔贷款的，默认打印当前未结清的贷款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（3）贷款银行除建行以外的其他银行，在终端的屏幕上弹出提示： 温馨提示：由于银行还款数据传送的滞后性，当前贷款余额及还款数 据可能与您的最新数据存在误差，给您带来的不便敬请谅解。 下方设立“接受”和“取消”按钮，点击接受进入查询页面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（4）屏幕上按年度进行翻页，可以查询到所有历史还款明细，点击 打印只打印最近 24 个月的还款记录。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（5）在自助终端屏幕上贷款基本信息与贷款明细分页面显示。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（6）每月最多打印 2 次，重复打印，编号不同。</w:t>
      </w:r>
    </w:p>
    <w:p w:rsidR="004749F2" w:rsidRDefault="00CA6AA1" w:rsidP="00CA6AA1">
      <w:pPr>
        <w:pStyle w:val="4"/>
      </w:pPr>
      <w:r>
        <w:t>2.</w:t>
      </w:r>
      <w:r w:rsidR="0000484F">
        <w:t>2</w:t>
      </w:r>
      <w:r>
        <w:t>.</w:t>
      </w:r>
      <w:r w:rsidR="006D0B4C">
        <w:t>4</w:t>
      </w:r>
      <w:r>
        <w:t>.</w:t>
      </w:r>
      <w:r w:rsidR="004749F2" w:rsidRPr="004749F2">
        <w:rPr>
          <w:rFonts w:hint="eastAsia"/>
        </w:rPr>
        <w:t>5</w:t>
      </w:r>
      <w:r>
        <w:rPr>
          <w:rFonts w:hint="eastAsia"/>
        </w:rPr>
        <w:t xml:space="preserve"> </w:t>
      </w:r>
      <w:r w:rsidR="004749F2" w:rsidRPr="004749F2">
        <w:rPr>
          <w:rFonts w:hint="eastAsia"/>
        </w:rPr>
        <w:t>贷款结清证明</w:t>
      </w:r>
      <w:r w:rsidR="004749F2" w:rsidRPr="004749F2">
        <w:rPr>
          <w:rFonts w:hint="eastAsia"/>
        </w:rPr>
        <w:t xml:space="preserve">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（1）查询人本人有公积金贷款，且余额为 0 方可打印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（2）每月最多打印 2 次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（3）同一笔业务重复打印，编号不同</w:t>
      </w:r>
    </w:p>
    <w:p w:rsidR="004749F2" w:rsidRDefault="00CA6AA1" w:rsidP="00CA6AA1">
      <w:pPr>
        <w:pStyle w:val="4"/>
      </w:pPr>
      <w:r>
        <w:t>2.</w:t>
      </w:r>
      <w:r w:rsidR="0000484F">
        <w:t>2</w:t>
      </w:r>
      <w:r>
        <w:t>.</w:t>
      </w:r>
      <w:r w:rsidR="006D0B4C">
        <w:t>4</w:t>
      </w:r>
      <w:r>
        <w:t>.</w:t>
      </w:r>
      <w:r w:rsidR="004749F2" w:rsidRPr="004749F2">
        <w:rPr>
          <w:rFonts w:hint="eastAsia"/>
        </w:rPr>
        <w:t>6</w:t>
      </w:r>
      <w:r>
        <w:rPr>
          <w:rFonts w:hint="eastAsia"/>
        </w:rPr>
        <w:t xml:space="preserve"> </w:t>
      </w:r>
      <w:r w:rsidR="004749F2" w:rsidRPr="004749F2">
        <w:rPr>
          <w:rFonts w:hint="eastAsia"/>
        </w:rPr>
        <w:t>提前还款通知书</w:t>
      </w:r>
      <w:r w:rsidR="004749F2" w:rsidRPr="004749F2">
        <w:rPr>
          <w:rFonts w:hint="eastAsia"/>
        </w:rPr>
        <w:t xml:space="preserve">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（1）查询人本人必须存在尚未结清的贷款方可打印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（2）提供提前结清和部分还款两种通知书供选择，若选择提前部分 还款，查询人需选择还款金额， 5 万起还，按万元递增。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（3）每月最多打印 2 次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（4）同一笔业务重复打印，编号不同</w:t>
      </w:r>
    </w:p>
    <w:p w:rsidR="004749F2" w:rsidRDefault="00CA6AA1" w:rsidP="00CA6AA1">
      <w:pPr>
        <w:pStyle w:val="4"/>
      </w:pPr>
      <w:r>
        <w:lastRenderedPageBreak/>
        <w:t>2.</w:t>
      </w:r>
      <w:r w:rsidR="0000484F">
        <w:t>2</w:t>
      </w:r>
      <w:r>
        <w:t>.</w:t>
      </w:r>
      <w:r w:rsidR="006D0B4C">
        <w:t>4</w:t>
      </w:r>
      <w:r>
        <w:t>.</w:t>
      </w:r>
      <w:r w:rsidR="004749F2" w:rsidRPr="004749F2">
        <w:rPr>
          <w:rFonts w:hint="eastAsia"/>
        </w:rPr>
        <w:t>7</w:t>
      </w:r>
      <w:r>
        <w:rPr>
          <w:rFonts w:hint="eastAsia"/>
        </w:rPr>
        <w:t xml:space="preserve"> </w:t>
      </w:r>
      <w:r w:rsidR="004749F2" w:rsidRPr="004749F2">
        <w:rPr>
          <w:rFonts w:hint="eastAsia"/>
        </w:rPr>
        <w:t>单位公积金基本信息</w:t>
      </w:r>
      <w:r w:rsidR="004749F2" w:rsidRPr="004749F2">
        <w:rPr>
          <w:rFonts w:hint="eastAsia"/>
        </w:rPr>
        <w:t xml:space="preserve">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（1）只有单位经办人才能打印本单位公积金信息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（2）每月最多打印 2 次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（3）同一笔业务重复打印，编号不同 </w:t>
      </w:r>
    </w:p>
    <w:p w:rsidR="004749F2" w:rsidRPr="00CA6AA1" w:rsidRDefault="00CA6AA1" w:rsidP="00CA6AA1">
      <w:pPr>
        <w:pStyle w:val="4"/>
      </w:pPr>
      <w:r>
        <w:t>2.</w:t>
      </w:r>
      <w:r w:rsidR="0000484F">
        <w:t>2</w:t>
      </w:r>
      <w:r>
        <w:t>.</w:t>
      </w:r>
      <w:r w:rsidR="006D0B4C">
        <w:t>4</w:t>
      </w:r>
      <w:r>
        <w:t>.</w:t>
      </w:r>
      <w:r w:rsidR="004749F2" w:rsidRPr="004749F2">
        <w:rPr>
          <w:rFonts w:hint="eastAsia"/>
        </w:rPr>
        <w:t>8</w:t>
      </w:r>
      <w:r>
        <w:rPr>
          <w:rFonts w:hint="eastAsia"/>
        </w:rPr>
        <w:t xml:space="preserve"> </w:t>
      </w:r>
      <w:r w:rsidR="004749F2" w:rsidRPr="004749F2">
        <w:rPr>
          <w:rFonts w:hint="eastAsia"/>
        </w:rPr>
        <w:t>单位公积金明细表</w:t>
      </w:r>
      <w:r w:rsidR="004749F2" w:rsidRPr="004749F2">
        <w:rPr>
          <w:rFonts w:hint="eastAsia"/>
        </w:rPr>
        <w:t xml:space="preserve">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（1）只有单位经办人才能打印本单位公积金明细信息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（2）选择会计年度进行查询、打印，本年度公积金明细每月可以打 印 1 次，以前年度每年可以打印 2 次。（元月 1 日至 12 月 31 日为一个会计 年度） 。 （3）如果明细记录条数较多，一页打印不完，采用相同格式续页继 续打印，直至打印完毕为止。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（4）本表不设置编号 </w:t>
      </w:r>
    </w:p>
    <w:p w:rsidR="004749F2" w:rsidRDefault="00CA6AA1" w:rsidP="00CA6AA1">
      <w:pPr>
        <w:pStyle w:val="4"/>
      </w:pPr>
      <w:r>
        <w:t>2.</w:t>
      </w:r>
      <w:r w:rsidR="006D0B4C">
        <w:t>2.4</w:t>
      </w:r>
      <w:r>
        <w:t>.</w:t>
      </w:r>
      <w:r w:rsidR="004749F2" w:rsidRPr="004749F2">
        <w:rPr>
          <w:rFonts w:hint="eastAsia"/>
        </w:rPr>
        <w:t>9</w:t>
      </w:r>
      <w:r>
        <w:rPr>
          <w:rFonts w:hint="eastAsia"/>
        </w:rPr>
        <w:t xml:space="preserve"> </w:t>
      </w:r>
      <w:r w:rsidR="004749F2" w:rsidRPr="004749F2">
        <w:rPr>
          <w:rFonts w:hint="eastAsia"/>
        </w:rPr>
        <w:t>单位公积金汇缴书</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（1）自助打印终端不能套打中心现有的公积金汇（补）缴书，本表是 提供给单位会计记账使用。 </w:t>
      </w:r>
    </w:p>
    <w:p w:rsid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 xml:space="preserve">（2）前台核定后方可打印 </w:t>
      </w:r>
    </w:p>
    <w:p w:rsidR="004749F2" w:rsidRPr="004749F2" w:rsidRDefault="004749F2" w:rsidP="004749F2">
      <w:pPr>
        <w:rPr>
          <w:rFonts w:asciiTheme="minorEastAsia" w:eastAsiaTheme="minorEastAsia" w:hAnsiTheme="minorEastAsia"/>
          <w:sz w:val="24"/>
        </w:rPr>
      </w:pPr>
      <w:r w:rsidRPr="004749F2">
        <w:rPr>
          <w:rFonts w:asciiTheme="minorEastAsia" w:eastAsiaTheme="minorEastAsia" w:hAnsiTheme="minorEastAsia" w:hint="eastAsia"/>
          <w:sz w:val="24"/>
        </w:rPr>
        <w:t>（3）同一笔业务重复打印，编号不同</w:t>
      </w:r>
    </w:p>
    <w:p w:rsidR="004749F2" w:rsidRPr="00CA6AA1" w:rsidRDefault="00CA6AA1" w:rsidP="00CA6AA1">
      <w:pPr>
        <w:pStyle w:val="4"/>
      </w:pPr>
      <w:r>
        <w:t>2.</w:t>
      </w:r>
      <w:r w:rsidR="006D0B4C">
        <w:t>2.4</w:t>
      </w:r>
      <w:r>
        <w:t>.</w:t>
      </w:r>
      <w:r w:rsidR="004749F2" w:rsidRPr="004749F2">
        <w:rPr>
          <w:rFonts w:hint="eastAsia"/>
        </w:rPr>
        <w:t>10</w:t>
      </w:r>
      <w:r>
        <w:rPr>
          <w:rFonts w:hint="eastAsia"/>
        </w:rPr>
        <w:t xml:space="preserve"> </w:t>
      </w:r>
      <w:r w:rsidR="004749F2" w:rsidRPr="004749F2">
        <w:rPr>
          <w:rFonts w:hint="eastAsia"/>
        </w:rPr>
        <w:t>单位缴款收据</w:t>
      </w:r>
      <w:r w:rsidR="004749F2" w:rsidRPr="004749F2">
        <w:rPr>
          <w:rFonts w:hint="eastAsia"/>
        </w:rPr>
        <w:t xml:space="preserve"> </w:t>
      </w:r>
    </w:p>
    <w:p w:rsidR="00AA4BAF" w:rsidRDefault="004749F2" w:rsidP="00915DDE">
      <w:pPr>
        <w:rPr>
          <w:rFonts w:asciiTheme="minorEastAsia" w:eastAsiaTheme="minorEastAsia" w:hAnsiTheme="minorEastAsia"/>
          <w:sz w:val="24"/>
        </w:rPr>
      </w:pPr>
      <w:r w:rsidRPr="004749F2">
        <w:rPr>
          <w:rFonts w:asciiTheme="minorEastAsia" w:eastAsiaTheme="minorEastAsia" w:hAnsiTheme="minorEastAsia" w:hint="eastAsia"/>
          <w:sz w:val="24"/>
        </w:rPr>
        <w:t>（1）本功能是以后单位网厅开通后，供单位经办人打印记账使用</w:t>
      </w: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54134E" w:rsidRDefault="0054134E" w:rsidP="00915DDE">
      <w:pPr>
        <w:rPr>
          <w:rFonts w:asciiTheme="minorEastAsia" w:eastAsiaTheme="minorEastAsia" w:hAnsiTheme="minorEastAsia"/>
          <w:sz w:val="24"/>
        </w:rPr>
      </w:pPr>
    </w:p>
    <w:p w:rsidR="00AA4BAF" w:rsidRPr="004749F2" w:rsidRDefault="00AA4BAF" w:rsidP="00AA4BAF">
      <w:pPr>
        <w:pStyle w:val="4"/>
      </w:pPr>
      <w:r>
        <w:rPr>
          <w:rFonts w:hint="eastAsia"/>
        </w:rPr>
        <w:lastRenderedPageBreak/>
        <w:t xml:space="preserve">2.2.4.11 </w:t>
      </w:r>
      <w:r>
        <w:rPr>
          <w:rFonts w:hint="eastAsia"/>
        </w:rPr>
        <w:t>凭条打印</w:t>
      </w:r>
    </w:p>
    <w:p w:rsidR="00EA035D" w:rsidRPr="0054134E" w:rsidRDefault="00AA4BAF" w:rsidP="00910561">
      <w:pPr>
        <w:rPr>
          <w:rFonts w:asciiTheme="minorEastAsia" w:eastAsiaTheme="minorEastAsia" w:hAnsiTheme="minorEastAsia"/>
          <w:sz w:val="24"/>
        </w:rPr>
      </w:pPr>
      <w:r w:rsidRPr="0054134E">
        <w:rPr>
          <w:rFonts w:asciiTheme="minorEastAsia" w:eastAsiaTheme="minorEastAsia" w:hAnsiTheme="minorEastAsia" w:hint="eastAsia"/>
          <w:sz w:val="24"/>
        </w:rPr>
        <w:t>（1）硬件配置中</w:t>
      </w:r>
      <w:r w:rsidR="0054134E" w:rsidRPr="0054134E">
        <w:rPr>
          <w:rFonts w:asciiTheme="minorEastAsia" w:eastAsiaTheme="minorEastAsia" w:hAnsiTheme="minorEastAsia" w:hint="eastAsia"/>
          <w:sz w:val="24"/>
        </w:rPr>
        <w:t>增加凭条打印机（增配）</w:t>
      </w:r>
    </w:p>
    <w:p w:rsidR="0054134E" w:rsidRDefault="0054134E" w:rsidP="00910561">
      <w:pPr>
        <w:rPr>
          <w:rFonts w:asciiTheme="minorEastAsia" w:eastAsiaTheme="minorEastAsia" w:hAnsiTheme="minorEastAsia"/>
          <w:sz w:val="24"/>
        </w:rPr>
      </w:pPr>
      <w:r w:rsidRPr="0054134E">
        <w:rPr>
          <w:rFonts w:asciiTheme="minorEastAsia" w:eastAsiaTheme="minorEastAsia" w:hAnsiTheme="minorEastAsia" w:hint="eastAsia"/>
          <w:sz w:val="24"/>
        </w:rPr>
        <w:t>（2）软件中增加相应程序控制，控制交易风险，遇到通讯故障、吞卡、盖章模块故障、交易非正常中断等情况，可以打印提示凭条。</w:t>
      </w: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Default="0054134E" w:rsidP="00910561">
      <w:pPr>
        <w:rPr>
          <w:rFonts w:asciiTheme="minorEastAsia" w:eastAsiaTheme="minorEastAsia" w:hAnsiTheme="minorEastAsia"/>
          <w:sz w:val="24"/>
        </w:rPr>
      </w:pPr>
    </w:p>
    <w:p w:rsidR="0054134E" w:rsidRPr="0054134E" w:rsidRDefault="0054134E" w:rsidP="00910561">
      <w:pPr>
        <w:rPr>
          <w:rFonts w:asciiTheme="minorEastAsia" w:eastAsiaTheme="minorEastAsia" w:hAnsiTheme="minorEastAsia"/>
          <w:sz w:val="24"/>
        </w:rPr>
      </w:pPr>
    </w:p>
    <w:p w:rsidR="00910561" w:rsidRPr="00342239" w:rsidRDefault="006D0B4C" w:rsidP="00910561">
      <w:pPr>
        <w:pStyle w:val="3"/>
        <w:rPr>
          <w:rFonts w:ascii="宋体" w:hAnsi="宋体"/>
          <w:sz w:val="28"/>
          <w:szCs w:val="28"/>
        </w:rPr>
      </w:pPr>
      <w:bookmarkStart w:id="35" w:name="_Toc429412014"/>
      <w:bookmarkStart w:id="36" w:name="_Toc482190671"/>
      <w:bookmarkStart w:id="37" w:name="_Toc503455827"/>
      <w:bookmarkStart w:id="38" w:name="_Toc503455976"/>
      <w:r>
        <w:rPr>
          <w:rFonts w:ascii="宋体" w:hAnsi="宋体" w:hint="eastAsia"/>
          <w:sz w:val="28"/>
          <w:szCs w:val="28"/>
        </w:rPr>
        <w:lastRenderedPageBreak/>
        <w:t>2.2.5</w:t>
      </w:r>
      <w:r w:rsidR="00910561">
        <w:rPr>
          <w:rFonts w:ascii="宋体" w:hAnsi="宋体"/>
          <w:sz w:val="28"/>
          <w:szCs w:val="28"/>
        </w:rPr>
        <w:t xml:space="preserve"> </w:t>
      </w:r>
      <w:r w:rsidR="00910561" w:rsidRPr="00342239">
        <w:rPr>
          <w:rFonts w:ascii="宋体" w:hAnsi="宋体" w:hint="eastAsia"/>
          <w:sz w:val="28"/>
          <w:szCs w:val="28"/>
        </w:rPr>
        <w:t>运行环境</w:t>
      </w:r>
      <w:bookmarkEnd w:id="35"/>
      <w:bookmarkEnd w:id="36"/>
      <w:bookmarkEnd w:id="37"/>
      <w:bookmarkEnd w:id="38"/>
    </w:p>
    <w:tbl>
      <w:tblPr>
        <w:tblW w:w="0" w:type="auto"/>
        <w:tblInd w:w="534" w:type="dxa"/>
        <w:tblLayout w:type="fixed"/>
        <w:tblLook w:val="0000" w:firstRow="0" w:lastRow="0" w:firstColumn="0" w:lastColumn="0" w:noHBand="0" w:noVBand="0"/>
      </w:tblPr>
      <w:tblGrid>
        <w:gridCol w:w="2994"/>
        <w:gridCol w:w="5085"/>
      </w:tblGrid>
      <w:tr w:rsidR="00910561" w:rsidTr="00FC09D0">
        <w:tc>
          <w:tcPr>
            <w:tcW w:w="8079" w:type="dxa"/>
            <w:gridSpan w:val="2"/>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center"/>
              <w:rPr>
                <w:rFonts w:ascii="宋体" w:hAnsi="宋体" w:cs="宋体"/>
                <w:b/>
                <w:bCs/>
                <w:sz w:val="24"/>
              </w:rPr>
            </w:pPr>
            <w:r>
              <w:rPr>
                <w:rFonts w:ascii="宋体" w:hAnsi="宋体" w:cs="宋体" w:hint="eastAsia"/>
                <w:b/>
                <w:bCs/>
                <w:sz w:val="24"/>
              </w:rPr>
              <w:t>主机硬件环境</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客户端</w:t>
            </w:r>
            <w:r>
              <w:rPr>
                <w:rFonts w:ascii="宋体" w:hAnsi="宋体" w:cs="宋体"/>
                <w:sz w:val="24"/>
              </w:rPr>
              <w:t xml:space="preserve">CPU </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主频不低于2.0G</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客户端内存</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不低于1</w:t>
            </w:r>
            <w:r>
              <w:rPr>
                <w:rFonts w:ascii="宋体" w:hAnsi="宋体" w:cs="宋体"/>
                <w:sz w:val="24"/>
              </w:rPr>
              <w:t>GB</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客户端磁盘</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大于128G</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 xml:space="preserve">    客户端设备</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打印机、二代证阅读器、</w:t>
            </w:r>
          </w:p>
        </w:tc>
      </w:tr>
    </w:tbl>
    <w:p w:rsidR="005D0019" w:rsidRDefault="005D0019" w:rsidP="00910561">
      <w:pPr>
        <w:rPr>
          <w:rFonts w:ascii="楷体_GB2312" w:eastAsia="楷体_GB2312"/>
          <w:sz w:val="28"/>
          <w:szCs w:val="28"/>
        </w:rPr>
      </w:pPr>
    </w:p>
    <w:tbl>
      <w:tblPr>
        <w:tblW w:w="8079" w:type="dxa"/>
        <w:tblInd w:w="534" w:type="dxa"/>
        <w:tblLayout w:type="fixed"/>
        <w:tblLook w:val="0000" w:firstRow="0" w:lastRow="0" w:firstColumn="0" w:lastColumn="0" w:noHBand="0" w:noVBand="0"/>
      </w:tblPr>
      <w:tblGrid>
        <w:gridCol w:w="2994"/>
        <w:gridCol w:w="5085"/>
      </w:tblGrid>
      <w:tr w:rsidR="00910561" w:rsidTr="00FC09D0">
        <w:tc>
          <w:tcPr>
            <w:tcW w:w="8079" w:type="dxa"/>
            <w:gridSpan w:val="2"/>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center"/>
              <w:rPr>
                <w:rFonts w:ascii="宋体" w:hAnsi="宋体" w:cs="宋体"/>
                <w:b/>
                <w:bCs/>
                <w:sz w:val="24"/>
              </w:rPr>
            </w:pPr>
            <w:r>
              <w:rPr>
                <w:rFonts w:ascii="宋体" w:hAnsi="宋体" w:cs="宋体" w:hint="eastAsia"/>
                <w:b/>
                <w:bCs/>
                <w:sz w:val="24"/>
              </w:rPr>
              <w:t>分行服务器环境</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ind w:firstLineChars="200" w:firstLine="480"/>
              <w:rPr>
                <w:rFonts w:ascii="宋体" w:hAnsi="宋体" w:cs="宋体"/>
                <w:sz w:val="24"/>
              </w:rPr>
            </w:pPr>
            <w:r>
              <w:rPr>
                <w:rFonts w:ascii="宋体" w:hAnsi="宋体" w:cs="宋体" w:hint="eastAsia"/>
                <w:sz w:val="24"/>
              </w:rPr>
              <w:t>操作系统</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A25119">
            <w:pPr>
              <w:autoSpaceDE w:val="0"/>
              <w:autoSpaceDN w:val="0"/>
              <w:spacing w:line="360" w:lineRule="auto"/>
              <w:jc w:val="left"/>
              <w:rPr>
                <w:rFonts w:ascii="宋体" w:hAnsi="宋体" w:cs="宋体"/>
                <w:sz w:val="24"/>
              </w:rPr>
            </w:pPr>
            <w:r>
              <w:rPr>
                <w:rFonts w:ascii="宋体" w:hAnsi="宋体"/>
              </w:rPr>
              <w:t>WINDOWS 200</w:t>
            </w:r>
            <w:r w:rsidR="00A25119">
              <w:rPr>
                <w:rFonts w:ascii="宋体" w:hAnsi="宋体"/>
              </w:rPr>
              <w:t>8</w:t>
            </w:r>
            <w:r>
              <w:rPr>
                <w:rFonts w:ascii="宋体" w:hAnsi="宋体"/>
              </w:rPr>
              <w:t xml:space="preserve"> SERVER</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应用服务中间件</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4375E2">
            <w:pPr>
              <w:autoSpaceDE w:val="0"/>
              <w:autoSpaceDN w:val="0"/>
              <w:spacing w:line="360" w:lineRule="auto"/>
              <w:jc w:val="left"/>
              <w:rPr>
                <w:rFonts w:ascii="宋体" w:hAnsi="宋体" w:cs="宋体"/>
                <w:sz w:val="24"/>
              </w:rPr>
            </w:pPr>
            <w:r>
              <w:rPr>
                <w:rFonts w:ascii="宋体" w:hAnsi="宋体" w:hint="eastAsia"/>
              </w:rPr>
              <w:t>tomc</w:t>
            </w:r>
            <w:r w:rsidR="002443C3">
              <w:rPr>
                <w:rFonts w:ascii="宋体" w:hAnsi="宋体"/>
              </w:rPr>
              <w:t>a</w:t>
            </w:r>
            <w:r>
              <w:rPr>
                <w:rFonts w:ascii="宋体" w:hAnsi="宋体" w:hint="eastAsia"/>
              </w:rPr>
              <w:t>t</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数据库系统</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hint="eastAsia"/>
              </w:rPr>
              <w:t>ORECAL</w:t>
            </w:r>
            <w:r>
              <w:rPr>
                <w:rFonts w:ascii="宋体" w:hAnsi="宋体"/>
              </w:rPr>
              <w:t xml:space="preserve"> 10g</w:t>
            </w:r>
            <w:r>
              <w:rPr>
                <w:rFonts w:ascii="宋体" w:hAnsi="宋体" w:hint="eastAsia"/>
              </w:rPr>
              <w:t>/</w:t>
            </w:r>
            <w:r w:rsidRPr="00DE0AEE">
              <w:rPr>
                <w:rFonts w:ascii="宋体" w:hAnsi="宋体" w:hint="eastAsia"/>
              </w:rPr>
              <w:t>11g</w:t>
            </w:r>
          </w:p>
        </w:tc>
      </w:tr>
      <w:tr w:rsidR="00910561" w:rsidTr="00FC09D0">
        <w:tc>
          <w:tcPr>
            <w:tcW w:w="2994"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sz w:val="24"/>
              </w:rPr>
              <w:t xml:space="preserve">    </w:t>
            </w:r>
            <w:r>
              <w:rPr>
                <w:rFonts w:ascii="宋体" w:hAnsi="宋体" w:cs="宋体" w:hint="eastAsia"/>
                <w:sz w:val="24"/>
              </w:rPr>
              <w:t>存储空间</w:t>
            </w:r>
          </w:p>
        </w:tc>
        <w:tc>
          <w:tcPr>
            <w:tcW w:w="5085" w:type="dxa"/>
            <w:tcBorders>
              <w:top w:val="single" w:sz="6" w:space="0" w:color="000000"/>
              <w:left w:val="single" w:sz="6" w:space="0" w:color="000000"/>
              <w:bottom w:val="single" w:sz="6" w:space="0" w:color="000000"/>
              <w:right w:val="single" w:sz="6" w:space="0" w:color="000000"/>
            </w:tcBorders>
          </w:tcPr>
          <w:p w:rsidR="00910561" w:rsidRDefault="00910561" w:rsidP="00FC09D0">
            <w:pPr>
              <w:autoSpaceDE w:val="0"/>
              <w:autoSpaceDN w:val="0"/>
              <w:spacing w:line="360" w:lineRule="auto"/>
              <w:jc w:val="left"/>
              <w:rPr>
                <w:rFonts w:ascii="宋体" w:hAnsi="宋体" w:cs="宋体"/>
                <w:sz w:val="24"/>
              </w:rPr>
            </w:pPr>
            <w:r>
              <w:rPr>
                <w:rFonts w:ascii="宋体" w:hAnsi="宋体" w:cs="宋体" w:hint="eastAsia"/>
                <w:sz w:val="24"/>
              </w:rPr>
              <w:t>大于500G</w:t>
            </w:r>
          </w:p>
        </w:tc>
      </w:tr>
    </w:tbl>
    <w:p w:rsidR="00910561" w:rsidRDefault="00910561" w:rsidP="00910561"/>
    <w:p w:rsidR="00157434" w:rsidRPr="001E6E75" w:rsidRDefault="00157434" w:rsidP="00157434">
      <w:pPr>
        <w:pStyle w:val="1"/>
        <w:rPr>
          <w:color w:val="FF0000"/>
        </w:rPr>
      </w:pPr>
      <w:r w:rsidRPr="001E6E75">
        <w:rPr>
          <w:color w:val="FF0000"/>
        </w:rPr>
        <w:t>第三章</w:t>
      </w:r>
      <w:r w:rsidRPr="001E6E75">
        <w:rPr>
          <w:rFonts w:hint="eastAsia"/>
          <w:color w:val="FF0000"/>
        </w:rPr>
        <w:t xml:space="preserve"> </w:t>
      </w:r>
      <w:r w:rsidRPr="001E6E75">
        <w:rPr>
          <w:rFonts w:hint="eastAsia"/>
          <w:color w:val="FF0000"/>
        </w:rPr>
        <w:t>硬件平台介绍</w:t>
      </w:r>
    </w:p>
    <w:p w:rsidR="00157434" w:rsidRPr="001E6E75" w:rsidRDefault="00157434" w:rsidP="00157434">
      <w:pPr>
        <w:pStyle w:val="2"/>
        <w:rPr>
          <w:color w:val="FF0000"/>
        </w:rPr>
      </w:pPr>
      <w:r w:rsidRPr="001E6E75">
        <w:rPr>
          <w:rFonts w:hint="eastAsia"/>
          <w:color w:val="FF0000"/>
        </w:rPr>
        <w:t>3.1</w:t>
      </w:r>
      <w:r w:rsidR="00396E84" w:rsidRPr="001E6E75">
        <w:rPr>
          <w:color w:val="FF0000"/>
        </w:rPr>
        <w:t xml:space="preserve"> </w:t>
      </w:r>
      <w:r w:rsidRPr="001E6E75">
        <w:rPr>
          <w:rFonts w:hint="eastAsia"/>
          <w:color w:val="FF0000"/>
        </w:rPr>
        <w:t>硬件平台介绍</w:t>
      </w:r>
      <w:r w:rsidR="001E6E75" w:rsidRPr="001E6E75">
        <w:rPr>
          <w:rFonts w:hint="eastAsia"/>
          <w:color w:val="FF0000"/>
        </w:rPr>
        <w:t>（请参考实际投标设备）</w:t>
      </w:r>
    </w:p>
    <w:p w:rsidR="00157434" w:rsidRPr="001E6E75" w:rsidRDefault="00157434" w:rsidP="00157434">
      <w:pPr>
        <w:pStyle w:val="3"/>
        <w:rPr>
          <w:color w:val="FF0000"/>
        </w:rPr>
      </w:pPr>
      <w:r w:rsidRPr="001E6E75">
        <w:rPr>
          <w:rFonts w:hint="eastAsia"/>
          <w:color w:val="FF0000"/>
        </w:rPr>
        <w:t>3.1.1</w:t>
      </w:r>
      <w:r w:rsidR="00396E84" w:rsidRPr="001E6E75">
        <w:rPr>
          <w:color w:val="FF0000"/>
        </w:rPr>
        <w:t xml:space="preserve"> </w:t>
      </w:r>
      <w:r w:rsidRPr="001E6E75">
        <w:rPr>
          <w:rFonts w:hint="eastAsia"/>
          <w:color w:val="FF0000"/>
        </w:rPr>
        <w:t>硬件概述</w:t>
      </w:r>
    </w:p>
    <w:p w:rsidR="00157434" w:rsidRPr="001E6E75" w:rsidRDefault="00157434" w:rsidP="00157434">
      <w:pPr>
        <w:spacing w:line="360" w:lineRule="auto"/>
        <w:ind w:firstLineChars="200" w:firstLine="480"/>
        <w:rPr>
          <w:color w:val="FF0000"/>
          <w:sz w:val="24"/>
        </w:rPr>
      </w:pPr>
      <w:r w:rsidRPr="001E6E75">
        <w:rPr>
          <w:color w:val="FF0000"/>
          <w:sz w:val="24"/>
        </w:rPr>
        <w:t>客户可通过金融卡（磁卡、</w:t>
      </w:r>
      <w:r w:rsidRPr="001E6E75">
        <w:rPr>
          <w:color w:val="FF0000"/>
          <w:sz w:val="24"/>
        </w:rPr>
        <w:t>IC</w:t>
      </w:r>
      <w:r w:rsidRPr="001E6E75">
        <w:rPr>
          <w:color w:val="FF0000"/>
          <w:sz w:val="24"/>
        </w:rPr>
        <w:t>卡和</w:t>
      </w:r>
      <w:r w:rsidRPr="001E6E75">
        <w:rPr>
          <w:color w:val="FF0000"/>
          <w:sz w:val="24"/>
        </w:rPr>
        <w:t>ID</w:t>
      </w:r>
      <w:r w:rsidRPr="001E6E75">
        <w:rPr>
          <w:color w:val="FF0000"/>
          <w:sz w:val="24"/>
        </w:rPr>
        <w:t>卡）、身份证、带</w:t>
      </w:r>
      <w:r w:rsidRPr="001E6E75">
        <w:rPr>
          <w:color w:val="FF0000"/>
          <w:sz w:val="24"/>
        </w:rPr>
        <w:t>NFC</w:t>
      </w:r>
      <w:r w:rsidRPr="001E6E75">
        <w:rPr>
          <w:color w:val="FF0000"/>
          <w:sz w:val="24"/>
        </w:rPr>
        <w:t>功能的设备（如手机）或无卡登陆等登陆方式，在自助打印盖章机上进行自助回单打印等操作</w:t>
      </w:r>
      <w:r w:rsidRPr="001E6E75">
        <w:rPr>
          <w:rFonts w:hint="eastAsia"/>
          <w:color w:val="FF0000"/>
          <w:sz w:val="24"/>
        </w:rPr>
        <w:t>。</w:t>
      </w:r>
    </w:p>
    <w:p w:rsidR="00157434" w:rsidRPr="001E6E75" w:rsidRDefault="00157434" w:rsidP="00157434">
      <w:pPr>
        <w:spacing w:line="360" w:lineRule="auto"/>
        <w:ind w:firstLineChars="200" w:firstLine="480"/>
        <w:rPr>
          <w:color w:val="FF0000"/>
          <w:sz w:val="24"/>
        </w:rPr>
      </w:pPr>
    </w:p>
    <w:p w:rsidR="00157434" w:rsidRPr="001E6E75" w:rsidRDefault="00157434" w:rsidP="00157434">
      <w:pPr>
        <w:pStyle w:val="3"/>
        <w:rPr>
          <w:color w:val="FF0000"/>
        </w:rPr>
      </w:pPr>
      <w:r w:rsidRPr="001E6E75">
        <w:rPr>
          <w:rFonts w:hint="eastAsia"/>
          <w:color w:val="FF0000"/>
        </w:rPr>
        <w:lastRenderedPageBreak/>
        <w:t>3.1.2</w:t>
      </w:r>
      <w:r w:rsidR="00396E84" w:rsidRPr="001E6E75">
        <w:rPr>
          <w:color w:val="FF0000"/>
        </w:rPr>
        <w:t xml:space="preserve"> </w:t>
      </w:r>
      <w:r w:rsidRPr="001E6E75">
        <w:rPr>
          <w:rFonts w:hint="eastAsia"/>
          <w:color w:val="FF0000"/>
        </w:rPr>
        <w:t>硬件图示</w:t>
      </w:r>
    </w:p>
    <w:p w:rsidR="00157434" w:rsidRPr="001E6E75" w:rsidRDefault="00157434" w:rsidP="00157434">
      <w:pPr>
        <w:spacing w:line="360" w:lineRule="auto"/>
        <w:ind w:firstLineChars="200" w:firstLine="480"/>
        <w:rPr>
          <w:color w:val="FF0000"/>
          <w:sz w:val="24"/>
        </w:rPr>
      </w:pPr>
      <w:r w:rsidRPr="001E6E75">
        <w:rPr>
          <w:noProof/>
          <w:color w:val="FF0000"/>
          <w:sz w:val="24"/>
        </w:rPr>
        <w:drawing>
          <wp:inline distT="0" distB="0" distL="0" distR="0" wp14:anchorId="02899930" wp14:editId="73C681ED">
            <wp:extent cx="5274310" cy="3509010"/>
            <wp:effectExtent l="0" t="0" r="0" b="0"/>
            <wp:docPr id="243" name="image152.jpeg"/>
            <wp:cNvGraphicFramePr/>
            <a:graphic xmlns:a="http://schemas.openxmlformats.org/drawingml/2006/main">
              <a:graphicData uri="http://schemas.openxmlformats.org/drawingml/2006/picture">
                <pic:pic xmlns:pic="http://schemas.openxmlformats.org/drawingml/2006/picture">
                  <pic:nvPicPr>
                    <pic:cNvPr id="243" name="image152.jpeg"/>
                    <pic:cNvPicPr/>
                  </pic:nvPicPr>
                  <pic:blipFill>
                    <a:blip r:embed="rId25" cstate="print"/>
                    <a:stretch>
                      <a:fillRect/>
                    </a:stretch>
                  </pic:blipFill>
                  <pic:spPr>
                    <a:xfrm>
                      <a:off x="0" y="0"/>
                      <a:ext cx="5274310" cy="3509010"/>
                    </a:xfrm>
                    <a:prstGeom prst="rect">
                      <a:avLst/>
                    </a:prstGeom>
                  </pic:spPr>
                </pic:pic>
              </a:graphicData>
            </a:graphic>
          </wp:inline>
        </w:drawing>
      </w:r>
    </w:p>
    <w:p w:rsidR="00157434" w:rsidRPr="001E6E75" w:rsidRDefault="00157434" w:rsidP="00157434">
      <w:pPr>
        <w:spacing w:line="360" w:lineRule="auto"/>
        <w:ind w:firstLineChars="200" w:firstLine="480"/>
        <w:rPr>
          <w:color w:val="FF0000"/>
          <w:sz w:val="24"/>
        </w:rPr>
      </w:pPr>
      <w:r w:rsidRPr="001E6E75">
        <w:rPr>
          <w:color w:val="FF0000"/>
          <w:sz w:val="24"/>
        </w:rPr>
        <w:t>尺寸（</w:t>
      </w:r>
      <w:r w:rsidRPr="001E6E75">
        <w:rPr>
          <w:color w:val="FF0000"/>
          <w:sz w:val="24"/>
        </w:rPr>
        <w:t>mm</w:t>
      </w:r>
      <w:r w:rsidRPr="001E6E75">
        <w:rPr>
          <w:color w:val="FF0000"/>
          <w:sz w:val="24"/>
        </w:rPr>
        <w:t>）：宽</w:t>
      </w:r>
      <w:r w:rsidRPr="001E6E75">
        <w:rPr>
          <w:color w:val="FF0000"/>
          <w:sz w:val="24"/>
        </w:rPr>
        <w:t>×</w:t>
      </w:r>
      <w:r w:rsidRPr="001E6E75">
        <w:rPr>
          <w:color w:val="FF0000"/>
          <w:sz w:val="24"/>
        </w:rPr>
        <w:t>深</w:t>
      </w:r>
      <w:r w:rsidRPr="001E6E75">
        <w:rPr>
          <w:color w:val="FF0000"/>
          <w:sz w:val="24"/>
        </w:rPr>
        <w:t>×</w:t>
      </w:r>
      <w:r w:rsidRPr="001E6E75">
        <w:rPr>
          <w:color w:val="FF0000"/>
          <w:sz w:val="24"/>
        </w:rPr>
        <w:t>高（</w:t>
      </w:r>
      <w:r w:rsidRPr="001E6E75">
        <w:rPr>
          <w:color w:val="FF0000"/>
          <w:sz w:val="24"/>
        </w:rPr>
        <w:t>620×640×1150</w:t>
      </w:r>
      <w:r w:rsidRPr="001E6E75">
        <w:rPr>
          <w:rFonts w:hint="eastAsia"/>
          <w:color w:val="FF0000"/>
          <w:sz w:val="24"/>
        </w:rPr>
        <w:t>）</w:t>
      </w:r>
    </w:p>
    <w:p w:rsidR="00157434" w:rsidRPr="001E6E75" w:rsidRDefault="00157434" w:rsidP="00157434">
      <w:pPr>
        <w:pStyle w:val="3"/>
        <w:rPr>
          <w:color w:val="FF0000"/>
        </w:rPr>
      </w:pPr>
      <w:r w:rsidRPr="001E6E75">
        <w:rPr>
          <w:rFonts w:hint="eastAsia"/>
          <w:color w:val="FF0000"/>
        </w:rPr>
        <w:t>3.1.3</w:t>
      </w:r>
      <w:r w:rsidR="00396E84" w:rsidRPr="001E6E75">
        <w:rPr>
          <w:color w:val="FF0000"/>
        </w:rPr>
        <w:t xml:space="preserve"> </w:t>
      </w:r>
      <w:r w:rsidRPr="001E6E75">
        <w:rPr>
          <w:rFonts w:hint="eastAsia"/>
          <w:color w:val="FF0000"/>
        </w:rPr>
        <w:t>硬件特色功能</w:t>
      </w:r>
    </w:p>
    <w:p w:rsidR="00157434" w:rsidRPr="001E6E75" w:rsidRDefault="00157434" w:rsidP="00157434">
      <w:pPr>
        <w:spacing w:line="360" w:lineRule="auto"/>
        <w:ind w:firstLineChars="200" w:firstLine="480"/>
        <w:rPr>
          <w:color w:val="FF0000"/>
          <w:sz w:val="24"/>
        </w:rPr>
      </w:pPr>
      <w:r w:rsidRPr="001E6E75">
        <w:rPr>
          <w:color w:val="FF0000"/>
          <w:sz w:val="24"/>
        </w:rPr>
        <w:t>打印模块</w:t>
      </w:r>
      <w:r w:rsidRPr="001E6E75">
        <w:rPr>
          <w:rFonts w:hint="eastAsia"/>
          <w:color w:val="FF0000"/>
          <w:sz w:val="24"/>
        </w:rPr>
        <w:t>：</w:t>
      </w:r>
    </w:p>
    <w:p w:rsidR="00157434" w:rsidRPr="001E6E75" w:rsidRDefault="00157434" w:rsidP="00157434">
      <w:pPr>
        <w:spacing w:line="360" w:lineRule="auto"/>
        <w:ind w:firstLineChars="200" w:firstLine="480"/>
        <w:rPr>
          <w:color w:val="FF0000"/>
          <w:sz w:val="24"/>
        </w:rPr>
      </w:pPr>
      <w:r w:rsidRPr="001E6E75">
        <w:rPr>
          <w:noProof/>
          <w:color w:val="FF0000"/>
          <w:sz w:val="24"/>
        </w:rPr>
        <w:drawing>
          <wp:inline distT="0" distB="0" distL="0" distR="0" wp14:anchorId="217369D9" wp14:editId="63B060E7">
            <wp:extent cx="5274310" cy="26676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67635"/>
                    </a:xfrm>
                    <a:prstGeom prst="rect">
                      <a:avLst/>
                    </a:prstGeom>
                  </pic:spPr>
                </pic:pic>
              </a:graphicData>
            </a:graphic>
          </wp:inline>
        </w:drawing>
      </w:r>
    </w:p>
    <w:p w:rsidR="00157434" w:rsidRPr="001E6E75" w:rsidRDefault="00157434" w:rsidP="00157434">
      <w:pPr>
        <w:spacing w:line="360" w:lineRule="auto"/>
        <w:ind w:firstLineChars="200" w:firstLine="480"/>
        <w:rPr>
          <w:color w:val="FF0000"/>
          <w:sz w:val="24"/>
        </w:rPr>
      </w:pPr>
    </w:p>
    <w:p w:rsidR="00157434" w:rsidRPr="001E6E75" w:rsidRDefault="00157434" w:rsidP="00157434">
      <w:pPr>
        <w:spacing w:line="360" w:lineRule="auto"/>
        <w:ind w:firstLineChars="200" w:firstLine="480"/>
        <w:rPr>
          <w:color w:val="FF0000"/>
          <w:sz w:val="24"/>
        </w:rPr>
      </w:pPr>
      <w:r w:rsidRPr="001E6E75">
        <w:rPr>
          <w:rFonts w:hint="eastAsia"/>
          <w:color w:val="FF0000"/>
          <w:sz w:val="24"/>
        </w:rPr>
        <w:t>盖章模块：</w:t>
      </w:r>
    </w:p>
    <w:p w:rsidR="00157434" w:rsidRPr="00157434" w:rsidRDefault="00157434" w:rsidP="00157434">
      <w:pPr>
        <w:spacing w:line="360" w:lineRule="auto"/>
        <w:ind w:firstLineChars="200" w:firstLine="480"/>
        <w:rPr>
          <w:sz w:val="24"/>
        </w:rPr>
      </w:pPr>
      <w:r w:rsidRPr="00157434">
        <w:rPr>
          <w:noProof/>
          <w:sz w:val="24"/>
        </w:rPr>
        <w:lastRenderedPageBreak/>
        <w:drawing>
          <wp:inline distT="0" distB="0" distL="0" distR="0" wp14:anchorId="58CDF0CB" wp14:editId="6F9B8C96">
            <wp:extent cx="5274310" cy="26816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81605"/>
                    </a:xfrm>
                    <a:prstGeom prst="rect">
                      <a:avLst/>
                    </a:prstGeom>
                  </pic:spPr>
                </pic:pic>
              </a:graphicData>
            </a:graphic>
          </wp:inline>
        </w:drawing>
      </w:r>
    </w:p>
    <w:p w:rsidR="002B625B" w:rsidRDefault="002B625B" w:rsidP="00157434">
      <w:pPr>
        <w:spacing w:line="360" w:lineRule="auto"/>
        <w:ind w:firstLineChars="200" w:firstLine="480"/>
        <w:rPr>
          <w:sz w:val="24"/>
        </w:rPr>
      </w:pPr>
    </w:p>
    <w:p w:rsidR="002B625B" w:rsidRDefault="002B625B" w:rsidP="002B625B">
      <w:pPr>
        <w:pStyle w:val="1"/>
      </w:pPr>
      <w:r>
        <w:rPr>
          <w:rFonts w:hint="eastAsia"/>
        </w:rPr>
        <w:t>第四章　软件平台介绍</w:t>
      </w:r>
    </w:p>
    <w:p w:rsidR="002B625B" w:rsidRPr="0072187A" w:rsidRDefault="002B625B" w:rsidP="002B625B">
      <w:pPr>
        <w:pStyle w:val="2"/>
      </w:pPr>
      <w:r w:rsidRPr="0072187A">
        <w:rPr>
          <w:rFonts w:hint="eastAsia"/>
        </w:rPr>
        <w:t>4.1</w:t>
      </w:r>
      <w:r w:rsidR="00396E84">
        <w:t xml:space="preserve"> </w:t>
      </w:r>
      <w:r w:rsidRPr="0072187A">
        <w:rPr>
          <w:rFonts w:hint="eastAsia"/>
        </w:rPr>
        <w:t>软件平台介绍</w:t>
      </w:r>
    </w:p>
    <w:p w:rsidR="002B625B" w:rsidRPr="002242A7" w:rsidRDefault="002B625B" w:rsidP="002B625B">
      <w:pPr>
        <w:pStyle w:val="3"/>
        <w:rPr>
          <w:color w:val="FF0000"/>
        </w:rPr>
      </w:pPr>
      <w:r w:rsidRPr="0072187A">
        <w:rPr>
          <w:rFonts w:hint="eastAsia"/>
        </w:rPr>
        <w:t>4.1.1</w:t>
      </w:r>
      <w:r w:rsidR="00396E84">
        <w:t xml:space="preserve"> </w:t>
      </w:r>
      <w:r w:rsidRPr="0072187A">
        <w:rPr>
          <w:rFonts w:hint="eastAsia"/>
        </w:rPr>
        <w:t>平台概述</w:t>
      </w:r>
    </w:p>
    <w:p w:rsidR="002B625B" w:rsidRPr="002B625B" w:rsidRDefault="002B625B" w:rsidP="002B625B">
      <w:pPr>
        <w:spacing w:line="360" w:lineRule="auto"/>
        <w:ind w:firstLineChars="200" w:firstLine="480"/>
        <w:rPr>
          <w:sz w:val="24"/>
        </w:rPr>
      </w:pPr>
      <w:r w:rsidRPr="002B625B">
        <w:rPr>
          <w:rFonts w:hint="eastAsia"/>
          <w:sz w:val="24"/>
        </w:rPr>
        <w:t>软件平台系统</w:t>
      </w:r>
      <w:r w:rsidRPr="002B625B">
        <w:rPr>
          <w:rFonts w:hint="eastAsia"/>
          <w:sz w:val="24"/>
        </w:rPr>
        <w:t>H</w:t>
      </w:r>
      <w:r w:rsidRPr="002B625B">
        <w:rPr>
          <w:rFonts w:hint="eastAsia"/>
          <w:sz w:val="24"/>
        </w:rPr>
        <w:t>端和交易服务前置采用</w:t>
      </w:r>
      <w:r w:rsidRPr="002B625B">
        <w:rPr>
          <w:rFonts w:hint="eastAsia"/>
          <w:sz w:val="24"/>
        </w:rPr>
        <w:t>B/S</w:t>
      </w:r>
      <w:r w:rsidRPr="002B625B">
        <w:rPr>
          <w:rFonts w:hint="eastAsia"/>
          <w:sz w:val="24"/>
        </w:rPr>
        <w:t>结构，应用基于</w:t>
      </w:r>
      <w:r w:rsidRPr="002B625B">
        <w:rPr>
          <w:rFonts w:hint="eastAsia"/>
          <w:sz w:val="24"/>
        </w:rPr>
        <w:t>OFP iWAP</w:t>
      </w:r>
      <w:r w:rsidRPr="002B625B">
        <w:rPr>
          <w:rFonts w:hint="eastAsia"/>
          <w:sz w:val="24"/>
        </w:rPr>
        <w:t>开发运行平台构建。服务器端采用基于</w:t>
      </w:r>
      <w:r w:rsidRPr="002B625B">
        <w:rPr>
          <w:rFonts w:hint="eastAsia"/>
          <w:sz w:val="24"/>
        </w:rPr>
        <w:t>J2EE</w:t>
      </w:r>
      <w:r w:rsidRPr="002B625B">
        <w:rPr>
          <w:rFonts w:hint="eastAsia"/>
          <w:sz w:val="24"/>
        </w:rPr>
        <w:t>的应用服务器，在应用中访问数据库或通过调用相应的业务主机后台服务访问数据库，实现业务操作。</w:t>
      </w:r>
    </w:p>
    <w:p w:rsidR="002B625B" w:rsidRPr="002B625B" w:rsidRDefault="002B625B" w:rsidP="002B625B">
      <w:pPr>
        <w:spacing w:line="360" w:lineRule="auto"/>
        <w:ind w:firstLineChars="200" w:firstLine="480"/>
        <w:rPr>
          <w:sz w:val="24"/>
        </w:rPr>
      </w:pPr>
      <w:r w:rsidRPr="002B625B">
        <w:rPr>
          <w:rFonts w:hint="eastAsia"/>
          <w:sz w:val="24"/>
        </w:rPr>
        <w:t>软件平台系统终端程序采用</w:t>
      </w:r>
      <w:r w:rsidRPr="002B625B">
        <w:rPr>
          <w:rFonts w:hint="eastAsia"/>
          <w:sz w:val="24"/>
        </w:rPr>
        <w:t>SIP</w:t>
      </w:r>
      <w:r w:rsidRPr="002B625B">
        <w:rPr>
          <w:rFonts w:hint="eastAsia"/>
          <w:sz w:val="24"/>
        </w:rPr>
        <w:t>技术开发平台，</w:t>
      </w:r>
      <w:r w:rsidRPr="002B625B">
        <w:rPr>
          <w:rFonts w:hint="eastAsia"/>
          <w:sz w:val="24"/>
        </w:rPr>
        <w:t>SIP</w:t>
      </w:r>
      <w:r w:rsidRPr="002B625B">
        <w:rPr>
          <w:rFonts w:hint="eastAsia"/>
          <w:sz w:val="24"/>
        </w:rPr>
        <w:t>的全称是（</w:t>
      </w:r>
      <w:r w:rsidRPr="002B625B">
        <w:rPr>
          <w:rFonts w:hint="eastAsia"/>
          <w:sz w:val="24"/>
        </w:rPr>
        <w:t>SelfService Integration Platform</w:t>
      </w:r>
      <w:r w:rsidRPr="002B625B">
        <w:rPr>
          <w:rFonts w:hint="eastAsia"/>
          <w:sz w:val="24"/>
        </w:rPr>
        <w:t>）自助服务系统集成应用开发平台的简称。是一个居于</w:t>
      </w:r>
      <w:r w:rsidRPr="002B625B">
        <w:rPr>
          <w:rFonts w:hint="eastAsia"/>
          <w:sz w:val="24"/>
        </w:rPr>
        <w:t>Web</w:t>
      </w:r>
      <w:r w:rsidRPr="002B625B">
        <w:rPr>
          <w:rFonts w:hint="eastAsia"/>
          <w:sz w:val="24"/>
        </w:rPr>
        <w:t>技术的应用软件开发平台，使用该平台开发出来的应用软件能够全面满足银行的各项业务需求，并实现软件与设备的硬件无关，同时该平台能够灵活部署，可同时支持</w:t>
      </w:r>
      <w:r w:rsidRPr="002B625B">
        <w:rPr>
          <w:rFonts w:hint="eastAsia"/>
          <w:sz w:val="24"/>
        </w:rPr>
        <w:t>BS</w:t>
      </w:r>
      <w:r w:rsidRPr="002B625B">
        <w:rPr>
          <w:rFonts w:hint="eastAsia"/>
          <w:sz w:val="24"/>
        </w:rPr>
        <w:t>（</w:t>
      </w:r>
      <w:r w:rsidRPr="002B625B">
        <w:rPr>
          <w:rFonts w:hint="eastAsia"/>
          <w:sz w:val="24"/>
        </w:rPr>
        <w:t>Brower Services</w:t>
      </w:r>
      <w:r w:rsidRPr="002B625B">
        <w:rPr>
          <w:rFonts w:hint="eastAsia"/>
          <w:sz w:val="24"/>
        </w:rPr>
        <w:t>）及</w:t>
      </w:r>
      <w:r w:rsidRPr="002B625B">
        <w:rPr>
          <w:rFonts w:hint="eastAsia"/>
          <w:sz w:val="24"/>
        </w:rPr>
        <w:t>CS(Client Service)</w:t>
      </w:r>
      <w:r w:rsidRPr="002B625B">
        <w:rPr>
          <w:rFonts w:hint="eastAsia"/>
          <w:sz w:val="24"/>
        </w:rPr>
        <w:t>两种接入模式，从而达到快速应用，快速部署，快速升级的目的。</w:t>
      </w:r>
    </w:p>
    <w:p w:rsidR="002B625B" w:rsidRPr="002B625B" w:rsidRDefault="002B625B" w:rsidP="00E540B5">
      <w:pPr>
        <w:pStyle w:val="3"/>
      </w:pPr>
      <w:r w:rsidRPr="002B625B">
        <w:rPr>
          <w:rFonts w:hint="eastAsia"/>
        </w:rPr>
        <w:lastRenderedPageBreak/>
        <w:t>4.1.</w:t>
      </w:r>
      <w:r w:rsidRPr="002B625B">
        <w:t>2</w:t>
      </w:r>
      <w:r w:rsidR="00396E84">
        <w:t xml:space="preserve"> </w:t>
      </w:r>
      <w:r w:rsidRPr="002B625B">
        <w:rPr>
          <w:rFonts w:hint="eastAsia"/>
        </w:rPr>
        <w:t>基于</w:t>
      </w:r>
      <w:r w:rsidRPr="002B625B">
        <w:rPr>
          <w:rFonts w:hint="eastAsia"/>
        </w:rPr>
        <w:t>MVC</w:t>
      </w:r>
      <w:r w:rsidRPr="002B625B">
        <w:rPr>
          <w:rFonts w:hint="eastAsia"/>
        </w:rPr>
        <w:t>的</w:t>
      </w:r>
      <w:r w:rsidRPr="002B625B">
        <w:rPr>
          <w:rFonts w:hint="eastAsia"/>
        </w:rPr>
        <w:t>J2EE</w:t>
      </w:r>
      <w:r w:rsidRPr="002B625B">
        <w:rPr>
          <w:rFonts w:hint="eastAsia"/>
        </w:rPr>
        <w:t xml:space="preserve">架构　</w:t>
      </w:r>
    </w:p>
    <w:p w:rsidR="002B625B" w:rsidRPr="002B625B" w:rsidRDefault="002B625B" w:rsidP="002B625B">
      <w:pPr>
        <w:spacing w:line="360" w:lineRule="auto"/>
        <w:ind w:firstLineChars="200" w:firstLine="480"/>
        <w:rPr>
          <w:sz w:val="24"/>
        </w:rPr>
      </w:pPr>
      <w:r w:rsidRPr="002B625B">
        <w:rPr>
          <w:noProof/>
          <w:sz w:val="24"/>
        </w:rPr>
        <w:drawing>
          <wp:anchor distT="0" distB="0" distL="114300" distR="114300" simplePos="0" relativeHeight="251659264" behindDoc="0" locked="0" layoutInCell="1" allowOverlap="1" wp14:anchorId="7F9B1082" wp14:editId="7AD536F8">
            <wp:simplePos x="0" y="0"/>
            <wp:positionH relativeFrom="column">
              <wp:posOffset>274320</wp:posOffset>
            </wp:positionH>
            <wp:positionV relativeFrom="paragraph">
              <wp:posOffset>296545</wp:posOffset>
            </wp:positionV>
            <wp:extent cx="4200525" cy="2276475"/>
            <wp:effectExtent l="0" t="0" r="0" b="0"/>
            <wp:wrapTopAndBottom/>
            <wp:docPr id="19" name="图片 19" descr="系统MVC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系统MVC示意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0525" cy="2276475"/>
                    </a:xfrm>
                    <a:prstGeom prst="rect">
                      <a:avLst/>
                    </a:prstGeom>
                    <a:noFill/>
                  </pic:spPr>
                </pic:pic>
              </a:graphicData>
            </a:graphic>
            <wp14:sizeRelH relativeFrom="page">
              <wp14:pctWidth>0</wp14:pctWidth>
            </wp14:sizeRelH>
            <wp14:sizeRelV relativeFrom="page">
              <wp14:pctHeight>0</wp14:pctHeight>
            </wp14:sizeRelV>
          </wp:anchor>
        </w:drawing>
      </w:r>
    </w:p>
    <w:p w:rsidR="002B625B" w:rsidRPr="002B625B" w:rsidRDefault="002B625B" w:rsidP="002B625B">
      <w:pPr>
        <w:spacing w:line="360" w:lineRule="auto"/>
        <w:ind w:firstLineChars="200" w:firstLine="480"/>
        <w:rPr>
          <w:sz w:val="24"/>
        </w:rPr>
      </w:pPr>
      <w:r w:rsidRPr="002B625B">
        <w:rPr>
          <w:rFonts w:hint="eastAsia"/>
          <w:sz w:val="24"/>
        </w:rPr>
        <w:t>MVC</w:t>
      </w:r>
      <w:r w:rsidRPr="002B625B">
        <w:rPr>
          <w:rFonts w:hint="eastAsia"/>
          <w:sz w:val="24"/>
        </w:rPr>
        <w:t>是</w:t>
      </w:r>
      <w:r w:rsidRPr="002B625B">
        <w:rPr>
          <w:rFonts w:hint="eastAsia"/>
          <w:sz w:val="24"/>
        </w:rPr>
        <w:t>Model-View-Controller</w:t>
      </w:r>
      <w:r w:rsidRPr="002B625B">
        <w:rPr>
          <w:rFonts w:hint="eastAsia"/>
          <w:sz w:val="24"/>
        </w:rPr>
        <w:t>的简写。</w:t>
      </w:r>
      <w:r w:rsidRPr="002B625B">
        <w:rPr>
          <w:rFonts w:hint="eastAsia"/>
          <w:sz w:val="24"/>
        </w:rPr>
        <w:t>"Model"</w:t>
      </w:r>
      <w:r w:rsidRPr="002B625B">
        <w:rPr>
          <w:rFonts w:hint="eastAsia"/>
          <w:sz w:val="24"/>
        </w:rPr>
        <w:t>代表的是应用的数据来源和处理，</w:t>
      </w:r>
      <w:r w:rsidRPr="002B625B">
        <w:rPr>
          <w:rFonts w:hint="eastAsia"/>
          <w:sz w:val="24"/>
        </w:rPr>
        <w:t>"View"</w:t>
      </w:r>
      <w:r w:rsidRPr="002B625B">
        <w:rPr>
          <w:rFonts w:hint="eastAsia"/>
          <w:sz w:val="24"/>
        </w:rPr>
        <w:t>是应用的表示面，</w:t>
      </w:r>
      <w:r w:rsidRPr="002B625B">
        <w:rPr>
          <w:rFonts w:hint="eastAsia"/>
          <w:sz w:val="24"/>
        </w:rPr>
        <w:t>"Controller"</w:t>
      </w:r>
      <w:r w:rsidRPr="002B625B">
        <w:rPr>
          <w:rFonts w:hint="eastAsia"/>
          <w:sz w:val="24"/>
        </w:rPr>
        <w:t>是提供应用的处理过程控制，通过这种设计模型把应用逻辑，处理过程和显示逻辑分成不同的组件实现，这些组件可以进行交互和重用。</w:t>
      </w:r>
      <w:r w:rsidRPr="002B625B">
        <w:rPr>
          <w:rFonts w:hint="eastAsia"/>
          <w:sz w:val="24"/>
        </w:rPr>
        <w:t>MVC</w:t>
      </w:r>
      <w:r w:rsidRPr="002B625B">
        <w:rPr>
          <w:rFonts w:hint="eastAsia"/>
          <w:sz w:val="24"/>
        </w:rPr>
        <w:t>将表现</w:t>
      </w:r>
      <w:r w:rsidRPr="002B625B">
        <w:rPr>
          <w:rFonts w:hint="eastAsia"/>
          <w:sz w:val="24"/>
        </w:rPr>
        <w:t>(View)</w:t>
      </w:r>
      <w:r w:rsidRPr="002B625B">
        <w:rPr>
          <w:rFonts w:hint="eastAsia"/>
          <w:sz w:val="24"/>
        </w:rPr>
        <w:t>、控制</w:t>
      </w:r>
      <w:r w:rsidRPr="002B625B">
        <w:rPr>
          <w:rFonts w:hint="eastAsia"/>
          <w:sz w:val="24"/>
        </w:rPr>
        <w:t>(Control)</w:t>
      </w:r>
      <w:r w:rsidRPr="002B625B">
        <w:rPr>
          <w:rFonts w:hint="eastAsia"/>
          <w:sz w:val="24"/>
        </w:rPr>
        <w:t>、逻辑</w:t>
      </w:r>
      <w:r w:rsidRPr="002B625B">
        <w:rPr>
          <w:rFonts w:hint="eastAsia"/>
          <w:sz w:val="24"/>
        </w:rPr>
        <w:t>(Model)</w:t>
      </w:r>
      <w:r w:rsidRPr="002B625B">
        <w:rPr>
          <w:rFonts w:hint="eastAsia"/>
          <w:sz w:val="24"/>
        </w:rPr>
        <w:t>进行了有效的分离，是一种更加面向对象的处理模式。</w:t>
      </w:r>
    </w:p>
    <w:p w:rsidR="002B625B" w:rsidRPr="002B625B" w:rsidRDefault="002B625B" w:rsidP="002B625B">
      <w:pPr>
        <w:spacing w:line="360" w:lineRule="auto"/>
        <w:ind w:firstLineChars="200" w:firstLine="480"/>
        <w:rPr>
          <w:sz w:val="24"/>
        </w:rPr>
      </w:pPr>
      <w:r w:rsidRPr="002B625B">
        <w:rPr>
          <w:rFonts w:hint="eastAsia"/>
          <w:sz w:val="24"/>
        </w:rPr>
        <w:t>在</w:t>
      </w:r>
      <w:r w:rsidRPr="002B625B">
        <w:rPr>
          <w:rFonts w:hint="eastAsia"/>
          <w:sz w:val="24"/>
        </w:rPr>
        <w:t>MVC</w:t>
      </w:r>
      <w:r w:rsidRPr="002B625B">
        <w:rPr>
          <w:rFonts w:hint="eastAsia"/>
          <w:sz w:val="24"/>
        </w:rPr>
        <w:t>模式中，表现</w:t>
      </w:r>
      <w:r w:rsidRPr="002B625B">
        <w:rPr>
          <w:rFonts w:hint="eastAsia"/>
          <w:sz w:val="24"/>
        </w:rPr>
        <w:t>(View)</w:t>
      </w:r>
      <w:r w:rsidRPr="002B625B">
        <w:rPr>
          <w:rFonts w:hint="eastAsia"/>
          <w:sz w:val="24"/>
        </w:rPr>
        <w:t>层主要管理所有的人机界面，而不去考虑业务如何处理。当界面风格、形式发生变化时，我们调整表现层的表现元素就可以达到目的，而不用去调整其他层次的内容。</w:t>
      </w:r>
    </w:p>
    <w:p w:rsidR="002B625B" w:rsidRPr="002B625B" w:rsidRDefault="002B625B" w:rsidP="002B625B">
      <w:pPr>
        <w:spacing w:line="360" w:lineRule="auto"/>
        <w:ind w:firstLineChars="200" w:firstLine="480"/>
        <w:rPr>
          <w:sz w:val="24"/>
        </w:rPr>
      </w:pPr>
      <w:r w:rsidRPr="002B625B">
        <w:rPr>
          <w:rFonts w:hint="eastAsia"/>
          <w:sz w:val="24"/>
        </w:rPr>
        <w:t>控制</w:t>
      </w:r>
      <w:r w:rsidRPr="002B625B">
        <w:rPr>
          <w:rFonts w:hint="eastAsia"/>
          <w:sz w:val="24"/>
        </w:rPr>
        <w:t>(Control)</w:t>
      </w:r>
      <w:r w:rsidRPr="002B625B">
        <w:rPr>
          <w:rFonts w:hint="eastAsia"/>
          <w:sz w:val="24"/>
        </w:rPr>
        <w:t>逻辑层主要管理所有的表现调度和逻辑调度。通过调度完成正常的操作功能，并且在很多的智能化工作就是通过控制层来实现的。</w:t>
      </w:r>
    </w:p>
    <w:p w:rsidR="002B625B" w:rsidRPr="002B625B" w:rsidRDefault="002B625B" w:rsidP="002B625B">
      <w:pPr>
        <w:spacing w:line="360" w:lineRule="auto"/>
        <w:ind w:firstLineChars="200" w:firstLine="480"/>
        <w:rPr>
          <w:sz w:val="24"/>
        </w:rPr>
      </w:pPr>
      <w:r w:rsidRPr="002B625B">
        <w:rPr>
          <w:rFonts w:hint="eastAsia"/>
          <w:sz w:val="24"/>
        </w:rPr>
        <w:t>业务逻辑</w:t>
      </w:r>
      <w:r w:rsidRPr="002B625B">
        <w:rPr>
          <w:rFonts w:hint="eastAsia"/>
          <w:sz w:val="24"/>
        </w:rPr>
        <w:t>(Model)</w:t>
      </w:r>
      <w:r w:rsidRPr="002B625B">
        <w:rPr>
          <w:rFonts w:hint="eastAsia"/>
          <w:sz w:val="24"/>
        </w:rPr>
        <w:t>在这里主要实现所有的对后台实现业务逻辑的服务的调用，同时完成后台服务数据与页面表示数据需要的转换作用。当后台业务逻辑发生变化时，不需要更改表现和控制层就能实现业务逻辑的变化。</w:t>
      </w:r>
    </w:p>
    <w:p w:rsidR="002B625B" w:rsidRPr="002B625B" w:rsidRDefault="002B625B" w:rsidP="00C60951">
      <w:pPr>
        <w:pStyle w:val="3"/>
      </w:pPr>
      <w:r w:rsidRPr="002B625B">
        <w:rPr>
          <w:rFonts w:hint="eastAsia"/>
        </w:rPr>
        <w:lastRenderedPageBreak/>
        <w:t>4.1.3</w:t>
      </w:r>
      <w:r w:rsidR="00396E84">
        <w:t xml:space="preserve"> </w:t>
      </w:r>
      <w:r w:rsidRPr="002B625B">
        <w:rPr>
          <w:rFonts w:hint="eastAsia"/>
        </w:rPr>
        <w:t>交易请求示意</w:t>
      </w:r>
    </w:p>
    <w:p w:rsidR="002B625B" w:rsidRPr="002B625B" w:rsidRDefault="002B625B" w:rsidP="002B625B">
      <w:pPr>
        <w:spacing w:line="360" w:lineRule="auto"/>
        <w:ind w:firstLineChars="200" w:firstLine="480"/>
        <w:rPr>
          <w:sz w:val="24"/>
        </w:rPr>
      </w:pPr>
      <w:r w:rsidRPr="002B625B">
        <w:rPr>
          <w:noProof/>
          <w:sz w:val="24"/>
        </w:rPr>
        <w:drawing>
          <wp:inline distT="0" distB="0" distL="0" distR="0" wp14:anchorId="60AAD016" wp14:editId="13FDCFE9">
            <wp:extent cx="3857625" cy="2867025"/>
            <wp:effectExtent l="0" t="0" r="9525" b="9525"/>
            <wp:docPr id="20" name="图片 20" descr="交易流程示意图"/>
            <wp:cNvGraphicFramePr/>
            <a:graphic xmlns:a="http://schemas.openxmlformats.org/drawingml/2006/main">
              <a:graphicData uri="http://schemas.openxmlformats.org/drawingml/2006/picture">
                <pic:pic xmlns:pic="http://schemas.openxmlformats.org/drawingml/2006/picture">
                  <pic:nvPicPr>
                    <pic:cNvPr id="1" name="图片 1" descr="交易流程示意图"/>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2867025"/>
                    </a:xfrm>
                    <a:prstGeom prst="rect">
                      <a:avLst/>
                    </a:prstGeom>
                    <a:noFill/>
                    <a:ln>
                      <a:noFill/>
                    </a:ln>
                  </pic:spPr>
                </pic:pic>
              </a:graphicData>
            </a:graphic>
          </wp:inline>
        </w:drawing>
      </w:r>
    </w:p>
    <w:p w:rsidR="002B625B" w:rsidRPr="002B625B" w:rsidRDefault="002B625B" w:rsidP="00147A43">
      <w:pPr>
        <w:pStyle w:val="3"/>
      </w:pPr>
      <w:r w:rsidRPr="002B625B">
        <w:rPr>
          <w:rFonts w:hint="eastAsia"/>
        </w:rPr>
        <w:t>4.1.</w:t>
      </w:r>
      <w:r w:rsidRPr="002B625B">
        <w:t>4</w:t>
      </w:r>
      <w:r w:rsidR="00396E84">
        <w:t xml:space="preserve"> </w:t>
      </w:r>
      <w:r w:rsidRPr="002B625B">
        <w:rPr>
          <w:rFonts w:hint="eastAsia"/>
        </w:rPr>
        <w:t>公积金查询打印系统参数的设置</w:t>
      </w:r>
    </w:p>
    <w:p w:rsidR="002B625B" w:rsidRPr="002B625B" w:rsidRDefault="002B625B" w:rsidP="002B625B">
      <w:pPr>
        <w:spacing w:line="360" w:lineRule="auto"/>
        <w:ind w:firstLineChars="200" w:firstLine="480"/>
        <w:rPr>
          <w:sz w:val="24"/>
        </w:rPr>
      </w:pPr>
      <w:r w:rsidRPr="002B625B">
        <w:rPr>
          <w:rFonts w:hint="eastAsia"/>
          <w:sz w:val="24"/>
        </w:rPr>
        <w:t xml:space="preserve">　在整个公积金查询打印系统交易流程中，所需要的参数全部来自公积金查询打印系统交易前置。在公积金查询打印系统前置中就可以对公积金查询打印系统过程中的参数进行设置，如果公积金查询打印系统过程中有某项参数需要改变，则保证了改变参数的实时性。</w:t>
      </w:r>
    </w:p>
    <w:p w:rsidR="002B625B" w:rsidRPr="002B625B" w:rsidRDefault="002B625B" w:rsidP="00381AD6">
      <w:pPr>
        <w:pStyle w:val="3"/>
      </w:pPr>
      <w:r w:rsidRPr="002B625B">
        <w:rPr>
          <w:rFonts w:hint="eastAsia"/>
        </w:rPr>
        <w:t>4.1.</w:t>
      </w:r>
      <w:r w:rsidRPr="002B625B">
        <w:t>5</w:t>
      </w:r>
      <w:r w:rsidR="00396E84">
        <w:t xml:space="preserve"> </w:t>
      </w:r>
      <w:r w:rsidRPr="002B625B">
        <w:rPr>
          <w:rFonts w:hint="eastAsia"/>
        </w:rPr>
        <w:t>客户等级的划分</w:t>
      </w:r>
    </w:p>
    <w:p w:rsidR="002B625B" w:rsidRPr="002B625B" w:rsidRDefault="002B625B" w:rsidP="002B625B">
      <w:pPr>
        <w:spacing w:line="360" w:lineRule="auto"/>
        <w:ind w:firstLineChars="200" w:firstLine="480"/>
        <w:rPr>
          <w:sz w:val="24"/>
        </w:rPr>
      </w:pPr>
      <w:r w:rsidRPr="002B625B">
        <w:rPr>
          <w:rFonts w:hint="eastAsia"/>
          <w:sz w:val="24"/>
        </w:rPr>
        <w:t xml:space="preserve">　客户在公积金查询打印系统终端上面进行刷二代证时，系统可以获取到客户的等级，并且在公积金查询打印系统的</w:t>
      </w:r>
      <w:r w:rsidRPr="002B625B">
        <w:rPr>
          <w:sz w:val="24"/>
        </w:rPr>
        <w:t>H</w:t>
      </w:r>
      <w:r w:rsidRPr="002B625B">
        <w:rPr>
          <w:rFonts w:hint="eastAsia"/>
          <w:sz w:val="24"/>
        </w:rPr>
        <w:t>端可以对每个网点的</w:t>
      </w:r>
      <w:r w:rsidRPr="002B625B">
        <w:rPr>
          <w:sz w:val="24"/>
        </w:rPr>
        <w:t>VIP</w:t>
      </w:r>
      <w:r w:rsidRPr="002B625B">
        <w:rPr>
          <w:rFonts w:hint="eastAsia"/>
          <w:sz w:val="24"/>
        </w:rPr>
        <w:t>等级进行划分，保障了</w:t>
      </w:r>
      <w:r w:rsidRPr="002B625B">
        <w:rPr>
          <w:sz w:val="24"/>
        </w:rPr>
        <w:t>VIP</w:t>
      </w:r>
      <w:r w:rsidRPr="002B625B">
        <w:rPr>
          <w:rFonts w:hint="eastAsia"/>
          <w:sz w:val="24"/>
        </w:rPr>
        <w:t>客户的利益。</w:t>
      </w:r>
    </w:p>
    <w:p w:rsidR="002B625B" w:rsidRPr="002B625B" w:rsidRDefault="002B625B" w:rsidP="00824281">
      <w:pPr>
        <w:pStyle w:val="3"/>
      </w:pPr>
      <w:r w:rsidRPr="002B625B">
        <w:rPr>
          <w:rFonts w:hint="eastAsia"/>
        </w:rPr>
        <w:t>4.1.</w:t>
      </w:r>
      <w:r w:rsidRPr="002B625B">
        <w:t>6</w:t>
      </w:r>
      <w:r w:rsidR="00396E84">
        <w:t xml:space="preserve"> </w:t>
      </w:r>
      <w:r w:rsidRPr="002B625B">
        <w:rPr>
          <w:rFonts w:hint="eastAsia"/>
        </w:rPr>
        <w:t>设备管理</w:t>
      </w:r>
    </w:p>
    <w:p w:rsidR="002B625B" w:rsidRPr="002B625B" w:rsidRDefault="002B625B" w:rsidP="002B625B">
      <w:pPr>
        <w:spacing w:line="360" w:lineRule="auto"/>
        <w:ind w:firstLineChars="200" w:firstLine="480"/>
        <w:rPr>
          <w:sz w:val="24"/>
        </w:rPr>
      </w:pPr>
      <w:r w:rsidRPr="002B625B">
        <w:rPr>
          <w:rFonts w:hint="eastAsia"/>
          <w:sz w:val="24"/>
        </w:rPr>
        <w:t xml:space="preserve">　通过软件平台系统</w:t>
      </w:r>
      <w:r w:rsidRPr="002B625B">
        <w:rPr>
          <w:sz w:val="24"/>
        </w:rPr>
        <w:t>H</w:t>
      </w:r>
      <w:r w:rsidRPr="002B625B">
        <w:rPr>
          <w:rFonts w:hint="eastAsia"/>
          <w:sz w:val="24"/>
        </w:rPr>
        <w:t>端，可以通过</w:t>
      </w:r>
      <w:r w:rsidRPr="002B625B">
        <w:rPr>
          <w:sz w:val="24"/>
        </w:rPr>
        <w:t>Web</w:t>
      </w:r>
      <w:r w:rsidRPr="002B625B">
        <w:rPr>
          <w:rFonts w:hint="eastAsia"/>
          <w:sz w:val="24"/>
        </w:rPr>
        <w:t>网页的形式实时的查看到各个公积金查询打印系统终端的设备状态，并可通过短信的形式将设备异常状态通知到设备管理员，以方便设备管理员可以对设备的异常做出及时的处理。</w:t>
      </w:r>
    </w:p>
    <w:p w:rsidR="002B625B" w:rsidRPr="002B625B" w:rsidRDefault="002B625B" w:rsidP="00524F8E">
      <w:pPr>
        <w:pStyle w:val="3"/>
      </w:pPr>
      <w:r w:rsidRPr="002B625B">
        <w:rPr>
          <w:rFonts w:hint="eastAsia"/>
        </w:rPr>
        <w:lastRenderedPageBreak/>
        <w:t>4.1.</w:t>
      </w:r>
      <w:r w:rsidRPr="002B625B">
        <w:t>7</w:t>
      </w:r>
      <w:r w:rsidR="00396E84">
        <w:t xml:space="preserve"> </w:t>
      </w:r>
      <w:r w:rsidRPr="002B625B">
        <w:rPr>
          <w:rFonts w:hint="eastAsia"/>
        </w:rPr>
        <w:t>交易前置处理响应能力</w:t>
      </w:r>
    </w:p>
    <w:p w:rsidR="002B625B" w:rsidRPr="002B625B" w:rsidRDefault="002B625B" w:rsidP="002B625B">
      <w:pPr>
        <w:spacing w:line="360" w:lineRule="auto"/>
        <w:ind w:firstLineChars="200" w:firstLine="480"/>
        <w:rPr>
          <w:sz w:val="24"/>
        </w:rPr>
      </w:pPr>
      <w:r w:rsidRPr="002B625B">
        <w:rPr>
          <w:rFonts w:hint="eastAsia"/>
          <w:sz w:val="24"/>
        </w:rPr>
        <w:t xml:space="preserve">　公积金查询打印系统排队交易前置采用</w:t>
      </w:r>
      <w:r w:rsidRPr="002B625B">
        <w:rPr>
          <w:sz w:val="24"/>
        </w:rPr>
        <w:t>J2EE</w:t>
      </w:r>
      <w:r w:rsidRPr="002B625B">
        <w:rPr>
          <w:rFonts w:hint="eastAsia"/>
          <w:sz w:val="24"/>
        </w:rPr>
        <w:t>架构设计，并且在内部实现了高速处理、高速响应，支持至少</w:t>
      </w:r>
      <w:r w:rsidRPr="002B625B">
        <w:rPr>
          <w:sz w:val="24"/>
        </w:rPr>
        <w:t>200</w:t>
      </w:r>
      <w:r w:rsidRPr="002B625B">
        <w:rPr>
          <w:rFonts w:hint="eastAsia"/>
          <w:sz w:val="24"/>
        </w:rPr>
        <w:t>台终端同一时间内的并发访问处理。前置系统所采用的技术在中行和其他银行已有部署案例，并且经过实际生产应用的考验。在</w:t>
      </w:r>
      <w:r w:rsidR="009D3557">
        <w:rPr>
          <w:rFonts w:hint="eastAsia"/>
          <w:sz w:val="24"/>
        </w:rPr>
        <w:t>各大银行</w:t>
      </w:r>
      <w:r w:rsidRPr="002B625B">
        <w:rPr>
          <w:rFonts w:hint="eastAsia"/>
          <w:sz w:val="24"/>
        </w:rPr>
        <w:t>部署的交易前置，同时接入了</w:t>
      </w:r>
      <w:r w:rsidRPr="002B625B">
        <w:rPr>
          <w:sz w:val="24"/>
        </w:rPr>
        <w:t>3000</w:t>
      </w:r>
      <w:r w:rsidRPr="002B625B">
        <w:rPr>
          <w:rFonts w:hint="eastAsia"/>
          <w:sz w:val="24"/>
        </w:rPr>
        <w:t>台以上的设备，经过一年的实际运行中，并未出现处理缓慢或服务器死机等现象。</w:t>
      </w:r>
    </w:p>
    <w:p w:rsidR="002B625B" w:rsidRPr="002B625B" w:rsidRDefault="002B625B" w:rsidP="00DA6235">
      <w:pPr>
        <w:pStyle w:val="3"/>
      </w:pPr>
      <w:r w:rsidRPr="002B625B">
        <w:rPr>
          <w:rFonts w:hint="eastAsia"/>
        </w:rPr>
        <w:t>4.1.</w:t>
      </w:r>
      <w:r w:rsidRPr="002B625B">
        <w:t>8</w:t>
      </w:r>
      <w:r w:rsidR="00396E84">
        <w:t xml:space="preserve"> </w:t>
      </w:r>
      <w:r w:rsidRPr="002B625B">
        <w:rPr>
          <w:rFonts w:hint="eastAsia"/>
        </w:rPr>
        <w:t>终端软件自动更新</w:t>
      </w:r>
    </w:p>
    <w:p w:rsidR="002B625B" w:rsidRPr="002B625B" w:rsidRDefault="002B625B" w:rsidP="002B625B">
      <w:pPr>
        <w:spacing w:line="360" w:lineRule="auto"/>
        <w:ind w:firstLineChars="200" w:firstLine="480"/>
        <w:rPr>
          <w:sz w:val="24"/>
        </w:rPr>
      </w:pPr>
      <w:r w:rsidRPr="002B625B">
        <w:rPr>
          <w:rFonts w:hint="eastAsia"/>
          <w:sz w:val="24"/>
        </w:rPr>
        <w:t xml:space="preserve">　公积金查询打印系统排队</w:t>
      </w:r>
      <w:r w:rsidRPr="002B625B">
        <w:rPr>
          <w:sz w:val="24"/>
        </w:rPr>
        <w:t>H</w:t>
      </w:r>
      <w:r w:rsidRPr="002B625B">
        <w:rPr>
          <w:rFonts w:hint="eastAsia"/>
          <w:sz w:val="24"/>
        </w:rPr>
        <w:t>端提供终端版本管理功能。在</w:t>
      </w:r>
      <w:r w:rsidRPr="002B625B">
        <w:rPr>
          <w:sz w:val="24"/>
        </w:rPr>
        <w:t>H</w:t>
      </w:r>
      <w:r w:rsidRPr="002B625B">
        <w:rPr>
          <w:rFonts w:hint="eastAsia"/>
          <w:sz w:val="24"/>
        </w:rPr>
        <w:t>端的</w:t>
      </w:r>
      <w:r w:rsidRPr="002B625B">
        <w:rPr>
          <w:sz w:val="24"/>
        </w:rPr>
        <w:t>Web</w:t>
      </w:r>
      <w:r w:rsidRPr="002B625B">
        <w:rPr>
          <w:rFonts w:hint="eastAsia"/>
          <w:sz w:val="24"/>
        </w:rPr>
        <w:t>管理页面上可以上传软件更新包，按照条件选择需要网点进行进行更新。装有排队核心逻辑的公积金查询打印系统终端在启动时将自动到服务器上进行版本更新查询，当查询到有更新包时会将更新包下载到终端，网点内的其他公积金查询打印系统终端在启动时会向装有排队核心逻辑的公积金查询打印系统终端进行版本更新查询并进行版本更新。</w:t>
      </w:r>
    </w:p>
    <w:p w:rsidR="002B625B" w:rsidRPr="002B625B" w:rsidRDefault="002B625B" w:rsidP="00247C54">
      <w:pPr>
        <w:pStyle w:val="3"/>
      </w:pPr>
      <w:r w:rsidRPr="002B625B">
        <w:rPr>
          <w:rFonts w:hint="eastAsia"/>
        </w:rPr>
        <w:t>4.1.</w:t>
      </w:r>
      <w:r w:rsidRPr="002B625B">
        <w:t>9</w:t>
      </w:r>
      <w:r w:rsidR="00396E84">
        <w:t xml:space="preserve"> </w:t>
      </w:r>
      <w:r w:rsidRPr="002B625B">
        <w:rPr>
          <w:rFonts w:hint="eastAsia"/>
        </w:rPr>
        <w:t>终端响应速度</w:t>
      </w:r>
    </w:p>
    <w:p w:rsidR="002B625B" w:rsidRPr="002B625B" w:rsidRDefault="002B625B" w:rsidP="002B625B">
      <w:pPr>
        <w:spacing w:line="360" w:lineRule="auto"/>
        <w:ind w:firstLineChars="200" w:firstLine="480"/>
        <w:rPr>
          <w:sz w:val="24"/>
        </w:rPr>
      </w:pPr>
      <w:r w:rsidRPr="002B625B">
        <w:rPr>
          <w:rFonts w:hint="eastAsia"/>
          <w:sz w:val="24"/>
        </w:rPr>
        <w:t xml:space="preserve">　终端程序采用</w:t>
      </w:r>
      <w:r w:rsidRPr="002B625B">
        <w:rPr>
          <w:sz w:val="24"/>
        </w:rPr>
        <w:t>SIP</w:t>
      </w:r>
      <w:r w:rsidRPr="002B625B">
        <w:rPr>
          <w:rFonts w:hint="eastAsia"/>
          <w:sz w:val="24"/>
        </w:rPr>
        <w:t>开发平台进行系统功能实现，由于采用</w:t>
      </w:r>
      <w:r w:rsidRPr="002B625B">
        <w:rPr>
          <w:sz w:val="24"/>
        </w:rPr>
        <w:t>MVC</w:t>
      </w:r>
      <w:r w:rsidRPr="002B625B">
        <w:rPr>
          <w:rFonts w:hint="eastAsia"/>
          <w:sz w:val="24"/>
        </w:rPr>
        <w:t>架构模式，在响应客户的操作时可以不会出现停顿、假死等现象，在保证网络通信顺畅和网络响应速度的情况下可以保证每个交易在</w:t>
      </w:r>
      <w:r w:rsidRPr="002B625B">
        <w:rPr>
          <w:sz w:val="24"/>
        </w:rPr>
        <w:t>0.5</w:t>
      </w:r>
      <w:r w:rsidRPr="002B625B">
        <w:rPr>
          <w:rFonts w:hint="eastAsia"/>
          <w:sz w:val="24"/>
        </w:rPr>
        <w:t>秒内完成处理。终端程序界面采用</w:t>
      </w:r>
      <w:r w:rsidRPr="002B625B">
        <w:rPr>
          <w:sz w:val="24"/>
        </w:rPr>
        <w:t>HTML</w:t>
      </w:r>
      <w:r w:rsidRPr="002B625B">
        <w:rPr>
          <w:rFonts w:hint="eastAsia"/>
          <w:sz w:val="24"/>
        </w:rPr>
        <w:t>技术制作保障了界面的美观性的要求。在界面设计时严格遵循客户体验最优化的严责，保障了交易过程中客户的操作便捷和简洁明了。</w:t>
      </w:r>
    </w:p>
    <w:p w:rsidR="002B625B" w:rsidRPr="002B625B" w:rsidRDefault="002B625B" w:rsidP="009C7662">
      <w:pPr>
        <w:pStyle w:val="3"/>
      </w:pPr>
      <w:r w:rsidRPr="002B625B">
        <w:rPr>
          <w:rFonts w:hint="eastAsia"/>
        </w:rPr>
        <w:t>4.1.</w:t>
      </w:r>
      <w:r w:rsidRPr="002B625B">
        <w:t>10</w:t>
      </w:r>
      <w:r w:rsidR="00396E84">
        <w:t xml:space="preserve"> </w:t>
      </w:r>
      <w:r w:rsidRPr="002B625B">
        <w:rPr>
          <w:rFonts w:hint="eastAsia"/>
        </w:rPr>
        <w:t>二次开发</w:t>
      </w:r>
    </w:p>
    <w:p w:rsidR="002B625B" w:rsidRPr="002B625B" w:rsidRDefault="002B625B" w:rsidP="002B625B">
      <w:pPr>
        <w:spacing w:line="360" w:lineRule="auto"/>
        <w:ind w:firstLineChars="200" w:firstLine="480"/>
        <w:rPr>
          <w:sz w:val="24"/>
        </w:rPr>
      </w:pPr>
      <w:r w:rsidRPr="002B625B">
        <w:rPr>
          <w:rFonts w:hint="eastAsia"/>
          <w:sz w:val="24"/>
        </w:rPr>
        <w:t xml:space="preserve">　公积金查询打印系统平台的终端程序和交易前置采用南天自主研发的先进平台技术，大量使用可视化配置的形式进行交易的流程和参数配置，并有一套完善的开发规范。对于二次开发人员而言，只需更具需求进行参数配置、流程配置、界面制作后即可完成一个新的交易。</w:t>
      </w:r>
    </w:p>
    <w:p w:rsidR="002B625B" w:rsidRPr="002B625B" w:rsidRDefault="002B625B" w:rsidP="0010204A">
      <w:pPr>
        <w:pStyle w:val="3"/>
      </w:pPr>
      <w:r w:rsidRPr="002B625B">
        <w:rPr>
          <w:rFonts w:hint="eastAsia"/>
        </w:rPr>
        <w:lastRenderedPageBreak/>
        <w:t>4.1.</w:t>
      </w:r>
      <w:r w:rsidRPr="002B625B">
        <w:t>11</w:t>
      </w:r>
      <w:r w:rsidR="00396E84">
        <w:t xml:space="preserve"> </w:t>
      </w:r>
      <w:r w:rsidRPr="002B625B">
        <w:rPr>
          <w:rFonts w:hint="eastAsia"/>
        </w:rPr>
        <w:t>其他渠道接入</w:t>
      </w:r>
    </w:p>
    <w:p w:rsidR="002B625B" w:rsidRPr="002B625B" w:rsidRDefault="002B625B" w:rsidP="002B625B">
      <w:pPr>
        <w:spacing w:line="360" w:lineRule="auto"/>
        <w:ind w:firstLineChars="200" w:firstLine="480"/>
        <w:rPr>
          <w:sz w:val="24"/>
        </w:rPr>
      </w:pPr>
      <w:r w:rsidRPr="002B625B">
        <w:rPr>
          <w:rFonts w:hint="eastAsia"/>
          <w:sz w:val="24"/>
        </w:rPr>
        <w:t xml:space="preserve">　公积金查询打印系统综合前置部署于分行服务器，可以更具文件配置的形式改变报文形式、通信方法，并能够提供出公积金查询打印系统信息录入接口。今后其他其他渠道需要接入时，只需按照约定的格式将报文发送至公积金查询打印系统综合前置，即可实现其他渠道的接入。</w:t>
      </w:r>
    </w:p>
    <w:p w:rsidR="002B625B" w:rsidRPr="002B625B" w:rsidRDefault="002B625B" w:rsidP="0010204A">
      <w:pPr>
        <w:pStyle w:val="3"/>
      </w:pPr>
      <w:r w:rsidRPr="002B625B">
        <w:rPr>
          <w:rFonts w:hint="eastAsia"/>
        </w:rPr>
        <w:t>4.1.</w:t>
      </w:r>
      <w:r w:rsidRPr="002B625B">
        <w:t>12</w:t>
      </w:r>
      <w:r w:rsidR="003F5363">
        <w:t xml:space="preserve"> </w:t>
      </w:r>
      <w:r w:rsidRPr="002B625B">
        <w:rPr>
          <w:rFonts w:hint="eastAsia"/>
        </w:rPr>
        <w:t>系统特点</w:t>
      </w:r>
    </w:p>
    <w:p w:rsidR="002B625B" w:rsidRPr="002B625B" w:rsidRDefault="002B625B" w:rsidP="0010204A">
      <w:pPr>
        <w:pStyle w:val="4"/>
      </w:pPr>
      <w:r w:rsidRPr="002B625B">
        <w:rPr>
          <w:rFonts w:hint="eastAsia"/>
        </w:rPr>
        <w:t>4.1.</w:t>
      </w:r>
      <w:r w:rsidRPr="002B625B">
        <w:t>12</w:t>
      </w:r>
      <w:r w:rsidRPr="002B625B">
        <w:rPr>
          <w:rFonts w:hint="eastAsia"/>
        </w:rPr>
        <w:t>.1</w:t>
      </w:r>
      <w:bookmarkStart w:id="39" w:name="_Toc272346208"/>
      <w:bookmarkStart w:id="40" w:name="_Toc240362949"/>
      <w:bookmarkStart w:id="41" w:name="_Toc136362999"/>
      <w:r w:rsidR="003F5363">
        <w:t xml:space="preserve"> </w:t>
      </w:r>
      <w:r w:rsidRPr="002B625B">
        <w:rPr>
          <w:rFonts w:hint="eastAsia"/>
        </w:rPr>
        <w:t>成熟稳定的系统架构</w:t>
      </w:r>
      <w:bookmarkEnd w:id="39"/>
      <w:bookmarkEnd w:id="40"/>
      <w:bookmarkEnd w:id="41"/>
    </w:p>
    <w:p w:rsidR="002B625B" w:rsidRPr="002B625B" w:rsidRDefault="002B625B" w:rsidP="002B625B">
      <w:pPr>
        <w:spacing w:line="360" w:lineRule="auto"/>
        <w:ind w:firstLineChars="200" w:firstLine="480"/>
        <w:rPr>
          <w:sz w:val="24"/>
        </w:rPr>
      </w:pPr>
      <w:r w:rsidRPr="002B625B">
        <w:rPr>
          <w:rFonts w:hint="eastAsia"/>
          <w:sz w:val="24"/>
        </w:rPr>
        <w:t xml:space="preserve">　　系统采用</w:t>
      </w:r>
      <w:r w:rsidRPr="002B625B">
        <w:rPr>
          <w:rFonts w:hint="eastAsia"/>
          <w:sz w:val="24"/>
        </w:rPr>
        <w:t>B/S</w:t>
      </w:r>
      <w:r w:rsidRPr="002B625B">
        <w:rPr>
          <w:rFonts w:hint="eastAsia"/>
          <w:sz w:val="24"/>
        </w:rPr>
        <w:t>模式应用中在业界稳定成熟的</w:t>
      </w:r>
      <w:r w:rsidRPr="002B625B">
        <w:rPr>
          <w:rFonts w:hint="eastAsia"/>
          <w:sz w:val="24"/>
        </w:rPr>
        <w:t>J2EE</w:t>
      </w:r>
      <w:r w:rsidRPr="002B625B">
        <w:rPr>
          <w:rFonts w:hint="eastAsia"/>
          <w:sz w:val="24"/>
        </w:rPr>
        <w:t>架构，南天在</w:t>
      </w:r>
      <w:r w:rsidRPr="002B625B">
        <w:rPr>
          <w:rFonts w:hint="eastAsia"/>
          <w:sz w:val="24"/>
        </w:rPr>
        <w:t>J2EE</w:t>
      </w:r>
      <w:r w:rsidRPr="002B625B">
        <w:rPr>
          <w:rFonts w:hint="eastAsia"/>
          <w:sz w:val="24"/>
        </w:rPr>
        <w:t>架构系统实施方面有丰富的经验，本次项目的系统架构正是建立在我们已在多个项目成功实施的软件架构基础上，是一个经过实践考验的稳定的系统架构。</w:t>
      </w:r>
    </w:p>
    <w:p w:rsidR="002B625B" w:rsidRPr="002B625B" w:rsidRDefault="002B625B" w:rsidP="0010204A">
      <w:pPr>
        <w:pStyle w:val="4"/>
      </w:pPr>
      <w:r w:rsidRPr="002B625B">
        <w:rPr>
          <w:rFonts w:hint="eastAsia"/>
        </w:rPr>
        <w:t>4.1.</w:t>
      </w:r>
      <w:r w:rsidRPr="002B625B">
        <w:t>12</w:t>
      </w:r>
      <w:r w:rsidRPr="002B625B">
        <w:rPr>
          <w:rFonts w:hint="eastAsia"/>
        </w:rPr>
        <w:t>.</w:t>
      </w:r>
      <w:r w:rsidRPr="002B625B">
        <w:t>2</w:t>
      </w:r>
      <w:bookmarkStart w:id="42" w:name="_Toc272346209"/>
      <w:bookmarkStart w:id="43" w:name="_Toc240362950"/>
      <w:bookmarkStart w:id="44" w:name="_Toc136363000"/>
      <w:r w:rsidR="003F5363">
        <w:t xml:space="preserve"> </w:t>
      </w:r>
      <w:r w:rsidRPr="002B625B">
        <w:rPr>
          <w:rFonts w:hint="eastAsia"/>
        </w:rPr>
        <w:t>良好的功能扩展性</w:t>
      </w:r>
      <w:bookmarkEnd w:id="42"/>
      <w:bookmarkEnd w:id="43"/>
      <w:bookmarkEnd w:id="44"/>
    </w:p>
    <w:p w:rsidR="002B625B" w:rsidRPr="002B625B" w:rsidRDefault="002B625B" w:rsidP="002B625B">
      <w:pPr>
        <w:spacing w:line="360" w:lineRule="auto"/>
        <w:ind w:firstLineChars="200" w:firstLine="480"/>
        <w:rPr>
          <w:sz w:val="24"/>
        </w:rPr>
      </w:pPr>
      <w:r w:rsidRPr="002B625B">
        <w:rPr>
          <w:rFonts w:hint="eastAsia"/>
          <w:sz w:val="24"/>
        </w:rPr>
        <w:t xml:space="preserve">　　为了使系统具有良好的功能扩展性，系统在设计时充分考虑了功能划分上的模块性，引入了基础服务平台层和公共管理层，将业务功能按子系统划分，为今后扩展功能打下了良好的基础。</w:t>
      </w:r>
    </w:p>
    <w:p w:rsidR="002B625B" w:rsidRPr="002B625B" w:rsidRDefault="002B625B" w:rsidP="0010204A">
      <w:pPr>
        <w:pStyle w:val="4"/>
      </w:pPr>
      <w:r w:rsidRPr="002B625B">
        <w:rPr>
          <w:rFonts w:hint="eastAsia"/>
        </w:rPr>
        <w:t>4.1.</w:t>
      </w:r>
      <w:r w:rsidRPr="002B625B">
        <w:t>12</w:t>
      </w:r>
      <w:r w:rsidRPr="002B625B">
        <w:rPr>
          <w:rFonts w:hint="eastAsia"/>
        </w:rPr>
        <w:t>.</w:t>
      </w:r>
      <w:r w:rsidRPr="002B625B">
        <w:t>3</w:t>
      </w:r>
      <w:r w:rsidR="003F5363">
        <w:t xml:space="preserve"> </w:t>
      </w:r>
      <w:r w:rsidRPr="002B625B">
        <w:rPr>
          <w:rFonts w:hint="eastAsia"/>
        </w:rPr>
        <w:t>灵活的参数化设计</w:t>
      </w:r>
    </w:p>
    <w:p w:rsidR="002B625B" w:rsidRPr="002B625B" w:rsidRDefault="002B625B" w:rsidP="002B625B">
      <w:pPr>
        <w:spacing w:line="360" w:lineRule="auto"/>
        <w:ind w:firstLineChars="200" w:firstLine="480"/>
        <w:rPr>
          <w:sz w:val="24"/>
        </w:rPr>
      </w:pPr>
      <w:r w:rsidRPr="002B625B">
        <w:rPr>
          <w:rFonts w:hint="eastAsia"/>
          <w:sz w:val="24"/>
        </w:rPr>
        <w:t xml:space="preserve">　　系统在设计时，充分考虑了系统的参数化设计，在权限控制、流程控制、帐户监控指标等方面的参数化设计实现，为系统在运行时提供了较高的灵活性，可以方便的适应业务变化。</w:t>
      </w:r>
    </w:p>
    <w:p w:rsidR="002B625B" w:rsidRPr="002B625B" w:rsidRDefault="002B625B" w:rsidP="0010204A">
      <w:pPr>
        <w:pStyle w:val="4"/>
      </w:pPr>
      <w:r w:rsidRPr="002B625B">
        <w:rPr>
          <w:rFonts w:hint="eastAsia"/>
        </w:rPr>
        <w:t>4.1.</w:t>
      </w:r>
      <w:r w:rsidRPr="002B625B">
        <w:t>12</w:t>
      </w:r>
      <w:r w:rsidRPr="002B625B">
        <w:rPr>
          <w:rFonts w:hint="eastAsia"/>
        </w:rPr>
        <w:t>.</w:t>
      </w:r>
      <w:r w:rsidRPr="002B625B">
        <w:t>4</w:t>
      </w:r>
      <w:r w:rsidR="003F5363">
        <w:t xml:space="preserve"> </w:t>
      </w:r>
      <w:r w:rsidRPr="002B625B">
        <w:rPr>
          <w:rFonts w:hint="eastAsia"/>
        </w:rPr>
        <w:t>平台化的开发</w:t>
      </w:r>
    </w:p>
    <w:p w:rsidR="002B625B" w:rsidRPr="002B625B" w:rsidRDefault="002B625B" w:rsidP="002B625B">
      <w:pPr>
        <w:spacing w:line="360" w:lineRule="auto"/>
        <w:ind w:firstLineChars="200" w:firstLine="480"/>
        <w:rPr>
          <w:sz w:val="24"/>
        </w:rPr>
      </w:pPr>
      <w:r w:rsidRPr="002B625B">
        <w:rPr>
          <w:rFonts w:hint="eastAsia"/>
          <w:sz w:val="24"/>
        </w:rPr>
        <w:t xml:space="preserve">　　系统采用</w:t>
      </w:r>
      <w:r w:rsidRPr="002B625B">
        <w:rPr>
          <w:rFonts w:hint="eastAsia"/>
          <w:sz w:val="24"/>
        </w:rPr>
        <w:t>J2EE</w:t>
      </w:r>
      <w:r w:rsidRPr="002B625B">
        <w:rPr>
          <w:rFonts w:hint="eastAsia"/>
          <w:sz w:val="24"/>
        </w:rPr>
        <w:t>架构开发，应用了</w:t>
      </w:r>
      <w:r w:rsidRPr="002B625B">
        <w:rPr>
          <w:rFonts w:hint="eastAsia"/>
          <w:sz w:val="24"/>
        </w:rPr>
        <w:t>WebDE</w:t>
      </w:r>
      <w:r w:rsidRPr="002B625B">
        <w:rPr>
          <w:rFonts w:hint="eastAsia"/>
          <w:sz w:val="24"/>
        </w:rPr>
        <w:t>前端开发平台，不仅规范了前台的开发，而且提高了开发下效率。同时配合系统架构中的基础服务平台层和公共管理层，使得应用开发只用关注业务逻辑，提高了开发效率和系统的稳定性。</w:t>
      </w:r>
    </w:p>
    <w:p w:rsidR="002B625B" w:rsidRPr="002B625B" w:rsidRDefault="002B625B" w:rsidP="0010204A">
      <w:pPr>
        <w:pStyle w:val="4"/>
      </w:pPr>
      <w:r w:rsidRPr="002B625B">
        <w:rPr>
          <w:rFonts w:hint="eastAsia"/>
        </w:rPr>
        <w:lastRenderedPageBreak/>
        <w:t>4.1.</w:t>
      </w:r>
      <w:r w:rsidRPr="002B625B">
        <w:t>12</w:t>
      </w:r>
      <w:r w:rsidRPr="002B625B">
        <w:rPr>
          <w:rFonts w:hint="eastAsia"/>
        </w:rPr>
        <w:t>.</w:t>
      </w:r>
      <w:r w:rsidRPr="002B625B">
        <w:t>5</w:t>
      </w:r>
      <w:r w:rsidR="003F5363">
        <w:t xml:space="preserve"> </w:t>
      </w:r>
      <w:r w:rsidRPr="002B625B">
        <w:rPr>
          <w:rFonts w:hint="eastAsia"/>
        </w:rPr>
        <w:t>基于角色的动态菜单</w:t>
      </w:r>
    </w:p>
    <w:p w:rsidR="002B625B" w:rsidRPr="002B625B" w:rsidRDefault="002B625B" w:rsidP="002B625B">
      <w:pPr>
        <w:spacing w:line="360" w:lineRule="auto"/>
        <w:ind w:firstLineChars="200" w:firstLine="480"/>
        <w:rPr>
          <w:sz w:val="24"/>
        </w:rPr>
      </w:pPr>
      <w:r w:rsidRPr="002B625B">
        <w:rPr>
          <w:rFonts w:hint="eastAsia"/>
          <w:sz w:val="24"/>
        </w:rPr>
        <w:t xml:space="preserve">　　系统的权限按基于角色控制的权限设计思路</w:t>
      </w:r>
      <w:r w:rsidRPr="002B625B">
        <w:rPr>
          <w:rFonts w:hint="eastAsia"/>
          <w:sz w:val="24"/>
        </w:rPr>
        <w:t>,</w:t>
      </w:r>
      <w:r w:rsidRPr="002B625B">
        <w:rPr>
          <w:rFonts w:hint="eastAsia"/>
          <w:sz w:val="24"/>
        </w:rPr>
        <w:t>系统提供有清晰的菜单等级分类，分别对应各种应用模块。可以定义多种角色分类。每个机构，角色都有对应的所属的应用模块，菜单，交易，以此完成动态菜单，个性化设置功能需求。当用户登录后，系统会根据用户的角色及所属机构权限定义，选择正确的菜单显示。实现了动态菜单的功能，不同的角色进入系统会有不同的应用菜单的选择</w:t>
      </w:r>
    </w:p>
    <w:p w:rsidR="002B625B" w:rsidRPr="002B625B" w:rsidRDefault="002B625B" w:rsidP="0010204A">
      <w:pPr>
        <w:pStyle w:val="4"/>
      </w:pPr>
      <w:r w:rsidRPr="002B625B">
        <w:rPr>
          <w:rFonts w:hint="eastAsia"/>
        </w:rPr>
        <w:t>4.1.</w:t>
      </w:r>
      <w:r w:rsidRPr="002B625B">
        <w:t>12</w:t>
      </w:r>
      <w:r w:rsidRPr="002B625B">
        <w:rPr>
          <w:rFonts w:hint="eastAsia"/>
        </w:rPr>
        <w:t>.</w:t>
      </w:r>
      <w:r w:rsidRPr="002B625B">
        <w:t>6</w:t>
      </w:r>
      <w:r w:rsidR="003F5363">
        <w:t xml:space="preserve"> </w:t>
      </w:r>
      <w:r w:rsidRPr="002B625B">
        <w:rPr>
          <w:rFonts w:hint="eastAsia"/>
        </w:rPr>
        <w:t>自动化的消息发布</w:t>
      </w:r>
    </w:p>
    <w:p w:rsidR="002B625B" w:rsidRPr="002B625B" w:rsidRDefault="002B625B" w:rsidP="002B625B">
      <w:pPr>
        <w:spacing w:line="360" w:lineRule="auto"/>
        <w:ind w:firstLineChars="200" w:firstLine="480"/>
        <w:rPr>
          <w:sz w:val="24"/>
        </w:rPr>
      </w:pPr>
      <w:r w:rsidRPr="002B625B">
        <w:rPr>
          <w:rFonts w:hint="eastAsia"/>
          <w:sz w:val="24"/>
        </w:rPr>
        <w:t xml:space="preserve">　　在系统的架构中包含有消息发布基础服务，通过此功能可以向指定的机构、人员发送各种信息。</w:t>
      </w:r>
    </w:p>
    <w:p w:rsidR="002B625B" w:rsidRPr="002B625B" w:rsidRDefault="002B625B" w:rsidP="0010204A">
      <w:pPr>
        <w:pStyle w:val="4"/>
      </w:pPr>
      <w:r w:rsidRPr="002B625B">
        <w:rPr>
          <w:rFonts w:hint="eastAsia"/>
        </w:rPr>
        <w:t>4.1.</w:t>
      </w:r>
      <w:r w:rsidRPr="002B625B">
        <w:t>12</w:t>
      </w:r>
      <w:r w:rsidRPr="002B625B">
        <w:rPr>
          <w:rFonts w:hint="eastAsia"/>
        </w:rPr>
        <w:t>.</w:t>
      </w:r>
      <w:r w:rsidRPr="002B625B">
        <w:t>7</w:t>
      </w:r>
      <w:r w:rsidR="003F5363">
        <w:t xml:space="preserve"> </w:t>
      </w:r>
      <w:r w:rsidRPr="002B625B">
        <w:rPr>
          <w:rFonts w:hint="eastAsia"/>
        </w:rPr>
        <w:t>跨平台设计</w:t>
      </w:r>
    </w:p>
    <w:p w:rsidR="002B625B" w:rsidRPr="002B625B" w:rsidRDefault="002B625B" w:rsidP="002B625B">
      <w:pPr>
        <w:spacing w:line="360" w:lineRule="auto"/>
        <w:ind w:firstLineChars="200" w:firstLine="480"/>
        <w:rPr>
          <w:sz w:val="24"/>
        </w:rPr>
      </w:pPr>
      <w:r w:rsidRPr="002B625B">
        <w:rPr>
          <w:rFonts w:hint="eastAsia"/>
          <w:sz w:val="24"/>
        </w:rPr>
        <w:t xml:space="preserve">　　系统采用跨平台的设计，支持多种设备厂商的设备接入，为</w:t>
      </w:r>
      <w:r w:rsidR="008817AE">
        <w:rPr>
          <w:rFonts w:hint="eastAsia"/>
          <w:sz w:val="24"/>
        </w:rPr>
        <w:t>公积金中心</w:t>
      </w:r>
      <w:r w:rsidRPr="002B625B">
        <w:rPr>
          <w:rFonts w:hint="eastAsia"/>
          <w:sz w:val="24"/>
        </w:rPr>
        <w:t>设备的保值提供了基础。</w:t>
      </w:r>
    </w:p>
    <w:p w:rsidR="002B625B" w:rsidRPr="002B625B" w:rsidRDefault="002B625B" w:rsidP="0010204A">
      <w:pPr>
        <w:pStyle w:val="3"/>
      </w:pPr>
      <w:r w:rsidRPr="002B625B">
        <w:rPr>
          <w:rFonts w:hint="eastAsia"/>
        </w:rPr>
        <w:t>4.1.13</w:t>
      </w:r>
      <w:r w:rsidR="003F5363">
        <w:t xml:space="preserve"> </w:t>
      </w:r>
      <w:r w:rsidRPr="002B625B">
        <w:rPr>
          <w:rFonts w:hint="eastAsia"/>
        </w:rPr>
        <w:t>技术平台选型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7"/>
        <w:gridCol w:w="1891"/>
        <w:gridCol w:w="2616"/>
        <w:gridCol w:w="222"/>
      </w:tblGrid>
      <w:tr w:rsidR="002B625B" w:rsidRPr="002B625B" w:rsidTr="00354CC2">
        <w:tc>
          <w:tcPr>
            <w:tcW w:w="0" w:type="auto"/>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rsidR="002B625B" w:rsidRPr="002B625B" w:rsidRDefault="002B625B" w:rsidP="002B625B">
            <w:pPr>
              <w:spacing w:line="360" w:lineRule="auto"/>
              <w:ind w:firstLineChars="200" w:firstLine="480"/>
              <w:rPr>
                <w:sz w:val="24"/>
              </w:rPr>
            </w:pPr>
            <w:r w:rsidRPr="002B625B">
              <w:rPr>
                <w:rFonts w:hint="eastAsia"/>
                <w:sz w:val="24"/>
              </w:rPr>
              <w:t>网点前端渠道管理系统</w:t>
            </w:r>
            <w:r w:rsidRPr="002B625B">
              <w:rPr>
                <w:rFonts w:hint="eastAsia"/>
                <w:sz w:val="24"/>
              </w:rPr>
              <w:t>_</w:t>
            </w:r>
            <w:r w:rsidRPr="002B625B">
              <w:rPr>
                <w:rFonts w:hint="eastAsia"/>
                <w:sz w:val="24"/>
              </w:rPr>
              <w:t>服务器</w:t>
            </w: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硬件系统</w:t>
            </w: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操作系统</w:t>
            </w:r>
          </w:p>
        </w:tc>
        <w:tc>
          <w:tcPr>
            <w:tcW w:w="2616" w:type="dxa"/>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Linux/Windows</w:t>
            </w: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数据库系统</w:t>
            </w: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WEBServer</w:t>
            </w: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r w:rsidRPr="002B625B">
              <w:rPr>
                <w:rFonts w:hint="eastAsia"/>
                <w:sz w:val="24"/>
              </w:rPr>
              <w:t>WEBSphere8</w:t>
            </w:r>
            <w:r w:rsidRPr="002B625B">
              <w:rPr>
                <w:rFonts w:hint="eastAsia"/>
                <w:sz w:val="24"/>
              </w:rPr>
              <w:t>及以上</w:t>
            </w:r>
          </w:p>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val="restart"/>
            <w:tcBorders>
              <w:top w:val="single" w:sz="4" w:space="0" w:color="auto"/>
              <w:left w:val="single" w:sz="4" w:space="0" w:color="auto"/>
              <w:bottom w:val="single" w:sz="4" w:space="0" w:color="auto"/>
              <w:right w:val="single" w:sz="4" w:space="0" w:color="auto"/>
            </w:tcBorders>
            <w:shd w:val="clear" w:color="auto" w:fill="B3B3B3"/>
            <w:vAlign w:val="center"/>
            <w:hideMark/>
          </w:tcPr>
          <w:p w:rsidR="002B625B" w:rsidRPr="002B625B" w:rsidRDefault="002B625B" w:rsidP="002B625B">
            <w:pPr>
              <w:spacing w:line="360" w:lineRule="auto"/>
              <w:ind w:firstLineChars="200" w:firstLine="480"/>
              <w:rPr>
                <w:sz w:val="24"/>
              </w:rPr>
            </w:pPr>
            <w:r w:rsidRPr="002B625B">
              <w:rPr>
                <w:rFonts w:hint="eastAsia"/>
                <w:sz w:val="24"/>
              </w:rPr>
              <w:t>自助服务终端</w:t>
            </w: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硬件系统</w:t>
            </w:r>
          </w:p>
        </w:tc>
        <w:tc>
          <w:tcPr>
            <w:tcW w:w="2616" w:type="dxa"/>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参考硬件配置</w:t>
            </w: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操作系统</w:t>
            </w:r>
          </w:p>
        </w:tc>
        <w:tc>
          <w:tcPr>
            <w:tcW w:w="2616" w:type="dxa"/>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Windows</w:t>
            </w: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浏览器</w:t>
            </w:r>
          </w:p>
        </w:tc>
        <w:tc>
          <w:tcPr>
            <w:tcW w:w="2616" w:type="dxa"/>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IE6.0</w:t>
            </w: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hideMark/>
          </w:tcPr>
          <w:p w:rsidR="002B625B" w:rsidRPr="002B625B" w:rsidRDefault="002B625B" w:rsidP="002B625B">
            <w:pPr>
              <w:spacing w:line="360" w:lineRule="auto"/>
              <w:ind w:firstLineChars="200" w:firstLine="480"/>
              <w:rPr>
                <w:sz w:val="24"/>
              </w:rPr>
            </w:pPr>
            <w:r w:rsidRPr="002B625B">
              <w:rPr>
                <w:rFonts w:hint="eastAsia"/>
                <w:sz w:val="24"/>
              </w:rPr>
              <w:t>打印机</w:t>
            </w: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r w:rsidR="002B625B" w:rsidRPr="002B625B" w:rsidTr="00354CC2">
        <w:tc>
          <w:tcPr>
            <w:tcW w:w="0" w:type="auto"/>
            <w:vMerge/>
            <w:tcBorders>
              <w:top w:val="single" w:sz="4" w:space="0" w:color="auto"/>
              <w:left w:val="single" w:sz="4" w:space="0" w:color="auto"/>
              <w:bottom w:val="single" w:sz="4" w:space="0" w:color="auto"/>
              <w:right w:val="single" w:sz="4" w:space="0" w:color="auto"/>
            </w:tcBorders>
            <w:vAlign w:val="center"/>
            <w:hideMark/>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2616" w:type="dxa"/>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c>
          <w:tcPr>
            <w:tcW w:w="0" w:type="auto"/>
            <w:tcBorders>
              <w:top w:val="single" w:sz="4" w:space="0" w:color="auto"/>
              <w:left w:val="single" w:sz="4" w:space="0" w:color="auto"/>
              <w:bottom w:val="single" w:sz="4" w:space="0" w:color="auto"/>
              <w:right w:val="single" w:sz="4" w:space="0" w:color="auto"/>
            </w:tcBorders>
          </w:tcPr>
          <w:p w:rsidR="002B625B" w:rsidRPr="002B625B" w:rsidRDefault="002B625B" w:rsidP="002B625B">
            <w:pPr>
              <w:spacing w:line="360" w:lineRule="auto"/>
              <w:ind w:firstLineChars="200" w:firstLine="480"/>
              <w:rPr>
                <w:sz w:val="24"/>
              </w:rPr>
            </w:pPr>
          </w:p>
        </w:tc>
      </w:tr>
    </w:tbl>
    <w:p w:rsidR="002B625B" w:rsidRPr="00155819" w:rsidRDefault="002B625B" w:rsidP="002B625B">
      <w:pPr>
        <w:rPr>
          <w:kern w:val="0"/>
        </w:rPr>
      </w:pPr>
    </w:p>
    <w:p w:rsidR="001C20E0" w:rsidRPr="00BD4298" w:rsidRDefault="006C66E9" w:rsidP="00713C5B">
      <w:pPr>
        <w:pStyle w:val="1"/>
      </w:pPr>
      <w:r>
        <w:t>第六</w:t>
      </w:r>
      <w:r w:rsidR="001C20E0">
        <w:t>章</w:t>
      </w:r>
      <w:r w:rsidR="001C20E0">
        <w:rPr>
          <w:rFonts w:hint="eastAsia"/>
        </w:rPr>
        <w:t xml:space="preserve"> </w:t>
      </w:r>
      <w:r w:rsidR="001C20E0">
        <w:rPr>
          <w:rFonts w:hint="eastAsia"/>
        </w:rPr>
        <w:t>项目实施方案</w:t>
      </w:r>
    </w:p>
    <w:p w:rsidR="001C20E0" w:rsidRPr="00AA6791" w:rsidRDefault="006C66E9" w:rsidP="006C66E9">
      <w:pPr>
        <w:pStyle w:val="2"/>
      </w:pPr>
      <w:bookmarkStart w:id="45" w:name="_Toc499039482"/>
      <w:r>
        <w:t>6</w:t>
      </w:r>
      <w:r w:rsidR="001C20E0" w:rsidRPr="00AA6791">
        <w:rPr>
          <w:rFonts w:hint="eastAsia"/>
        </w:rPr>
        <w:t>.1</w:t>
      </w:r>
      <w:r>
        <w:t xml:space="preserve"> </w:t>
      </w:r>
      <w:r w:rsidR="001C20E0" w:rsidRPr="00AA6791">
        <w:rPr>
          <w:rFonts w:hint="eastAsia"/>
        </w:rPr>
        <w:t>项目实施工作计划</w:t>
      </w:r>
      <w:bookmarkEnd w:id="45"/>
    </w:p>
    <w:p w:rsidR="001C20E0" w:rsidRPr="006F4758" w:rsidRDefault="00AD24BC" w:rsidP="00AD24BC">
      <w:pPr>
        <w:pStyle w:val="3"/>
      </w:pPr>
      <w:bookmarkStart w:id="46" w:name="_Toc282000690"/>
      <w:bookmarkStart w:id="47" w:name="_Toc281867296"/>
      <w:bookmarkStart w:id="48" w:name="_Toc247282667"/>
      <w:r>
        <w:rPr>
          <w:rFonts w:hint="eastAsia"/>
        </w:rPr>
        <w:t>6.1.1</w:t>
      </w:r>
      <w:r w:rsidR="006C79A2">
        <w:t xml:space="preserve"> </w:t>
      </w:r>
      <w:r w:rsidR="001C20E0" w:rsidRPr="006F4758">
        <w:rPr>
          <w:rFonts w:hint="eastAsia"/>
        </w:rPr>
        <w:t>系统开发、测试、培训计划</w:t>
      </w:r>
      <w:bookmarkEnd w:id="46"/>
      <w:bookmarkEnd w:id="47"/>
      <w:bookmarkEnd w:id="48"/>
    </w:p>
    <w:p w:rsidR="001C20E0" w:rsidRPr="00C33BB2" w:rsidRDefault="00AD24BC" w:rsidP="00AD24BC">
      <w:pPr>
        <w:pStyle w:val="4"/>
      </w:pPr>
      <w:bookmarkStart w:id="49" w:name="_Toc122714615"/>
      <w:bookmarkStart w:id="50" w:name="_Toc125708785"/>
      <w:bookmarkStart w:id="51" w:name="_Toc160270856"/>
      <w:bookmarkStart w:id="52" w:name="_Toc281867297"/>
      <w:r>
        <w:rPr>
          <w:rFonts w:hint="eastAsia"/>
        </w:rPr>
        <w:t>6</w:t>
      </w:r>
      <w:r>
        <w:t>.1.1.1</w:t>
      </w:r>
      <w:r w:rsidR="001C20E0" w:rsidRPr="00C33BB2">
        <w:rPr>
          <w:rFonts w:hint="eastAsia"/>
        </w:rPr>
        <w:t xml:space="preserve"> </w:t>
      </w:r>
      <w:r w:rsidR="001C20E0" w:rsidRPr="00C33BB2">
        <w:rPr>
          <w:rFonts w:hint="eastAsia"/>
        </w:rPr>
        <w:t>项目主要实施步骤</w:t>
      </w:r>
      <w:bookmarkEnd w:id="49"/>
      <w:bookmarkEnd w:id="50"/>
      <w:bookmarkEnd w:id="51"/>
      <w:bookmarkEnd w:id="52"/>
    </w:p>
    <w:p w:rsidR="001C20E0" w:rsidRPr="003E6B7F" w:rsidRDefault="001C20E0" w:rsidP="001C20E0">
      <w:pPr>
        <w:rPr>
          <w:rFonts w:asciiTheme="minorEastAsia" w:eastAsiaTheme="minorEastAsia" w:hAnsiTheme="minorEastAsia"/>
          <w:b/>
          <w:sz w:val="24"/>
        </w:rPr>
      </w:pPr>
      <w:bookmarkStart w:id="53" w:name="_Toc122714616"/>
      <w:r w:rsidRPr="003E6B7F">
        <w:rPr>
          <w:rFonts w:asciiTheme="minorEastAsia" w:eastAsiaTheme="minorEastAsia" w:hAnsiTheme="minorEastAsia" w:hint="eastAsia"/>
          <w:b/>
          <w:sz w:val="24"/>
        </w:rPr>
        <w:t>项目计划</w:t>
      </w:r>
      <w:bookmarkEnd w:id="53"/>
    </w:p>
    <w:p w:rsidR="001C20E0" w:rsidRPr="003E6B7F" w:rsidRDefault="001C20E0" w:rsidP="001C20E0">
      <w:pPr>
        <w:pStyle w:val="aa"/>
        <w:spacing w:line="360" w:lineRule="auto"/>
        <w:ind w:firstLine="482"/>
        <w:rPr>
          <w:rFonts w:asciiTheme="minorEastAsia" w:eastAsiaTheme="minorEastAsia" w:hAnsiTheme="minorEastAsia" w:cs="仿宋"/>
          <w:color w:val="000000"/>
          <w:sz w:val="24"/>
        </w:rPr>
      </w:pPr>
      <w:r w:rsidRPr="003E6B7F">
        <w:rPr>
          <w:rFonts w:asciiTheme="minorEastAsia" w:eastAsiaTheme="minorEastAsia" w:hAnsiTheme="minorEastAsia" w:cs="仿宋" w:hint="eastAsia"/>
          <w:b/>
          <w:bCs/>
          <w:color w:val="000000"/>
          <w:sz w:val="24"/>
        </w:rPr>
        <w:t>目标：</w:t>
      </w:r>
      <w:r w:rsidRPr="003E6B7F">
        <w:rPr>
          <w:rFonts w:asciiTheme="minorEastAsia" w:eastAsiaTheme="minorEastAsia" w:hAnsiTheme="minorEastAsia" w:cs="仿宋" w:hint="eastAsia"/>
          <w:color w:val="000000"/>
          <w:sz w:val="24"/>
        </w:rPr>
        <w:t>对项目进行估算，确定项目的执行计划。</w:t>
      </w:r>
    </w:p>
    <w:p w:rsidR="001C20E0" w:rsidRPr="006F4758" w:rsidRDefault="001C20E0" w:rsidP="001C20E0">
      <w:pPr>
        <w:pStyle w:val="aa"/>
        <w:spacing w:line="360" w:lineRule="auto"/>
        <w:ind w:firstLine="482"/>
        <w:rPr>
          <w:rFonts w:ascii="仿宋" w:eastAsia="仿宋" w:hAnsi="仿宋" w:cs="仿宋"/>
          <w:b/>
          <w:bCs/>
          <w:color w:val="000000"/>
          <w:sz w:val="24"/>
        </w:rPr>
      </w:pPr>
      <w:r w:rsidRPr="003E6B7F">
        <w:rPr>
          <w:rFonts w:asciiTheme="minorEastAsia" w:eastAsiaTheme="minorEastAsia" w:hAnsiTheme="minorEastAsia" w:cs="仿宋" w:hint="eastAsia"/>
          <w:b/>
          <w:bCs/>
          <w:color w:val="000000"/>
          <w:sz w:val="24"/>
        </w:rPr>
        <w:t>主要活动：</w:t>
      </w:r>
    </w:p>
    <w:p w:rsidR="001C20E0" w:rsidRPr="003E6B7F" w:rsidRDefault="001C20E0" w:rsidP="003E6B7F">
      <w:pPr>
        <w:spacing w:line="360" w:lineRule="auto"/>
        <w:ind w:firstLineChars="200" w:firstLine="480"/>
        <w:rPr>
          <w:sz w:val="24"/>
        </w:rPr>
      </w:pPr>
      <w:r w:rsidRPr="003E6B7F">
        <w:rPr>
          <w:rFonts w:hint="eastAsia"/>
          <w:sz w:val="24"/>
        </w:rPr>
        <w:t>为保证项目计划的合理性，项目计划分为两个阶段：项目启动后，项目负责人根据前期掌握的情况，对项目进行估算、制定初步的计划。因此时的需求还不确定，所以不把此时的计划作为基线。计划基线一定在需求基线确定后形成，即需求确定后，项目负责人完成最终的项目计划，评审通过后形成计划基线。</w:t>
      </w:r>
    </w:p>
    <w:p w:rsidR="001C20E0" w:rsidRPr="003E6B7F" w:rsidRDefault="001C20E0" w:rsidP="003E6B7F">
      <w:pPr>
        <w:spacing w:line="360" w:lineRule="auto"/>
        <w:ind w:firstLineChars="200" w:firstLine="480"/>
        <w:rPr>
          <w:sz w:val="24"/>
        </w:rPr>
      </w:pPr>
      <w:r w:rsidRPr="003E6B7F">
        <w:rPr>
          <w:rFonts w:hint="eastAsia"/>
          <w:sz w:val="24"/>
        </w:rPr>
        <w:t>项目经理在此阶段会重点、全盘考虑项目实施过程，主要活动是进行估算、任务分配。</w:t>
      </w:r>
    </w:p>
    <w:p w:rsidR="001C20E0" w:rsidRPr="00903B6A" w:rsidRDefault="001C20E0" w:rsidP="001C20E0">
      <w:pPr>
        <w:pStyle w:val="aa"/>
        <w:spacing w:line="360" w:lineRule="auto"/>
        <w:ind w:firstLine="482"/>
        <w:rPr>
          <w:rFonts w:asciiTheme="minorEastAsia" w:eastAsiaTheme="minorEastAsia" w:hAnsiTheme="minorEastAsia" w:cs="仿宋"/>
          <w:b/>
          <w:color w:val="000000"/>
          <w:sz w:val="24"/>
        </w:rPr>
      </w:pPr>
      <w:r w:rsidRPr="00903B6A">
        <w:rPr>
          <w:rFonts w:asciiTheme="minorEastAsia" w:eastAsiaTheme="minorEastAsia" w:hAnsiTheme="minorEastAsia" w:cs="仿宋" w:hint="eastAsia"/>
          <w:b/>
          <w:color w:val="000000"/>
          <w:sz w:val="24"/>
        </w:rPr>
        <w:t>1、项目估算</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我们对项目的估算方面主要包括软件规模、工作量、进度、成本、风险、环境（包含关键计算机资源）以及软件工程技术活动等。</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估算需要有历史同类项目数据进行参考，但因原有条件的限制，目前历史数据不够充分，所以在实际过程中，我们会更多的采用Delphi估算方法，即利用技术专家的经验，互相讨论，尽可能达成相近的估算值。通常做法是：</w:t>
      </w:r>
    </w:p>
    <w:p w:rsidR="001C20E0" w:rsidRPr="00733952" w:rsidRDefault="001C20E0" w:rsidP="001C20E0">
      <w:pPr>
        <w:pStyle w:val="aa"/>
        <w:widowControl/>
        <w:numPr>
          <w:ilvl w:val="0"/>
          <w:numId w:val="7"/>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项目经理作为估算组长，准备和估算相关的材料，将待估算的条目分发給估算小组成员，估算小组成员进行个人独立估算, 并填写个人估算表。</w:t>
      </w:r>
    </w:p>
    <w:p w:rsidR="001C20E0" w:rsidRPr="00733952" w:rsidRDefault="001C20E0" w:rsidP="001C20E0">
      <w:pPr>
        <w:pStyle w:val="aa"/>
        <w:widowControl/>
        <w:numPr>
          <w:ilvl w:val="0"/>
          <w:numId w:val="7"/>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lastRenderedPageBreak/>
        <w:t>估算组长汇总个人估算结果，主持、召开会议， 对于估算偏差大于30%的条目，经讨论后由小组成员重新估算。</w:t>
      </w:r>
    </w:p>
    <w:p w:rsidR="001C20E0" w:rsidRPr="00733952" w:rsidRDefault="001C20E0" w:rsidP="001C20E0">
      <w:pPr>
        <w:pStyle w:val="aa"/>
        <w:widowControl/>
        <w:numPr>
          <w:ilvl w:val="0"/>
          <w:numId w:val="7"/>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项目经理汇总最终估算结果，填写估算总结表。</w:t>
      </w:r>
    </w:p>
    <w:p w:rsidR="001C20E0" w:rsidRPr="00903B6A" w:rsidRDefault="001C20E0" w:rsidP="001C20E0">
      <w:pPr>
        <w:pStyle w:val="aa"/>
        <w:spacing w:line="360" w:lineRule="auto"/>
        <w:ind w:firstLine="482"/>
        <w:rPr>
          <w:rFonts w:asciiTheme="minorEastAsia" w:eastAsiaTheme="minorEastAsia" w:hAnsiTheme="minorEastAsia" w:cs="仿宋"/>
          <w:b/>
          <w:color w:val="000000"/>
          <w:sz w:val="24"/>
        </w:rPr>
      </w:pPr>
      <w:r w:rsidRPr="00903B6A">
        <w:rPr>
          <w:rFonts w:asciiTheme="minorEastAsia" w:eastAsiaTheme="minorEastAsia" w:hAnsiTheme="minorEastAsia" w:cs="仿宋" w:hint="eastAsia"/>
          <w:b/>
          <w:color w:val="000000"/>
          <w:sz w:val="24"/>
        </w:rPr>
        <w:t>2、项目计划内容</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在项目计划阶段除需要产生项目总体计划外，还需要编制其他专题计划，如质量保证计划、配置管理计划、测试计划、验收计划等。所有的计划在编写时，其规范性、全面性由质量管理人员协助把握。</w:t>
      </w:r>
    </w:p>
    <w:p w:rsidR="001C20E0" w:rsidRPr="00903B6A" w:rsidRDefault="001C20E0" w:rsidP="001C20E0">
      <w:pPr>
        <w:pStyle w:val="aa"/>
        <w:spacing w:line="360" w:lineRule="auto"/>
        <w:ind w:firstLine="482"/>
        <w:rPr>
          <w:rFonts w:asciiTheme="minorEastAsia" w:eastAsiaTheme="minorEastAsia" w:hAnsiTheme="minorEastAsia" w:cs="仿宋"/>
          <w:b/>
          <w:color w:val="000000"/>
          <w:sz w:val="24"/>
        </w:rPr>
      </w:pPr>
      <w:r w:rsidRPr="00903B6A">
        <w:rPr>
          <w:rFonts w:asciiTheme="minorEastAsia" w:eastAsiaTheme="minorEastAsia" w:hAnsiTheme="minorEastAsia" w:cs="仿宋" w:hint="eastAsia"/>
          <w:b/>
          <w:color w:val="000000"/>
          <w:sz w:val="24"/>
        </w:rPr>
        <w:t>3、项目跟踪</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在项目实施过程中，我们会通过计划中的报告制度、里程碑评审、质量管理人员等对项目执行情况进行跟踪，结果主要反映在一系列的报告中。</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交付成果：</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项目总体计划（组织计划、范围计划、进度计划）、质量保证计划、配置管理计划、沟通管理计划、测试计划、验收计划。</w:t>
      </w:r>
    </w:p>
    <w:p w:rsidR="001C20E0" w:rsidRPr="00733952" w:rsidRDefault="001C20E0" w:rsidP="001C20E0">
      <w:pPr>
        <w:rPr>
          <w:rFonts w:asciiTheme="minorEastAsia" w:eastAsiaTheme="minorEastAsia" w:hAnsiTheme="minorEastAsia"/>
          <w:b/>
          <w:sz w:val="24"/>
        </w:rPr>
      </w:pPr>
      <w:bookmarkStart w:id="54" w:name="_Toc122714617"/>
      <w:r w:rsidRPr="00733952">
        <w:rPr>
          <w:rFonts w:asciiTheme="minorEastAsia" w:eastAsiaTheme="minorEastAsia" w:hAnsiTheme="minorEastAsia" w:hint="eastAsia"/>
          <w:b/>
          <w:sz w:val="24"/>
        </w:rPr>
        <w:t>开发环境准备</w:t>
      </w:r>
      <w:bookmarkEnd w:id="54"/>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目标：</w:t>
      </w:r>
      <w:r w:rsidRPr="00733952">
        <w:rPr>
          <w:rFonts w:asciiTheme="minorEastAsia" w:eastAsiaTheme="minorEastAsia" w:hAnsiTheme="minorEastAsia" w:cs="仿宋" w:hint="eastAsia"/>
          <w:color w:val="000000"/>
          <w:sz w:val="24"/>
        </w:rPr>
        <w:t>为项目搭建并测试开发环境。</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主要活动：</w:t>
      </w:r>
      <w:r w:rsidRPr="00733952">
        <w:rPr>
          <w:rFonts w:asciiTheme="minorEastAsia" w:eastAsiaTheme="minorEastAsia" w:hAnsiTheme="minorEastAsia" w:cs="仿宋" w:hint="eastAsia"/>
          <w:color w:val="000000"/>
          <w:sz w:val="24"/>
        </w:rPr>
        <w:t>主机安装调试，网络安装调试，数据库安装调试。</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开发环境配置说明，开发环境测试信息表。</w:t>
      </w:r>
    </w:p>
    <w:p w:rsidR="001C20E0" w:rsidRPr="00733952" w:rsidRDefault="001C20E0" w:rsidP="001C20E0">
      <w:pPr>
        <w:rPr>
          <w:rFonts w:asciiTheme="minorEastAsia" w:eastAsiaTheme="minorEastAsia" w:hAnsiTheme="minorEastAsia"/>
          <w:b/>
          <w:sz w:val="24"/>
        </w:rPr>
      </w:pPr>
      <w:bookmarkStart w:id="55" w:name="_Toc122714618"/>
      <w:r w:rsidRPr="00733952">
        <w:rPr>
          <w:rFonts w:asciiTheme="minorEastAsia" w:eastAsiaTheme="minorEastAsia" w:hAnsiTheme="minorEastAsia" w:hint="eastAsia"/>
          <w:b/>
          <w:sz w:val="24"/>
        </w:rPr>
        <w:t>需求讨论</w:t>
      </w:r>
      <w:bookmarkEnd w:id="55"/>
    </w:p>
    <w:p w:rsidR="001C20E0" w:rsidRPr="00733952" w:rsidRDefault="001C20E0" w:rsidP="001C20E0">
      <w:pPr>
        <w:spacing w:line="360" w:lineRule="auto"/>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目标：</w:t>
      </w:r>
      <w:r w:rsidRPr="00733952">
        <w:rPr>
          <w:rFonts w:asciiTheme="minorEastAsia" w:eastAsiaTheme="minorEastAsia" w:hAnsiTheme="minorEastAsia" w:cs="仿宋" w:hint="eastAsia"/>
          <w:color w:val="000000"/>
          <w:sz w:val="24"/>
        </w:rPr>
        <w:t>确保需求讨论活动规范、有序，编制的需求规格说明书与</w:t>
      </w:r>
      <w:r w:rsidR="00165CF6">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需求一致，并通过评审得到</w:t>
      </w:r>
      <w:r w:rsidR="00165CF6">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确认。</w:t>
      </w:r>
    </w:p>
    <w:p w:rsidR="001C20E0" w:rsidRPr="00733952" w:rsidRDefault="001C20E0" w:rsidP="001C20E0">
      <w:pPr>
        <w:spacing w:line="360" w:lineRule="auto"/>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本阶段的主要活动内容包括需求采集、需求讨论分析、编写需求规格说明、需求评审、需求变更控制、需求跟踪等。</w:t>
      </w:r>
    </w:p>
    <w:p w:rsidR="001C20E0" w:rsidRPr="00893941" w:rsidRDefault="001C20E0" w:rsidP="001C20E0">
      <w:pPr>
        <w:spacing w:line="360" w:lineRule="auto"/>
        <w:ind w:firstLine="420"/>
        <w:rPr>
          <w:rFonts w:asciiTheme="minorEastAsia" w:eastAsiaTheme="minorEastAsia" w:hAnsiTheme="minorEastAsia" w:cs="仿宋"/>
          <w:b/>
          <w:color w:val="000000"/>
          <w:sz w:val="24"/>
        </w:rPr>
      </w:pPr>
      <w:r w:rsidRPr="00893941">
        <w:rPr>
          <w:rFonts w:asciiTheme="minorEastAsia" w:eastAsiaTheme="minorEastAsia" w:hAnsiTheme="minorEastAsia" w:cs="仿宋" w:hint="eastAsia"/>
          <w:b/>
          <w:color w:val="000000"/>
          <w:sz w:val="24"/>
        </w:rPr>
        <w:t>1、需求采集</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由于</w:t>
      </w:r>
      <w:r w:rsidR="00AD24BC"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前期已经组织人员对“</w:t>
      </w:r>
      <w:r w:rsidR="00AD24BC" w:rsidRPr="00733952">
        <w:rPr>
          <w:rFonts w:asciiTheme="minorEastAsia" w:eastAsiaTheme="minorEastAsia" w:hAnsiTheme="minorEastAsia" w:cs="仿宋" w:hint="eastAsia"/>
          <w:color w:val="000000"/>
          <w:sz w:val="24"/>
        </w:rPr>
        <w:t>公积金中心自助打印系统</w:t>
      </w:r>
      <w:r w:rsidRPr="00733952">
        <w:rPr>
          <w:rFonts w:asciiTheme="minorEastAsia" w:eastAsiaTheme="minorEastAsia" w:hAnsiTheme="minorEastAsia" w:cs="仿宋" w:hint="eastAsia"/>
          <w:color w:val="000000"/>
          <w:sz w:val="24"/>
        </w:rPr>
        <w:t>”软件的业务需求进行了充分的调研、收集与整理，所以将简化大量需求采集的工作。南天将根据自己的实施经验，采集一些可能未反映在业务需求书中或描述不够充分细致的需求。</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在需求采集时，我们通常采用需求讨论会的形式，充分交流、充分沟通，主要了解以下事项：</w:t>
      </w:r>
    </w:p>
    <w:p w:rsidR="001C20E0" w:rsidRPr="00733952" w:rsidRDefault="001C20E0" w:rsidP="001C20E0">
      <w:pPr>
        <w:widowControl/>
        <w:numPr>
          <w:ilvl w:val="0"/>
          <w:numId w:val="8"/>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lastRenderedPageBreak/>
        <w:t>用户业务与项目有关的部分；</w:t>
      </w:r>
    </w:p>
    <w:p w:rsidR="001C20E0" w:rsidRPr="00733952" w:rsidRDefault="001C20E0" w:rsidP="001C20E0">
      <w:pPr>
        <w:widowControl/>
        <w:numPr>
          <w:ilvl w:val="0"/>
          <w:numId w:val="8"/>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用户的工作流程、用户的相关部门及职责；</w:t>
      </w:r>
    </w:p>
    <w:p w:rsidR="001C20E0" w:rsidRPr="00733952" w:rsidRDefault="001C20E0" w:rsidP="001C20E0">
      <w:pPr>
        <w:widowControl/>
        <w:numPr>
          <w:ilvl w:val="0"/>
          <w:numId w:val="8"/>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用户原有系统的现状、使用人员的技术水平；</w:t>
      </w:r>
    </w:p>
    <w:p w:rsidR="001C20E0" w:rsidRPr="00733952" w:rsidRDefault="001C20E0" w:rsidP="001C20E0">
      <w:pPr>
        <w:widowControl/>
        <w:numPr>
          <w:ilvl w:val="0"/>
          <w:numId w:val="8"/>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用户对项目交付成果的期望和具体要求。</w:t>
      </w:r>
    </w:p>
    <w:p w:rsidR="001C20E0" w:rsidRPr="003E28CA" w:rsidRDefault="001C20E0" w:rsidP="001C20E0">
      <w:pPr>
        <w:spacing w:line="360" w:lineRule="auto"/>
        <w:ind w:firstLine="420"/>
        <w:rPr>
          <w:rFonts w:asciiTheme="minorEastAsia" w:eastAsiaTheme="minorEastAsia" w:hAnsiTheme="minorEastAsia" w:cs="仿宋"/>
          <w:b/>
          <w:color w:val="000000"/>
          <w:sz w:val="24"/>
        </w:rPr>
      </w:pPr>
      <w:r w:rsidRPr="003E28CA">
        <w:rPr>
          <w:rFonts w:asciiTheme="minorEastAsia" w:eastAsiaTheme="minorEastAsia" w:hAnsiTheme="minorEastAsia" w:cs="仿宋" w:hint="eastAsia"/>
          <w:b/>
          <w:color w:val="000000"/>
          <w:sz w:val="24"/>
        </w:rPr>
        <w:t>2、需求分析与编制需求规格说明书</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充分了解用户需求的基础上，需求小组采用适合的需求分析方法，编写规范的《需求规格说明书》。《需求规格说明书》是确认项目计划和项目验收的重要依据，必要时，可在有关的章节中引述其它资料作为附录。编写需求时，应尽量将需求条目化，便于后期的实现跟踪。</w:t>
      </w:r>
    </w:p>
    <w:p w:rsidR="001C20E0" w:rsidRPr="003E28CA" w:rsidRDefault="001C20E0" w:rsidP="001C20E0">
      <w:pPr>
        <w:spacing w:line="360" w:lineRule="auto"/>
        <w:ind w:firstLine="420"/>
        <w:rPr>
          <w:rFonts w:asciiTheme="minorEastAsia" w:eastAsiaTheme="minorEastAsia" w:hAnsiTheme="minorEastAsia" w:cs="仿宋"/>
          <w:b/>
          <w:color w:val="000000"/>
          <w:sz w:val="24"/>
        </w:rPr>
      </w:pPr>
      <w:r w:rsidRPr="003E28CA">
        <w:rPr>
          <w:rFonts w:asciiTheme="minorEastAsia" w:eastAsiaTheme="minorEastAsia" w:hAnsiTheme="minorEastAsia" w:cs="仿宋" w:hint="eastAsia"/>
          <w:b/>
          <w:color w:val="000000"/>
          <w:sz w:val="24"/>
        </w:rPr>
        <w:t>3、需求评审与确认</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为保证需求定义的正确性、完整性和清晰性，在《需求规格说明书》编制完成后会对其进行评审。</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考虑到需求的重要性，对于需求评审我们经常采用会议评审的方式，邀请同行专家、技术专家、用户业务人员等共同参与，在会议前将评审资料提前发放评审参与人员，让大家有足够的时间进行准备。评审时的主要准则是：</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需求的可追溯性；</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需求分析结果与用户需要的一致性；</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可测试性；</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 xml:space="preserve">设计的可行性； </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操作和维护的可行性；</w:t>
      </w:r>
    </w:p>
    <w:p w:rsidR="001C20E0" w:rsidRPr="00733952" w:rsidRDefault="001C20E0" w:rsidP="001C20E0">
      <w:pPr>
        <w:widowControl/>
        <w:numPr>
          <w:ilvl w:val="0"/>
          <w:numId w:val="9"/>
        </w:numPr>
        <w:tabs>
          <w:tab w:val="left" w:pos="1113"/>
        </w:tabs>
        <w:overflowPunct w:val="0"/>
        <w:autoSpaceDE w:val="0"/>
        <w:autoSpaceDN w:val="0"/>
        <w:adjustRightInd w:val="0"/>
        <w:spacing w:line="360" w:lineRule="auto"/>
        <w:ind w:left="111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需求表达的无二义性。</w:t>
      </w:r>
    </w:p>
    <w:p w:rsidR="001C20E0" w:rsidRPr="00733952" w:rsidRDefault="001C20E0" w:rsidP="001C20E0">
      <w:pPr>
        <w:spacing w:line="360" w:lineRule="auto"/>
        <w:ind w:firstLine="42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评审通过的《需求规格说明书》必须经过</w:t>
      </w:r>
      <w:r w:rsidR="00F90E24"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确认。</w:t>
      </w:r>
    </w:p>
    <w:p w:rsidR="001C20E0" w:rsidRPr="00131A8C" w:rsidRDefault="001C20E0" w:rsidP="001C20E0">
      <w:pPr>
        <w:spacing w:line="360" w:lineRule="auto"/>
        <w:ind w:firstLine="420"/>
        <w:rPr>
          <w:rFonts w:asciiTheme="minorEastAsia" w:eastAsiaTheme="minorEastAsia" w:hAnsiTheme="minorEastAsia" w:cs="仿宋"/>
          <w:b/>
          <w:color w:val="000000"/>
          <w:sz w:val="24"/>
        </w:rPr>
      </w:pPr>
      <w:r w:rsidRPr="00131A8C">
        <w:rPr>
          <w:rFonts w:asciiTheme="minorEastAsia" w:eastAsiaTheme="minorEastAsia" w:hAnsiTheme="minorEastAsia" w:cs="仿宋" w:hint="eastAsia"/>
          <w:b/>
          <w:color w:val="000000"/>
          <w:sz w:val="24"/>
        </w:rPr>
        <w:t>4、需求变更与跟踪</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经评审通过后的需求建立需求基线，纳入配置管理，一旦发生变更，必须经过变更流程。</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在项目后期实施过程中，为保证所有的需求被设计、被测试，我们通过需求跟踪表跟踪需求的实现以及变更过程。</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需求跟踪表是项目验收的重要依据。</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需求规格说明书、需求跟踪表。</w:t>
      </w:r>
    </w:p>
    <w:p w:rsidR="001C20E0" w:rsidRPr="00733952" w:rsidRDefault="001C20E0" w:rsidP="001C20E0">
      <w:pPr>
        <w:rPr>
          <w:rFonts w:asciiTheme="minorEastAsia" w:eastAsiaTheme="minorEastAsia" w:hAnsiTheme="minorEastAsia"/>
          <w:b/>
          <w:sz w:val="24"/>
        </w:rPr>
      </w:pPr>
      <w:bookmarkStart w:id="56" w:name="_Toc122714619"/>
      <w:r w:rsidRPr="00733952">
        <w:rPr>
          <w:rFonts w:asciiTheme="minorEastAsia" w:eastAsiaTheme="minorEastAsia" w:hAnsiTheme="minorEastAsia" w:hint="eastAsia"/>
          <w:b/>
          <w:sz w:val="24"/>
        </w:rPr>
        <w:t>系统分析与设计</w:t>
      </w:r>
      <w:bookmarkEnd w:id="56"/>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lastRenderedPageBreak/>
        <w:t>目标：</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项目设计工作遵循既定的步骤和原则，保证《需求规格说明书》中的各项要求在设计时都能够得到满足。</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此阶段的主要工作是对新、旧系统进行分析，采用适当的方法和技术进行设计，编写设计说明书。设计过程中我们主要遵循以下原则：</w:t>
      </w:r>
    </w:p>
    <w:p w:rsidR="001C20E0" w:rsidRPr="00733952" w:rsidRDefault="001C20E0" w:rsidP="001C20E0">
      <w:pPr>
        <w:widowControl/>
        <w:numPr>
          <w:ilvl w:val="0"/>
          <w:numId w:val="10"/>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全面地反映《需求规格说明书》的各项要求；</w:t>
      </w:r>
    </w:p>
    <w:p w:rsidR="001C20E0" w:rsidRPr="00733952" w:rsidRDefault="001C20E0" w:rsidP="001C20E0">
      <w:pPr>
        <w:widowControl/>
        <w:numPr>
          <w:ilvl w:val="0"/>
          <w:numId w:val="10"/>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采用适合本项目的系统化的设计方法和模型；</w:t>
      </w:r>
    </w:p>
    <w:p w:rsidR="001C20E0" w:rsidRPr="00733952" w:rsidRDefault="001C20E0" w:rsidP="001C20E0">
      <w:pPr>
        <w:widowControl/>
        <w:numPr>
          <w:ilvl w:val="0"/>
          <w:numId w:val="10"/>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便于编码实现、测试、维护和使用；</w:t>
      </w:r>
    </w:p>
    <w:p w:rsidR="001C20E0" w:rsidRPr="00733952" w:rsidRDefault="001C20E0" w:rsidP="001C20E0">
      <w:pPr>
        <w:widowControl/>
        <w:numPr>
          <w:ilvl w:val="0"/>
          <w:numId w:val="10"/>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适当考虑以后的重用性、扩展性和可移植性。</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设计通常分为概要设计、详细设计两个部分，设计结果产生相应的设计说明书，同《需求规格说明书》一样，需要进行评审。参与人员主要是技术专家小组。我们的评审原则主要围绕：</w:t>
      </w:r>
    </w:p>
    <w:p w:rsidR="001C20E0" w:rsidRPr="00733952" w:rsidRDefault="001C20E0" w:rsidP="001C20E0">
      <w:pPr>
        <w:widowControl/>
        <w:numPr>
          <w:ilvl w:val="0"/>
          <w:numId w:val="11"/>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设计方案是否满足概要设计中的各项要求；</w:t>
      </w:r>
    </w:p>
    <w:p w:rsidR="001C20E0" w:rsidRPr="00733952" w:rsidRDefault="001C20E0" w:rsidP="001C20E0">
      <w:pPr>
        <w:widowControl/>
        <w:numPr>
          <w:ilvl w:val="0"/>
          <w:numId w:val="11"/>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设计方法和采用标准是否适宜；</w:t>
      </w:r>
    </w:p>
    <w:p w:rsidR="001C20E0" w:rsidRPr="00733952" w:rsidRDefault="001C20E0" w:rsidP="001C20E0">
      <w:pPr>
        <w:widowControl/>
        <w:numPr>
          <w:ilvl w:val="0"/>
          <w:numId w:val="11"/>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设计方案是否满足质量要求；</w:t>
      </w:r>
    </w:p>
    <w:p w:rsidR="001C20E0" w:rsidRPr="00733952" w:rsidRDefault="001C20E0" w:rsidP="001C20E0">
      <w:pPr>
        <w:widowControl/>
        <w:numPr>
          <w:ilvl w:val="0"/>
          <w:numId w:val="11"/>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设计方案实现所需投入的人日；</w:t>
      </w:r>
    </w:p>
    <w:p w:rsidR="001C20E0" w:rsidRPr="00733952" w:rsidRDefault="001C20E0" w:rsidP="001C20E0">
      <w:pPr>
        <w:widowControl/>
        <w:numPr>
          <w:ilvl w:val="0"/>
          <w:numId w:val="11"/>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设计方案的主要优、缺点。</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评审通过后的设计说明书建立基线，纳入配置管理，执行变更控制流程。</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总体设计说明书、概要设计说明书、详细设计说明书、数据库设计说明书。</w:t>
      </w:r>
    </w:p>
    <w:p w:rsidR="001C20E0" w:rsidRPr="00733952" w:rsidRDefault="001C20E0" w:rsidP="001C20E0">
      <w:pPr>
        <w:rPr>
          <w:rFonts w:asciiTheme="minorEastAsia" w:eastAsiaTheme="minorEastAsia" w:hAnsiTheme="minorEastAsia"/>
          <w:b/>
          <w:sz w:val="24"/>
        </w:rPr>
      </w:pPr>
      <w:bookmarkStart w:id="57" w:name="_Toc122714620"/>
      <w:r w:rsidRPr="00733952">
        <w:rPr>
          <w:rFonts w:asciiTheme="minorEastAsia" w:eastAsiaTheme="minorEastAsia" w:hAnsiTheme="minorEastAsia" w:hint="eastAsia"/>
          <w:b/>
          <w:sz w:val="24"/>
        </w:rPr>
        <w:t>编码</w:t>
      </w:r>
      <w:bookmarkEnd w:id="57"/>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目标：</w:t>
      </w:r>
      <w:r w:rsidRPr="00733952">
        <w:rPr>
          <w:rFonts w:asciiTheme="minorEastAsia" w:eastAsiaTheme="minorEastAsia" w:hAnsiTheme="minorEastAsia" w:cs="仿宋" w:hint="eastAsia"/>
          <w:color w:val="000000"/>
          <w:sz w:val="24"/>
        </w:rPr>
        <w:t>严格根据设计要求产生规范的代码、数据。</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本阶段主要是编码工作。</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在编码时我们按照公司规定的统一编码规范（如《C语言编程规范》、《Java编程规范》等）或项目组的内部约定，要求所有编码人员严格遵循。</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编码过程中，项目执行代码走查制，由专人负责对项目组成员的代码进行抽查。质量管理人员检查项目代码的规范性、项目内成员互相检查有效性。对于违反开发规范的应责令其重新编写，并在周报中记录。</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lastRenderedPageBreak/>
        <w:t>编码人员在编码的同时，同步进行单元测试，及时改正发现的错误。</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源代码。</w:t>
      </w:r>
    </w:p>
    <w:p w:rsidR="001C20E0" w:rsidRPr="00733952" w:rsidRDefault="001C20E0" w:rsidP="001C20E0">
      <w:pPr>
        <w:rPr>
          <w:rFonts w:asciiTheme="minorEastAsia" w:eastAsiaTheme="minorEastAsia" w:hAnsiTheme="minorEastAsia"/>
          <w:b/>
          <w:sz w:val="24"/>
        </w:rPr>
      </w:pPr>
      <w:bookmarkStart w:id="58" w:name="_Toc122714621"/>
      <w:r w:rsidRPr="00733952">
        <w:rPr>
          <w:rFonts w:asciiTheme="minorEastAsia" w:eastAsiaTheme="minorEastAsia" w:hAnsiTheme="minorEastAsia" w:hint="eastAsia"/>
          <w:b/>
          <w:sz w:val="24"/>
        </w:rPr>
        <w:t>系统测试</w:t>
      </w:r>
      <w:bookmarkEnd w:id="58"/>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目标：</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确保软件产品的质量，使系统能够达到《需求规格说明书》中规定的功能要求、性能要求等，确保系统在要求的硬件和软件平台上工作正常，保证软件产品能够符合用户要求，顺利通过验收。</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本阶段的主要工作是进行系统的全面测试，通常测试类型包括组装测试、系统测试、业务测试和验收测试，项目中具体需要执行的测试在项目计划时的《测试计划》中定义。</w:t>
      </w:r>
    </w:p>
    <w:p w:rsidR="001C20E0" w:rsidRPr="00B83F2F" w:rsidRDefault="001C20E0" w:rsidP="001C20E0">
      <w:pPr>
        <w:pStyle w:val="aa"/>
        <w:spacing w:line="360" w:lineRule="auto"/>
        <w:ind w:firstLine="482"/>
        <w:rPr>
          <w:rFonts w:asciiTheme="minorEastAsia" w:eastAsiaTheme="minorEastAsia" w:hAnsiTheme="minorEastAsia" w:cs="仿宋"/>
          <w:b/>
          <w:color w:val="000000"/>
          <w:sz w:val="24"/>
        </w:rPr>
      </w:pPr>
      <w:r w:rsidRPr="00B83F2F">
        <w:rPr>
          <w:rFonts w:asciiTheme="minorEastAsia" w:eastAsiaTheme="minorEastAsia" w:hAnsiTheme="minorEastAsia" w:cs="仿宋" w:hint="eastAsia"/>
          <w:b/>
          <w:color w:val="000000"/>
          <w:sz w:val="24"/>
        </w:rPr>
        <w:t>1、测试方案</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项目成员组成专门的测试小组，编写各项测试的《测试方案》，其中包含测试用例。《测试方案》的主要内容：</w:t>
      </w:r>
    </w:p>
    <w:p w:rsidR="001C20E0" w:rsidRPr="00733952" w:rsidRDefault="001C20E0" w:rsidP="001C20E0">
      <w:pPr>
        <w:widowControl/>
        <w:numPr>
          <w:ilvl w:val="0"/>
          <w:numId w:val="12"/>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测试工作安排：任务分解、覆盖范围、参与人员、负责人、时间要求等；</w:t>
      </w:r>
    </w:p>
    <w:p w:rsidR="001C20E0" w:rsidRPr="00733952" w:rsidRDefault="001C20E0" w:rsidP="001C20E0">
      <w:pPr>
        <w:widowControl/>
        <w:numPr>
          <w:ilvl w:val="0"/>
          <w:numId w:val="12"/>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测试完成标志；</w:t>
      </w:r>
    </w:p>
    <w:p w:rsidR="001C20E0" w:rsidRPr="00733952" w:rsidRDefault="001C20E0" w:rsidP="001C20E0">
      <w:pPr>
        <w:widowControl/>
        <w:numPr>
          <w:ilvl w:val="0"/>
          <w:numId w:val="12"/>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测试用例描述：包括用例ID、测试对象版本号、用例描述、测试环境、操作步骤（含输入数据）、预计输出结果等。</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在项目实施过程中，对于不同测试用例的编写时间要求不同，我们通常是：</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需求完成时，开始编写验收测试用例；</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概要设计完成时，开始编写系统测试案例；</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详细设计完成是，开始编写单元测试案例。</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编写完成的《测试方案》必须经过评审，评审重点是测试用例，评审后纳入配置管理。</w:t>
      </w:r>
    </w:p>
    <w:p w:rsidR="001C20E0" w:rsidRPr="006F75B0" w:rsidRDefault="001C20E0" w:rsidP="001C20E0">
      <w:pPr>
        <w:pStyle w:val="aa"/>
        <w:spacing w:line="360" w:lineRule="auto"/>
        <w:ind w:firstLine="482"/>
        <w:rPr>
          <w:rFonts w:asciiTheme="minorEastAsia" w:eastAsiaTheme="minorEastAsia" w:hAnsiTheme="minorEastAsia" w:cs="仿宋"/>
          <w:b/>
          <w:color w:val="000000"/>
          <w:sz w:val="24"/>
        </w:rPr>
      </w:pPr>
      <w:r w:rsidRPr="006F75B0">
        <w:rPr>
          <w:rFonts w:asciiTheme="minorEastAsia" w:eastAsiaTheme="minorEastAsia" w:hAnsiTheme="minorEastAsia" w:cs="仿宋" w:hint="eastAsia"/>
          <w:b/>
          <w:color w:val="000000"/>
          <w:sz w:val="24"/>
        </w:rPr>
        <w:t>2、测试记录</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在测试过程中，我们会完整的记录测试过程，测试记录内容主要包括：</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测试日期</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测试人</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实际输出结果</w:t>
      </w:r>
    </w:p>
    <w:p w:rsidR="001C20E0" w:rsidRPr="00733952" w:rsidRDefault="001C20E0" w:rsidP="001C20E0">
      <w:pPr>
        <w:widowControl/>
        <w:numPr>
          <w:ilvl w:val="0"/>
          <w:numId w:val="13"/>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lastRenderedPageBreak/>
        <w:t>实际输出结果是否与预计结果一致（不一致时，填写《BUG处理记录表》作为附件）</w:t>
      </w:r>
    </w:p>
    <w:p w:rsidR="001C20E0" w:rsidRPr="00357DC6" w:rsidRDefault="001C20E0" w:rsidP="001C20E0">
      <w:pPr>
        <w:pStyle w:val="aa"/>
        <w:spacing w:line="360" w:lineRule="auto"/>
        <w:ind w:firstLine="482"/>
        <w:rPr>
          <w:rFonts w:asciiTheme="minorEastAsia" w:eastAsiaTheme="minorEastAsia" w:hAnsiTheme="minorEastAsia" w:cs="仿宋"/>
          <w:b/>
          <w:color w:val="000000"/>
          <w:sz w:val="24"/>
        </w:rPr>
      </w:pPr>
      <w:r w:rsidRPr="00357DC6">
        <w:rPr>
          <w:rFonts w:asciiTheme="minorEastAsia" w:eastAsiaTheme="minorEastAsia" w:hAnsiTheme="minorEastAsia" w:cs="仿宋" w:hint="eastAsia"/>
          <w:b/>
          <w:color w:val="000000"/>
          <w:sz w:val="24"/>
        </w:rPr>
        <w:t>3、Bug处理</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测试过程中发现的Bug由测试人填写记录使用的测试用例编号ID、Bug的具体情况描述、Bug发现阶段、Bug严重等级等提交测试负责人，测试负责人指定Bug处理人，改正后重新进行相关测试，以确认修改的正确性。</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Bug发现、处理、验证等过程相关人员必须完整记录于《Bug处理记录表》中。如果涉及已纳入基线库的配置项的更改，严格执行变更控制流程。</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对不确定原因，或是暂时不能修改的Bug，应指出避免用户使用时发生此种错误的限制性条件。</w:t>
      </w:r>
    </w:p>
    <w:p w:rsidR="001C20E0" w:rsidRPr="004C3388" w:rsidRDefault="001C20E0" w:rsidP="001C20E0">
      <w:pPr>
        <w:pStyle w:val="aa"/>
        <w:spacing w:line="360" w:lineRule="auto"/>
        <w:ind w:firstLine="482"/>
        <w:rPr>
          <w:rFonts w:asciiTheme="minorEastAsia" w:eastAsiaTheme="minorEastAsia" w:hAnsiTheme="minorEastAsia" w:cs="仿宋"/>
          <w:b/>
          <w:color w:val="000000"/>
          <w:sz w:val="24"/>
        </w:rPr>
      </w:pPr>
      <w:r w:rsidRPr="004C3388">
        <w:rPr>
          <w:rFonts w:asciiTheme="minorEastAsia" w:eastAsiaTheme="minorEastAsia" w:hAnsiTheme="minorEastAsia" w:cs="仿宋" w:hint="eastAsia"/>
          <w:b/>
          <w:color w:val="000000"/>
          <w:sz w:val="24"/>
        </w:rPr>
        <w:t>4、测试总结</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每次测试完成后，由测试负责人对测试过程进行总结，完成《测试总结报告》，包括测试结论、工作量投入、经验总结与建议等。</w:t>
      </w:r>
    </w:p>
    <w:p w:rsidR="001C20E0" w:rsidRPr="004C3388" w:rsidRDefault="001C20E0" w:rsidP="001C20E0">
      <w:pPr>
        <w:pStyle w:val="aa"/>
        <w:spacing w:line="360" w:lineRule="auto"/>
        <w:ind w:firstLine="482"/>
        <w:rPr>
          <w:rFonts w:asciiTheme="minorEastAsia" w:eastAsiaTheme="minorEastAsia" w:hAnsiTheme="minorEastAsia" w:cs="仿宋"/>
          <w:b/>
          <w:color w:val="000000"/>
          <w:sz w:val="24"/>
        </w:rPr>
      </w:pPr>
      <w:r w:rsidRPr="004C3388">
        <w:rPr>
          <w:rFonts w:asciiTheme="minorEastAsia" w:eastAsiaTheme="minorEastAsia" w:hAnsiTheme="minorEastAsia" w:cs="仿宋" w:hint="eastAsia"/>
          <w:b/>
          <w:color w:val="000000"/>
          <w:sz w:val="24"/>
        </w:rPr>
        <w:t>5、其他文档</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在测试阶段将完成各个系统《用户手册》《安装手册》及《技术手册》的编写工作。</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测试方案、测试记录、测试总结报告、用户手册、安装手册、技术手册。</w:t>
      </w:r>
    </w:p>
    <w:p w:rsidR="001C20E0" w:rsidRPr="00733952" w:rsidRDefault="001C20E0" w:rsidP="001C20E0">
      <w:pPr>
        <w:rPr>
          <w:rFonts w:asciiTheme="minorEastAsia" w:eastAsiaTheme="minorEastAsia" w:hAnsiTheme="minorEastAsia"/>
          <w:b/>
          <w:sz w:val="24"/>
        </w:rPr>
      </w:pPr>
      <w:bookmarkStart w:id="59" w:name="_Toc122714622"/>
      <w:r w:rsidRPr="00733952">
        <w:rPr>
          <w:rFonts w:asciiTheme="minorEastAsia" w:eastAsiaTheme="minorEastAsia" w:hAnsiTheme="minorEastAsia" w:hint="eastAsia"/>
          <w:b/>
          <w:sz w:val="24"/>
        </w:rPr>
        <w:t>运行维护</w:t>
      </w:r>
      <w:bookmarkEnd w:id="59"/>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系统切换完成后，系统进入运行维护期，一般持续1-4周的时间。</w:t>
      </w:r>
    </w:p>
    <w:p w:rsidR="001C20E0" w:rsidRPr="00733952" w:rsidRDefault="001C20E0" w:rsidP="001C20E0">
      <w:pPr>
        <w:rPr>
          <w:rFonts w:asciiTheme="minorEastAsia" w:eastAsiaTheme="minorEastAsia" w:hAnsiTheme="minorEastAsia"/>
          <w:b/>
          <w:sz w:val="24"/>
        </w:rPr>
      </w:pPr>
      <w:bookmarkStart w:id="60" w:name="_Toc122714623"/>
      <w:r w:rsidRPr="00733952">
        <w:rPr>
          <w:rFonts w:asciiTheme="minorEastAsia" w:eastAsiaTheme="minorEastAsia" w:hAnsiTheme="minorEastAsia" w:hint="eastAsia"/>
          <w:b/>
          <w:sz w:val="24"/>
        </w:rPr>
        <w:t>系统文档</w:t>
      </w:r>
      <w:bookmarkEnd w:id="60"/>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目标：</w:t>
      </w:r>
      <w:r w:rsidRPr="00733952">
        <w:rPr>
          <w:rFonts w:asciiTheme="minorEastAsia" w:eastAsiaTheme="minorEastAsia" w:hAnsiTheme="minorEastAsia" w:cs="仿宋" w:hint="eastAsia"/>
          <w:color w:val="000000"/>
          <w:sz w:val="24"/>
        </w:rPr>
        <w:t>完成用户文档的编写。</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参考软件需求说明书及系统详细设计说明书，并在已开发好的系统上进行测试验证，完成用户手册等用户文档的编写。</w:t>
      </w:r>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《用户手册》《安装手册》《二次开发手册》《系统管理员手册》。</w:t>
      </w:r>
    </w:p>
    <w:p w:rsidR="001C20E0" w:rsidRPr="00733952" w:rsidRDefault="001C20E0" w:rsidP="001C20E0">
      <w:pPr>
        <w:rPr>
          <w:rFonts w:asciiTheme="minorEastAsia" w:eastAsiaTheme="minorEastAsia" w:hAnsiTheme="minorEastAsia"/>
          <w:b/>
          <w:sz w:val="24"/>
        </w:rPr>
      </w:pPr>
      <w:bookmarkStart w:id="61" w:name="_Toc125708786"/>
      <w:bookmarkStart w:id="62" w:name="_Toc160270857"/>
      <w:bookmarkStart w:id="63" w:name="_Toc122714624"/>
      <w:r w:rsidRPr="00733952">
        <w:rPr>
          <w:rFonts w:asciiTheme="minorEastAsia" w:eastAsiaTheme="minorEastAsia" w:hAnsiTheme="minorEastAsia" w:hint="eastAsia"/>
          <w:b/>
          <w:sz w:val="24"/>
        </w:rPr>
        <w:t>用户培训</w:t>
      </w:r>
      <w:bookmarkEnd w:id="61"/>
      <w:bookmarkEnd w:id="62"/>
      <w:bookmarkEnd w:id="63"/>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培训对象</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根据工作的需要，我们将分行、分行各支行的相关人员培训。培训对象分为如下几类，</w:t>
      </w:r>
    </w:p>
    <w:p w:rsidR="001C20E0" w:rsidRPr="00733952" w:rsidRDefault="001C20E0" w:rsidP="001C20E0">
      <w:pPr>
        <w:pStyle w:val="aa"/>
        <w:widowControl/>
        <w:numPr>
          <w:ilvl w:val="0"/>
          <w:numId w:val="14"/>
        </w:numPr>
        <w:tabs>
          <w:tab w:val="left" w:pos="426"/>
          <w:tab w:val="left" w:pos="927"/>
        </w:tabs>
        <w:overflowPunct w:val="0"/>
        <w:autoSpaceDE w:val="0"/>
        <w:autoSpaceDN w:val="0"/>
        <w:adjustRightInd w:val="0"/>
        <w:spacing w:line="360" w:lineRule="auto"/>
        <w:ind w:left="426" w:firstLineChars="0" w:hanging="426"/>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lastRenderedPageBreak/>
        <w:t>A. 开发人员：参与应用系统开发的软件技术人员；</w:t>
      </w:r>
    </w:p>
    <w:p w:rsidR="001C20E0" w:rsidRPr="00733952" w:rsidRDefault="001C20E0" w:rsidP="001C20E0">
      <w:pPr>
        <w:pStyle w:val="aa"/>
        <w:widowControl/>
        <w:numPr>
          <w:ilvl w:val="0"/>
          <w:numId w:val="14"/>
        </w:numPr>
        <w:tabs>
          <w:tab w:val="left" w:pos="426"/>
          <w:tab w:val="left" w:pos="927"/>
        </w:tabs>
        <w:overflowPunct w:val="0"/>
        <w:autoSpaceDE w:val="0"/>
        <w:autoSpaceDN w:val="0"/>
        <w:adjustRightInd w:val="0"/>
        <w:spacing w:line="360" w:lineRule="auto"/>
        <w:ind w:left="426" w:firstLineChars="0" w:hanging="426"/>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B. 系统管理员：负责应用系统运行维护，对操作员提供技术支持的人员；</w:t>
      </w:r>
    </w:p>
    <w:p w:rsidR="001C20E0" w:rsidRPr="00733952" w:rsidRDefault="001C20E0" w:rsidP="001C20E0">
      <w:pPr>
        <w:pStyle w:val="aa"/>
        <w:widowControl/>
        <w:numPr>
          <w:ilvl w:val="0"/>
          <w:numId w:val="14"/>
        </w:numPr>
        <w:tabs>
          <w:tab w:val="left" w:pos="426"/>
          <w:tab w:val="left" w:pos="927"/>
        </w:tabs>
        <w:overflowPunct w:val="0"/>
        <w:autoSpaceDE w:val="0"/>
        <w:autoSpaceDN w:val="0"/>
        <w:adjustRightInd w:val="0"/>
        <w:spacing w:line="360" w:lineRule="auto"/>
        <w:ind w:left="426" w:firstLineChars="0" w:hanging="426"/>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C. 操作员：使用本系统的一般业务操作人员；</w:t>
      </w:r>
    </w:p>
    <w:p w:rsidR="001C20E0" w:rsidRPr="00733952" w:rsidRDefault="001C20E0" w:rsidP="001C20E0">
      <w:pPr>
        <w:pStyle w:val="aa"/>
        <w:widowControl/>
        <w:numPr>
          <w:ilvl w:val="0"/>
          <w:numId w:val="14"/>
        </w:numPr>
        <w:tabs>
          <w:tab w:val="left" w:pos="426"/>
          <w:tab w:val="left" w:pos="927"/>
        </w:tabs>
        <w:overflowPunct w:val="0"/>
        <w:autoSpaceDE w:val="0"/>
        <w:autoSpaceDN w:val="0"/>
        <w:adjustRightInd w:val="0"/>
        <w:spacing w:line="360" w:lineRule="auto"/>
        <w:ind w:left="426" w:firstLineChars="0" w:hanging="426"/>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D. 系统安装人员。</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培训方式</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可采用的培训方式包括授课、现场指导及实习三种。具体时间、地点和方式由双方协商确定。</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培训内容</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1、JAVA系统基础培训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目的：使开发人员熟悉JAVA语言。</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对象：项目开发人员。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2、数据库应用开发培训</w:t>
      </w:r>
    </w:p>
    <w:p w:rsidR="001C20E0" w:rsidRPr="00733952" w:rsidRDefault="001C20E0" w:rsidP="001C20E0">
      <w:pPr>
        <w:pStyle w:val="aa"/>
        <w:spacing w:line="360" w:lineRule="auto"/>
        <w:ind w:leftChars="177" w:left="372"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目的：使开发人员和管理人员具备安装、配置、管理数据库系统的能力，数据库管理员可以承担系统运行时的数据库维护工作，开发人员具备数据库应用开发能力。</w:t>
      </w:r>
    </w:p>
    <w:p w:rsidR="001C20E0" w:rsidRPr="00733952" w:rsidRDefault="001C20E0" w:rsidP="001C20E0">
      <w:pPr>
        <w:pStyle w:val="aa"/>
        <w:spacing w:line="360" w:lineRule="auto"/>
        <w:ind w:leftChars="177" w:left="372"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对象：项目开发人员和数据库管理人员。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3、应用系统开发培训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目的：使开发人员具备在LINUX操作系统独立使用编程工具(包括中间件、数据库产品工具及南天多媒体自助服务系统软件产品)进行应用系统后台服务端开发能力。</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对象：项目开发人员。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4、中心管理系统操作培训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目的：熟练使用将来的运行中心管理系统，特别是针对自助机具监控管理系统集中的业务和操作特点进行培训，并熟悉监控运营管理系统的日常操作。</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对象：监控中心管理员。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5、业务操作培训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目的：熟练使用设备端应用系统，业务操作。</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对象：网点设备维护人员。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lastRenderedPageBreak/>
        <w:t>6、应用系统维护培训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目的：了解掌握系统架构和数据库结构，具备一定应用的维护能力。</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对象：应用维护人。</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7、系统安装培训</w:t>
      </w:r>
    </w:p>
    <w:p w:rsidR="001C20E0" w:rsidRPr="00733952" w:rsidRDefault="00F90E24"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目的：了解并掌握“公积金中心自助打印</w:t>
      </w:r>
      <w:r w:rsidR="001C20E0" w:rsidRPr="00733952">
        <w:rPr>
          <w:rFonts w:asciiTheme="minorEastAsia" w:eastAsiaTheme="minorEastAsia" w:hAnsiTheme="minorEastAsia" w:cs="仿宋" w:hint="eastAsia"/>
          <w:color w:val="000000"/>
          <w:sz w:val="24"/>
        </w:rPr>
        <w:t>系统”软件的安装调试方法。</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w:t>
      </w:r>
      <w:r w:rsidR="0050755B"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及相关厂商的系统安装人员。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8、系统运行维护培训</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目的：了解并掌握“</w:t>
      </w:r>
      <w:r w:rsidR="00656470" w:rsidRPr="00733952">
        <w:rPr>
          <w:rFonts w:asciiTheme="minorEastAsia" w:eastAsiaTheme="minorEastAsia" w:hAnsiTheme="minorEastAsia" w:cs="仿宋" w:hint="eastAsia"/>
          <w:color w:val="000000"/>
          <w:sz w:val="24"/>
        </w:rPr>
        <w:t>公积金中心自助打印系统</w:t>
      </w:r>
      <w:r w:rsidRPr="00733952">
        <w:rPr>
          <w:rFonts w:asciiTheme="minorEastAsia" w:eastAsiaTheme="minorEastAsia" w:hAnsiTheme="minorEastAsia" w:cs="仿宋" w:hint="eastAsia"/>
          <w:color w:val="000000"/>
          <w:sz w:val="24"/>
        </w:rPr>
        <w:t>”软件的系统运行维护方法</w:t>
      </w:r>
    </w:p>
    <w:p w:rsidR="001C20E0" w:rsidRPr="00733952" w:rsidRDefault="001C20E0" w:rsidP="001C20E0">
      <w:pPr>
        <w:pStyle w:val="aa"/>
        <w:spacing w:line="360" w:lineRule="auto"/>
        <w:ind w:leftChars="200" w:left="420"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对象：</w:t>
      </w:r>
      <w:r w:rsidR="00B33E45"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及相关厂商的系统安装人员。</w:t>
      </w:r>
    </w:p>
    <w:p w:rsidR="001C20E0" w:rsidRPr="00E64109" w:rsidRDefault="001C20E0" w:rsidP="001C20E0">
      <w:pPr>
        <w:spacing w:line="360" w:lineRule="auto"/>
        <w:ind w:firstLine="425"/>
        <w:rPr>
          <w:rFonts w:asciiTheme="minorEastAsia" w:eastAsiaTheme="minorEastAsia" w:hAnsiTheme="minorEastAsia" w:cs="仿宋"/>
          <w:b/>
          <w:color w:val="000000"/>
          <w:sz w:val="24"/>
        </w:rPr>
      </w:pPr>
      <w:r w:rsidRPr="00E64109">
        <w:rPr>
          <w:rFonts w:asciiTheme="minorEastAsia" w:eastAsiaTheme="minorEastAsia" w:hAnsiTheme="minorEastAsia" w:cs="仿宋" w:hint="eastAsia"/>
          <w:b/>
          <w:color w:val="000000"/>
          <w:sz w:val="24"/>
        </w:rPr>
        <w:t>9、其他</w:t>
      </w:r>
      <w:r w:rsidR="005D74D9" w:rsidRPr="00E64109">
        <w:rPr>
          <w:rFonts w:asciiTheme="minorEastAsia" w:eastAsiaTheme="minorEastAsia" w:hAnsiTheme="minorEastAsia" w:cs="仿宋" w:hint="eastAsia"/>
          <w:b/>
          <w:color w:val="000000"/>
          <w:sz w:val="24"/>
        </w:rPr>
        <w:t>公积金中心</w:t>
      </w:r>
      <w:r w:rsidRPr="00E64109">
        <w:rPr>
          <w:rFonts w:asciiTheme="minorEastAsia" w:eastAsiaTheme="minorEastAsia" w:hAnsiTheme="minorEastAsia" w:cs="仿宋" w:hint="eastAsia"/>
          <w:b/>
          <w:color w:val="000000"/>
          <w:sz w:val="24"/>
        </w:rPr>
        <w:t>认为需要的培训</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培训流程</w:t>
      </w:r>
    </w:p>
    <w:p w:rsidR="001C20E0" w:rsidRPr="00733952" w:rsidRDefault="001C20E0" w:rsidP="001C20E0">
      <w:pPr>
        <w:pStyle w:val="aa"/>
        <w:widowControl/>
        <w:numPr>
          <w:ilvl w:val="4"/>
          <w:numId w:val="15"/>
        </w:numPr>
        <w:tabs>
          <w:tab w:val="left" w:pos="567"/>
          <w:tab w:val="left" w:pos="2100"/>
        </w:tabs>
        <w:overflowPunct w:val="0"/>
        <w:autoSpaceDE w:val="0"/>
        <w:autoSpaceDN w:val="0"/>
        <w:adjustRightInd w:val="0"/>
        <w:spacing w:line="360" w:lineRule="auto"/>
        <w:ind w:left="567" w:firstLineChars="0" w:hanging="567"/>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制订培训计划</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在培训实施前，项目负责人指定培训负责人。</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培训负责人应在培训实施前与用户沟通，根据用户需求和培训意向组织编写《用户培训计划》。</w:t>
      </w:r>
    </w:p>
    <w:p w:rsidR="001C20E0" w:rsidRPr="00733952" w:rsidRDefault="001C20E0" w:rsidP="001C20E0">
      <w:pPr>
        <w:pStyle w:val="aa"/>
        <w:widowControl/>
        <w:numPr>
          <w:ilvl w:val="4"/>
          <w:numId w:val="15"/>
        </w:numPr>
        <w:tabs>
          <w:tab w:val="left" w:pos="567"/>
          <w:tab w:val="left" w:pos="2100"/>
        </w:tabs>
        <w:overflowPunct w:val="0"/>
        <w:autoSpaceDE w:val="0"/>
        <w:autoSpaceDN w:val="0"/>
        <w:adjustRightInd w:val="0"/>
        <w:spacing w:line="360" w:lineRule="auto"/>
        <w:ind w:left="567" w:firstLineChars="0" w:hanging="567"/>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培训准备</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58" w:firstLineChars="0" w:hanging="282"/>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培训负责人组织相关人员编制培训教材、准备培训环境等。</w:t>
      </w:r>
    </w:p>
    <w:p w:rsidR="001C20E0" w:rsidRPr="00733952" w:rsidRDefault="001C20E0" w:rsidP="001C20E0">
      <w:pPr>
        <w:pStyle w:val="aa"/>
        <w:widowControl/>
        <w:numPr>
          <w:ilvl w:val="4"/>
          <w:numId w:val="15"/>
        </w:numPr>
        <w:tabs>
          <w:tab w:val="left" w:pos="567"/>
          <w:tab w:val="left" w:pos="2100"/>
        </w:tabs>
        <w:overflowPunct w:val="0"/>
        <w:autoSpaceDE w:val="0"/>
        <w:autoSpaceDN w:val="0"/>
        <w:adjustRightInd w:val="0"/>
        <w:spacing w:line="360" w:lineRule="auto"/>
        <w:ind w:left="567" w:firstLineChars="0" w:hanging="567"/>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培训实施</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培训负责人或其指定项目组成员进行培训的实施工作。</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培训实施前应向参加培训的人发放培训教材，使其对培训的内容事先有所了解，加强培训的效果。</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培训时向参加培训的人发放《培训调查表》，收集培训的反馈意见。</w:t>
      </w:r>
    </w:p>
    <w:p w:rsidR="001C20E0" w:rsidRPr="00733952" w:rsidRDefault="001C20E0" w:rsidP="001C20E0">
      <w:pPr>
        <w:pStyle w:val="aa"/>
        <w:widowControl/>
        <w:numPr>
          <w:ilvl w:val="4"/>
          <w:numId w:val="15"/>
        </w:numPr>
        <w:tabs>
          <w:tab w:val="left" w:pos="567"/>
          <w:tab w:val="left" w:pos="2100"/>
        </w:tabs>
        <w:overflowPunct w:val="0"/>
        <w:autoSpaceDE w:val="0"/>
        <w:autoSpaceDN w:val="0"/>
        <w:adjustRightInd w:val="0"/>
        <w:spacing w:line="360" w:lineRule="auto"/>
        <w:ind w:left="567" w:firstLineChars="0" w:hanging="567"/>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培训总结</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培训结束后，培训负责人根据培训师的反馈意见和《培训调查表》的反馈信息，对此次培训的效果进行总结。</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培训负责人对于用户提出的意见（包括对培训师的意见和对项目产品的意见）进行整理，制定出相应的改进措施。</w:t>
      </w:r>
    </w:p>
    <w:p w:rsidR="001C20E0" w:rsidRPr="00733952" w:rsidRDefault="001C20E0" w:rsidP="001C20E0">
      <w:pPr>
        <w:pStyle w:val="aa"/>
        <w:widowControl/>
        <w:numPr>
          <w:ilvl w:val="0"/>
          <w:numId w:val="15"/>
        </w:numPr>
        <w:tabs>
          <w:tab w:val="left" w:pos="927"/>
        </w:tabs>
        <w:overflowPunct w:val="0"/>
        <w:autoSpaceDE w:val="0"/>
        <w:autoSpaceDN w:val="0"/>
        <w:adjustRightInd w:val="0"/>
        <w:spacing w:line="360" w:lineRule="auto"/>
        <w:ind w:leftChars="179" w:left="660" w:firstLineChars="0" w:hanging="284"/>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培训负责人完成《用户培训总结报告》。</w:t>
      </w:r>
    </w:p>
    <w:p w:rsidR="001C20E0" w:rsidRPr="00733952" w:rsidRDefault="001C20E0" w:rsidP="001C20E0">
      <w:pPr>
        <w:rPr>
          <w:rFonts w:asciiTheme="minorEastAsia" w:eastAsiaTheme="minorEastAsia" w:hAnsiTheme="minorEastAsia"/>
          <w:b/>
          <w:sz w:val="24"/>
        </w:rPr>
      </w:pPr>
      <w:bookmarkStart w:id="64" w:name="_Toc122714625"/>
      <w:bookmarkStart w:id="65" w:name="_Toc125708787"/>
      <w:bookmarkStart w:id="66" w:name="_Toc160270858"/>
      <w:r w:rsidRPr="00733952">
        <w:rPr>
          <w:rFonts w:asciiTheme="minorEastAsia" w:eastAsiaTheme="minorEastAsia" w:hAnsiTheme="minorEastAsia" w:hint="eastAsia"/>
          <w:b/>
          <w:sz w:val="24"/>
        </w:rPr>
        <w:t>系统验收</w:t>
      </w:r>
      <w:bookmarkEnd w:id="64"/>
      <w:bookmarkEnd w:id="65"/>
      <w:bookmarkEnd w:id="66"/>
    </w:p>
    <w:p w:rsidR="001C20E0" w:rsidRPr="00733952" w:rsidRDefault="001C20E0" w:rsidP="001C20E0">
      <w:pPr>
        <w:pStyle w:val="aa"/>
        <w:spacing w:line="360" w:lineRule="auto"/>
        <w:ind w:firstLine="482"/>
        <w:rPr>
          <w:rFonts w:asciiTheme="minorEastAsia" w:eastAsiaTheme="minorEastAsia" w:hAnsiTheme="minorEastAsia" w:cs="仿宋"/>
          <w:color w:val="000000"/>
          <w:sz w:val="24"/>
        </w:rPr>
      </w:pPr>
      <w:r w:rsidRPr="00733952">
        <w:rPr>
          <w:rFonts w:asciiTheme="minorEastAsia" w:eastAsiaTheme="minorEastAsia" w:hAnsiTheme="minorEastAsia" w:cs="仿宋" w:hint="eastAsia"/>
          <w:b/>
          <w:bCs/>
          <w:color w:val="000000"/>
          <w:sz w:val="24"/>
        </w:rPr>
        <w:lastRenderedPageBreak/>
        <w:t>目标：</w:t>
      </w:r>
      <w:r w:rsidRPr="00733952">
        <w:rPr>
          <w:rFonts w:asciiTheme="minorEastAsia" w:eastAsiaTheme="minorEastAsia" w:hAnsiTheme="minorEastAsia" w:cs="仿宋" w:hint="eastAsia"/>
          <w:color w:val="000000"/>
          <w:sz w:val="24"/>
        </w:rPr>
        <w:t>对项目成果进行全面的检查、验证。</w:t>
      </w:r>
    </w:p>
    <w:p w:rsidR="001C20E0" w:rsidRPr="00733952" w:rsidRDefault="001C20E0" w:rsidP="001C20E0">
      <w:pPr>
        <w:pStyle w:val="aa"/>
        <w:spacing w:line="360" w:lineRule="auto"/>
        <w:ind w:firstLine="482"/>
        <w:rPr>
          <w:rFonts w:asciiTheme="minorEastAsia" w:eastAsiaTheme="minorEastAsia" w:hAnsiTheme="minorEastAsia" w:cs="仿宋"/>
          <w:b/>
          <w:bCs/>
          <w:color w:val="000000"/>
          <w:sz w:val="24"/>
        </w:rPr>
      </w:pPr>
      <w:r w:rsidRPr="00733952">
        <w:rPr>
          <w:rFonts w:asciiTheme="minorEastAsia" w:eastAsiaTheme="minorEastAsia" w:hAnsiTheme="minorEastAsia" w:cs="仿宋" w:hint="eastAsia"/>
          <w:b/>
          <w:bCs/>
          <w:color w:val="000000"/>
          <w:sz w:val="24"/>
        </w:rPr>
        <w:t>主要活动：</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此阶段的活动主要是对项目成果进行检查、验证，项目成果包括文档、代码和数据。</w:t>
      </w:r>
    </w:p>
    <w:p w:rsidR="001C20E0" w:rsidRPr="0002796D" w:rsidRDefault="001C20E0" w:rsidP="001C20E0">
      <w:pPr>
        <w:pStyle w:val="aa"/>
        <w:spacing w:line="360" w:lineRule="auto"/>
        <w:ind w:firstLine="482"/>
        <w:rPr>
          <w:rFonts w:asciiTheme="minorEastAsia" w:eastAsiaTheme="minorEastAsia" w:hAnsiTheme="minorEastAsia" w:cs="仿宋"/>
          <w:b/>
          <w:color w:val="000000"/>
          <w:sz w:val="24"/>
        </w:rPr>
      </w:pPr>
      <w:r w:rsidRPr="0002796D">
        <w:rPr>
          <w:rFonts w:asciiTheme="minorEastAsia" w:eastAsiaTheme="minorEastAsia" w:hAnsiTheme="minorEastAsia" w:cs="仿宋" w:hint="eastAsia"/>
          <w:b/>
          <w:color w:val="000000"/>
          <w:sz w:val="24"/>
        </w:rPr>
        <w:t>1、内部验收</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对于涉及应用开发的大型项目，我们通常会进行内部验收，其标准：</w:t>
      </w:r>
    </w:p>
    <w:p w:rsidR="001C20E0" w:rsidRPr="00733952" w:rsidRDefault="001C20E0" w:rsidP="001C20E0">
      <w:pPr>
        <w:widowControl/>
        <w:numPr>
          <w:ilvl w:val="0"/>
          <w:numId w:val="16"/>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项目目标的要求是否均已实现；</w:t>
      </w:r>
    </w:p>
    <w:p w:rsidR="001C20E0" w:rsidRPr="00733952" w:rsidRDefault="001C20E0" w:rsidP="001C20E0">
      <w:pPr>
        <w:widowControl/>
        <w:numPr>
          <w:ilvl w:val="0"/>
          <w:numId w:val="16"/>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是否按合同规定执行；</w:t>
      </w:r>
    </w:p>
    <w:p w:rsidR="001C20E0" w:rsidRPr="00733952" w:rsidRDefault="001C20E0" w:rsidP="001C20E0">
      <w:pPr>
        <w:widowControl/>
        <w:numPr>
          <w:ilvl w:val="0"/>
          <w:numId w:val="16"/>
        </w:numPr>
        <w:tabs>
          <w:tab w:val="left" w:pos="919"/>
        </w:tabs>
        <w:overflowPunct w:val="0"/>
        <w:autoSpaceDE w:val="0"/>
        <w:autoSpaceDN w:val="0"/>
        <w:adjustRightInd w:val="0"/>
        <w:spacing w:line="360" w:lineRule="auto"/>
        <w:textAlignment w:val="baseline"/>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项目成果是否具有完整性、规范性、一致性和有效性等。</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内部验收的依据是《需求规格说明书》、《项目跟踪表》和项目相应的规范。内部验收的主要工作是进行产品基线审计；测试人员进行验收测试，验证系统功能是够实现；质量管理人员检查项目文档的完整性、规范性；代码的规范性；技术专家检查项目成果（代码、数据和文档）的有效性、一致性。</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验收过程形成《内部验收报告》，以上人员对验收给出结论，在《内部验收报告》上签字。</w:t>
      </w:r>
    </w:p>
    <w:p w:rsidR="001C20E0" w:rsidRPr="0002796D" w:rsidRDefault="001C20E0" w:rsidP="001C20E0">
      <w:pPr>
        <w:pStyle w:val="aa"/>
        <w:spacing w:line="360" w:lineRule="auto"/>
        <w:ind w:firstLine="482"/>
        <w:rPr>
          <w:rFonts w:asciiTheme="minorEastAsia" w:eastAsiaTheme="minorEastAsia" w:hAnsiTheme="minorEastAsia" w:cs="仿宋"/>
          <w:b/>
          <w:color w:val="000000"/>
          <w:sz w:val="24"/>
        </w:rPr>
      </w:pPr>
      <w:r w:rsidRPr="0002796D">
        <w:rPr>
          <w:rFonts w:asciiTheme="minorEastAsia" w:eastAsiaTheme="minorEastAsia" w:hAnsiTheme="minorEastAsia" w:cs="仿宋" w:hint="eastAsia"/>
          <w:b/>
          <w:color w:val="000000"/>
          <w:sz w:val="24"/>
        </w:rPr>
        <w:t>2、</w:t>
      </w:r>
      <w:r w:rsidR="003B5177" w:rsidRPr="0002796D">
        <w:rPr>
          <w:rFonts w:asciiTheme="minorEastAsia" w:eastAsiaTheme="minorEastAsia" w:hAnsiTheme="minorEastAsia" w:cs="仿宋" w:hint="eastAsia"/>
          <w:b/>
          <w:color w:val="000000"/>
          <w:sz w:val="24"/>
        </w:rPr>
        <w:t>公积金中心</w:t>
      </w:r>
      <w:r w:rsidRPr="0002796D">
        <w:rPr>
          <w:rFonts w:asciiTheme="minorEastAsia" w:eastAsiaTheme="minorEastAsia" w:hAnsiTheme="minorEastAsia" w:cs="仿宋" w:hint="eastAsia"/>
          <w:b/>
          <w:color w:val="000000"/>
          <w:sz w:val="24"/>
        </w:rPr>
        <w:t>验收</w:t>
      </w:r>
    </w:p>
    <w:p w:rsidR="001C20E0" w:rsidRPr="00733952" w:rsidRDefault="001C20E0" w:rsidP="001C20E0">
      <w:pPr>
        <w:pStyle w:val="aa"/>
        <w:spacing w:line="360" w:lineRule="auto"/>
        <w:ind w:firstLine="480"/>
        <w:rPr>
          <w:rFonts w:asciiTheme="minorEastAsia" w:eastAsiaTheme="minorEastAsia" w:hAnsiTheme="minorEastAsia" w:cs="仿宋"/>
          <w:color w:val="000000"/>
          <w:sz w:val="24"/>
        </w:rPr>
      </w:pPr>
      <w:r w:rsidRPr="00733952">
        <w:rPr>
          <w:rFonts w:asciiTheme="minorEastAsia" w:eastAsiaTheme="minorEastAsia" w:hAnsiTheme="minorEastAsia" w:cs="仿宋" w:hint="eastAsia"/>
          <w:color w:val="000000"/>
          <w:sz w:val="24"/>
        </w:rPr>
        <w:t>按照合同要求，遵循</w:t>
      </w:r>
      <w:r w:rsidR="00A86112"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的验收方式，项目经理、销售人员或项目主管负责与</w:t>
      </w:r>
      <w:r w:rsidR="00A72A1F" w:rsidRPr="00733952">
        <w:rPr>
          <w:rFonts w:asciiTheme="minorEastAsia" w:eastAsiaTheme="minorEastAsia" w:hAnsiTheme="minorEastAsia" w:cs="仿宋" w:hint="eastAsia"/>
          <w:color w:val="000000"/>
          <w:sz w:val="24"/>
        </w:rPr>
        <w:t>公积金中心</w:t>
      </w:r>
      <w:r w:rsidRPr="00733952">
        <w:rPr>
          <w:rFonts w:asciiTheme="minorEastAsia" w:eastAsiaTheme="minorEastAsia" w:hAnsiTheme="minorEastAsia" w:cs="仿宋" w:hint="eastAsia"/>
          <w:color w:val="000000"/>
          <w:sz w:val="24"/>
        </w:rPr>
        <w:t>关联，对项目进行最终完全确认。验收结果形成《系统验收报告》，《系统验收报告》是项目成功与否的重要标志，是项目结项的重要依据之一。</w:t>
      </w:r>
    </w:p>
    <w:p w:rsidR="001C20E0" w:rsidRPr="006F4758" w:rsidRDefault="001C20E0" w:rsidP="001C20E0">
      <w:pPr>
        <w:pStyle w:val="aa"/>
        <w:spacing w:line="360" w:lineRule="auto"/>
        <w:ind w:firstLine="482"/>
        <w:rPr>
          <w:rFonts w:ascii="仿宋" w:eastAsia="仿宋" w:hAnsi="仿宋" w:cs="仿宋"/>
          <w:color w:val="000000"/>
          <w:sz w:val="24"/>
        </w:rPr>
      </w:pPr>
      <w:r w:rsidRPr="00733952">
        <w:rPr>
          <w:rFonts w:asciiTheme="minorEastAsia" w:eastAsiaTheme="minorEastAsia" w:hAnsiTheme="minorEastAsia" w:cs="仿宋" w:hint="eastAsia"/>
          <w:b/>
          <w:bCs/>
          <w:color w:val="000000"/>
          <w:sz w:val="24"/>
        </w:rPr>
        <w:t>交付成果：</w:t>
      </w:r>
      <w:r w:rsidRPr="00733952">
        <w:rPr>
          <w:rFonts w:asciiTheme="minorEastAsia" w:eastAsiaTheme="minorEastAsia" w:hAnsiTheme="minorEastAsia" w:cs="仿宋" w:hint="eastAsia"/>
          <w:color w:val="000000"/>
          <w:sz w:val="24"/>
        </w:rPr>
        <w:t>验收报告、项目成果清单</w:t>
      </w:r>
    </w:p>
    <w:p w:rsidR="001C20E0" w:rsidRPr="00D6320D" w:rsidRDefault="006C79A2" w:rsidP="001C20E0">
      <w:pPr>
        <w:pStyle w:val="3"/>
      </w:pPr>
      <w:bookmarkStart w:id="67" w:name="_Toc122714626"/>
      <w:bookmarkStart w:id="68" w:name="_Toc125708788"/>
      <w:bookmarkStart w:id="69" w:name="_Toc160270859"/>
      <w:bookmarkStart w:id="70" w:name="_Toc281867298"/>
      <w:bookmarkStart w:id="71" w:name="_Toc499039483"/>
      <w:r>
        <w:t>6.1.2</w:t>
      </w:r>
      <w:r>
        <w:rPr>
          <w:rFonts w:hint="eastAsia"/>
        </w:rPr>
        <w:t xml:space="preserve"> </w:t>
      </w:r>
      <w:r w:rsidR="001C20E0" w:rsidRPr="00D6320D">
        <w:rPr>
          <w:rFonts w:hint="eastAsia"/>
        </w:rPr>
        <w:t>软件开发阶段进度计划</w:t>
      </w:r>
      <w:bookmarkEnd w:id="67"/>
      <w:bookmarkEnd w:id="68"/>
      <w:bookmarkEnd w:id="69"/>
      <w:bookmarkEnd w:id="70"/>
      <w:bookmarkEnd w:id="71"/>
    </w:p>
    <w:p w:rsidR="001C20E0" w:rsidRPr="00D54F42" w:rsidRDefault="001C20E0" w:rsidP="001C20E0">
      <w:pPr>
        <w:pStyle w:val="aa"/>
        <w:spacing w:line="360" w:lineRule="auto"/>
        <w:ind w:firstLine="480"/>
        <w:rPr>
          <w:rFonts w:asciiTheme="minorEastAsia" w:eastAsiaTheme="minorEastAsia" w:hAnsiTheme="minorEastAsia" w:cs="仿宋"/>
          <w:color w:val="000000"/>
          <w:sz w:val="24"/>
        </w:rPr>
      </w:pPr>
      <w:r w:rsidRPr="00D54F42">
        <w:rPr>
          <w:rFonts w:asciiTheme="minorEastAsia" w:eastAsiaTheme="minorEastAsia" w:hAnsiTheme="minorEastAsia" w:cs="仿宋" w:hint="eastAsia"/>
          <w:color w:val="000000"/>
          <w:sz w:val="24"/>
        </w:rPr>
        <w:t>整个计划，在需求充分，</w:t>
      </w:r>
      <w:r w:rsidR="00030F48" w:rsidRPr="00D54F42">
        <w:rPr>
          <w:rFonts w:asciiTheme="minorEastAsia" w:eastAsiaTheme="minorEastAsia" w:hAnsiTheme="minorEastAsia" w:cs="仿宋" w:hint="eastAsia"/>
          <w:color w:val="000000"/>
          <w:sz w:val="24"/>
        </w:rPr>
        <w:t>公积金中心</w:t>
      </w:r>
      <w:r w:rsidRPr="00D54F42">
        <w:rPr>
          <w:rFonts w:asciiTheme="minorEastAsia" w:eastAsiaTheme="minorEastAsia" w:hAnsiTheme="minorEastAsia" w:cs="仿宋" w:hint="eastAsia"/>
          <w:color w:val="000000"/>
          <w:sz w:val="24"/>
        </w:rPr>
        <w:t>技术和业务人员配合紧密的情况下，南天承诺能够按时完成开发、测试、上线及售后任务。</w:t>
      </w:r>
    </w:p>
    <w:p w:rsidR="001C20E0" w:rsidRPr="001E6076" w:rsidRDefault="001C20E0" w:rsidP="009865A1">
      <w:pPr>
        <w:spacing w:line="360" w:lineRule="auto"/>
        <w:rPr>
          <w:rFonts w:asciiTheme="minorEastAsia" w:eastAsiaTheme="minorEastAsia" w:hAnsiTheme="minorEastAsia" w:cs="仿宋"/>
          <w:b/>
          <w:color w:val="000000"/>
          <w:sz w:val="24"/>
        </w:rPr>
      </w:pPr>
      <w:bookmarkStart w:id="72" w:name="_Toc122714628"/>
      <w:bookmarkStart w:id="73" w:name="_Toc125708790"/>
      <w:bookmarkStart w:id="74" w:name="_Toc160270861"/>
      <w:bookmarkStart w:id="75" w:name="_Toc281867300"/>
      <w:r w:rsidRPr="001E6076">
        <w:rPr>
          <w:rFonts w:asciiTheme="minorEastAsia" w:eastAsiaTheme="minorEastAsia" w:hAnsiTheme="minorEastAsia" w:cs="仿宋" w:hint="eastAsia"/>
          <w:b/>
          <w:color w:val="000000"/>
          <w:sz w:val="24"/>
        </w:rPr>
        <w:t>人力资源角色定义</w:t>
      </w:r>
      <w:bookmarkEnd w:id="72"/>
      <w:bookmarkEnd w:id="73"/>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0"/>
        <w:gridCol w:w="2318"/>
        <w:gridCol w:w="4730"/>
      </w:tblGrid>
      <w:tr w:rsidR="001C20E0" w:rsidRPr="006F4758" w:rsidTr="00EF019A">
        <w:tc>
          <w:tcPr>
            <w:tcW w:w="1480" w:type="dxa"/>
            <w:tcBorders>
              <w:top w:val="single" w:sz="4" w:space="0" w:color="auto"/>
              <w:left w:val="single" w:sz="4" w:space="0" w:color="auto"/>
              <w:bottom w:val="single" w:sz="4" w:space="0" w:color="auto"/>
              <w:right w:val="single" w:sz="4" w:space="0" w:color="auto"/>
            </w:tcBorders>
          </w:tcPr>
          <w:p w:rsidR="001C20E0" w:rsidRPr="001E6076" w:rsidRDefault="001C20E0" w:rsidP="001E6076">
            <w:pPr>
              <w:pStyle w:val="aa"/>
              <w:spacing w:line="360" w:lineRule="auto"/>
              <w:ind w:firstLineChars="0" w:firstLine="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角色名称</w:t>
            </w:r>
          </w:p>
        </w:tc>
        <w:tc>
          <w:tcPr>
            <w:tcW w:w="2318"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职责</w:t>
            </w:r>
          </w:p>
        </w:tc>
        <w:tc>
          <w:tcPr>
            <w:tcW w:w="473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资格与技能</w:t>
            </w:r>
          </w:p>
        </w:tc>
      </w:tr>
      <w:tr w:rsidR="001C20E0" w:rsidRPr="006F4758" w:rsidTr="00EF019A">
        <w:tc>
          <w:tcPr>
            <w:tcW w:w="148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spacing w:line="360" w:lineRule="auto"/>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项目经理、开发经理</w:t>
            </w:r>
          </w:p>
        </w:tc>
        <w:tc>
          <w:tcPr>
            <w:tcW w:w="2318"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项目管理，项目计划的制定，资源调</w:t>
            </w:r>
            <w:r w:rsidRPr="001E6076">
              <w:rPr>
                <w:rFonts w:asciiTheme="minorEastAsia" w:eastAsiaTheme="minorEastAsia" w:hAnsiTheme="minorEastAsia" w:cs="仿宋" w:hint="eastAsia"/>
                <w:color w:val="000000"/>
                <w:sz w:val="24"/>
              </w:rPr>
              <w:lastRenderedPageBreak/>
              <w:t>配</w:t>
            </w:r>
          </w:p>
        </w:tc>
        <w:tc>
          <w:tcPr>
            <w:tcW w:w="473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lastRenderedPageBreak/>
              <w:t>计算机相关专业学士学位以上，</w:t>
            </w:r>
            <w:r w:rsidRPr="001E6076">
              <w:rPr>
                <w:rFonts w:asciiTheme="minorEastAsia" w:eastAsiaTheme="minorEastAsia" w:hAnsiTheme="minorEastAsia" w:cs="仿宋"/>
                <w:color w:val="000000"/>
                <w:sz w:val="24"/>
              </w:rPr>
              <w:t>5</w:t>
            </w:r>
            <w:r w:rsidRPr="001E6076">
              <w:rPr>
                <w:rFonts w:asciiTheme="minorEastAsia" w:eastAsiaTheme="minorEastAsia" w:hAnsiTheme="minorEastAsia" w:cs="仿宋" w:hint="eastAsia"/>
                <w:color w:val="000000"/>
                <w:sz w:val="24"/>
              </w:rPr>
              <w:t>年以上金融软件开发经验，有丰富的项目管理经</w:t>
            </w:r>
            <w:r w:rsidRPr="001E6076">
              <w:rPr>
                <w:rFonts w:asciiTheme="minorEastAsia" w:eastAsiaTheme="minorEastAsia" w:hAnsiTheme="minorEastAsia" w:cs="仿宋" w:hint="eastAsia"/>
                <w:color w:val="000000"/>
                <w:sz w:val="24"/>
              </w:rPr>
              <w:lastRenderedPageBreak/>
              <w:t>验</w:t>
            </w:r>
          </w:p>
        </w:tc>
      </w:tr>
      <w:tr w:rsidR="001C20E0" w:rsidRPr="006F4758" w:rsidTr="00EF019A">
        <w:tc>
          <w:tcPr>
            <w:tcW w:w="148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spacing w:line="360" w:lineRule="auto"/>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lastRenderedPageBreak/>
              <w:t>高级程序员</w:t>
            </w:r>
          </w:p>
        </w:tc>
        <w:tc>
          <w:tcPr>
            <w:tcW w:w="2318"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系统详细设计，代码编写，单元测试</w:t>
            </w:r>
          </w:p>
        </w:tc>
        <w:tc>
          <w:tcPr>
            <w:tcW w:w="473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计算机相关专业学士学位以上，3年以上金融软件开发经验，熟悉业务，具有一定的项目管理知识与经验。熟悉平台的开发(Oracle、C或Java)</w:t>
            </w:r>
          </w:p>
        </w:tc>
      </w:tr>
      <w:tr w:rsidR="001C20E0" w:rsidRPr="006F4758" w:rsidTr="00EF019A">
        <w:tc>
          <w:tcPr>
            <w:tcW w:w="148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spacing w:line="360" w:lineRule="auto"/>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程序员</w:t>
            </w:r>
          </w:p>
        </w:tc>
        <w:tc>
          <w:tcPr>
            <w:tcW w:w="2318"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代码编写，单元测试</w:t>
            </w:r>
          </w:p>
        </w:tc>
        <w:tc>
          <w:tcPr>
            <w:tcW w:w="4730" w:type="dxa"/>
            <w:tcBorders>
              <w:top w:val="single" w:sz="4" w:space="0" w:color="auto"/>
              <w:left w:val="single" w:sz="4" w:space="0" w:color="auto"/>
              <w:bottom w:val="single" w:sz="4" w:space="0" w:color="auto"/>
              <w:right w:val="single" w:sz="4" w:space="0" w:color="auto"/>
            </w:tcBorders>
          </w:tcPr>
          <w:p w:rsidR="001C20E0" w:rsidRPr="001E6076" w:rsidRDefault="001C20E0" w:rsidP="00EF019A">
            <w:pPr>
              <w:pStyle w:val="aa"/>
              <w:spacing w:line="360" w:lineRule="auto"/>
              <w:ind w:firstLine="480"/>
              <w:rPr>
                <w:rFonts w:asciiTheme="minorEastAsia" w:eastAsiaTheme="minorEastAsia" w:hAnsiTheme="minorEastAsia" w:cs="仿宋"/>
                <w:color w:val="000000"/>
                <w:sz w:val="24"/>
              </w:rPr>
            </w:pPr>
            <w:r w:rsidRPr="001E6076">
              <w:rPr>
                <w:rFonts w:asciiTheme="minorEastAsia" w:eastAsiaTheme="minorEastAsia" w:hAnsiTheme="minorEastAsia" w:cs="仿宋" w:hint="eastAsia"/>
                <w:color w:val="000000"/>
                <w:sz w:val="24"/>
              </w:rPr>
              <w:t>计算机相关专业学士学位以上，2年以上金融软件开发经验，熟悉业务，具有一定的项目管理知识与经验。掌握平台的开发(Oracle、Tuxedo、C或Java)</w:t>
            </w:r>
          </w:p>
        </w:tc>
      </w:tr>
    </w:tbl>
    <w:p w:rsidR="001C20E0" w:rsidRPr="006F4758" w:rsidRDefault="001C20E0" w:rsidP="001C20E0">
      <w:pPr>
        <w:pStyle w:val="aa"/>
        <w:spacing w:line="360" w:lineRule="auto"/>
        <w:ind w:firstLine="480"/>
        <w:rPr>
          <w:rFonts w:ascii="仿宋" w:eastAsia="仿宋" w:hAnsi="仿宋" w:cs="仿宋"/>
          <w:color w:val="000000"/>
          <w:sz w:val="24"/>
        </w:rPr>
      </w:pPr>
    </w:p>
    <w:p w:rsidR="001C20E0" w:rsidRPr="00D6320D" w:rsidRDefault="00886388" w:rsidP="001C20E0">
      <w:pPr>
        <w:pStyle w:val="3"/>
      </w:pPr>
      <w:bookmarkStart w:id="76" w:name="_Toc281867301"/>
      <w:bookmarkStart w:id="77" w:name="_Toc282000691"/>
      <w:bookmarkStart w:id="78" w:name="_Toc247282668"/>
      <w:bookmarkStart w:id="79" w:name="_Toc499039484"/>
      <w:r>
        <w:t>6.1</w:t>
      </w:r>
      <w:r w:rsidR="001C20E0">
        <w:rPr>
          <w:rFonts w:hint="eastAsia"/>
        </w:rPr>
        <w:t>.3</w:t>
      </w:r>
      <w:r>
        <w:rPr>
          <w:rFonts w:hint="eastAsia"/>
        </w:rPr>
        <w:t xml:space="preserve"> </w:t>
      </w:r>
      <w:r w:rsidR="001C20E0" w:rsidRPr="00D6320D">
        <w:rPr>
          <w:rFonts w:hint="eastAsia"/>
        </w:rPr>
        <w:t>系统安装上线计划</w:t>
      </w:r>
      <w:bookmarkEnd w:id="76"/>
      <w:bookmarkEnd w:id="77"/>
      <w:bookmarkEnd w:id="78"/>
      <w:bookmarkEnd w:id="79"/>
    </w:p>
    <w:p w:rsidR="001C20E0" w:rsidRPr="00C33BB2" w:rsidRDefault="0057031E" w:rsidP="0057031E">
      <w:pPr>
        <w:pStyle w:val="4"/>
      </w:pPr>
      <w:bookmarkStart w:id="80" w:name="_Toc224037901"/>
      <w:bookmarkStart w:id="81" w:name="_Toc281867302"/>
      <w:r>
        <w:t>6.1.3</w:t>
      </w:r>
      <w:r w:rsidR="001C20E0" w:rsidRPr="00C33BB2">
        <w:rPr>
          <w:rFonts w:hint="eastAsia"/>
        </w:rPr>
        <w:t>.1</w:t>
      </w:r>
      <w:r>
        <w:t xml:space="preserve"> </w:t>
      </w:r>
      <w:r w:rsidR="001C20E0" w:rsidRPr="00C33BB2">
        <w:rPr>
          <w:rFonts w:hint="eastAsia"/>
        </w:rPr>
        <w:t>试点投产停业</w:t>
      </w:r>
      <w:bookmarkEnd w:id="80"/>
      <w:bookmarkEnd w:id="81"/>
    </w:p>
    <w:p w:rsidR="001C20E0" w:rsidRPr="00D65C52" w:rsidRDefault="001C20E0" w:rsidP="001C20E0">
      <w:pPr>
        <w:pStyle w:val="aa"/>
        <w:spacing w:line="360" w:lineRule="auto"/>
        <w:ind w:firstLine="480"/>
        <w:rPr>
          <w:rFonts w:asciiTheme="minorEastAsia" w:eastAsiaTheme="minorEastAsia" w:hAnsiTheme="minorEastAsia" w:cs="仿宋"/>
          <w:color w:val="000000"/>
          <w:sz w:val="24"/>
        </w:rPr>
      </w:pPr>
      <w:r w:rsidRPr="00D65C52">
        <w:rPr>
          <w:rFonts w:asciiTheme="minorEastAsia" w:eastAsiaTheme="minorEastAsia" w:hAnsiTheme="minorEastAsia" w:cs="仿宋" w:hint="eastAsia"/>
          <w:color w:val="000000"/>
          <w:sz w:val="24"/>
        </w:rPr>
        <w:t>由于本系统试点投产期间，不涉及本系统或后天相应系统停止服务，因此不需停业。仅需要分行提前安排好试点网点（业务量不是很大，不是很忙的网点，以便为试点提供更好的操作便利）。</w:t>
      </w:r>
    </w:p>
    <w:p w:rsidR="001C20E0" w:rsidRPr="0057031E" w:rsidRDefault="0057031E" w:rsidP="0057031E">
      <w:pPr>
        <w:pStyle w:val="4"/>
      </w:pPr>
      <w:bookmarkStart w:id="82" w:name="_Toc224037902"/>
      <w:bookmarkStart w:id="83" w:name="_Toc281867303"/>
      <w:r>
        <w:t>6.1.3</w:t>
      </w:r>
      <w:r w:rsidRPr="00C33BB2">
        <w:rPr>
          <w:rFonts w:hint="eastAsia"/>
        </w:rPr>
        <w:t>.</w:t>
      </w:r>
      <w:r>
        <w:t xml:space="preserve">2 </w:t>
      </w:r>
      <w:r w:rsidR="001C20E0" w:rsidRPr="0057031E">
        <w:rPr>
          <w:rFonts w:hint="eastAsia"/>
        </w:rPr>
        <w:t>试点依赖说明</w:t>
      </w:r>
      <w:bookmarkEnd w:id="82"/>
      <w:bookmarkEnd w:id="83"/>
    </w:p>
    <w:p w:rsidR="001C20E0" w:rsidRPr="008444C4" w:rsidRDefault="001C20E0" w:rsidP="001C20E0">
      <w:pPr>
        <w:pStyle w:val="aa"/>
        <w:spacing w:line="360" w:lineRule="auto"/>
        <w:ind w:firstLine="480"/>
        <w:rPr>
          <w:rFonts w:asciiTheme="minorEastAsia" w:eastAsiaTheme="minorEastAsia" w:hAnsiTheme="minorEastAsia" w:cs="仿宋"/>
          <w:color w:val="000000"/>
          <w:sz w:val="24"/>
        </w:rPr>
      </w:pPr>
      <w:r w:rsidRPr="008444C4">
        <w:rPr>
          <w:rFonts w:asciiTheme="minorEastAsia" w:eastAsiaTheme="minorEastAsia" w:hAnsiTheme="minorEastAsia" w:cs="仿宋" w:hint="eastAsia"/>
          <w:color w:val="000000"/>
          <w:sz w:val="24"/>
        </w:rPr>
        <w:t>试点前需保障：</w:t>
      </w:r>
      <w:r w:rsidR="00EE209E" w:rsidRPr="008444C4">
        <w:rPr>
          <w:rFonts w:asciiTheme="minorEastAsia" w:eastAsiaTheme="minorEastAsia" w:hAnsiTheme="minorEastAsia" w:cs="仿宋" w:hint="eastAsia"/>
          <w:color w:val="000000"/>
          <w:sz w:val="24"/>
        </w:rPr>
        <w:t>网络环境畅通</w:t>
      </w:r>
    </w:p>
    <w:p w:rsidR="001C20E0" w:rsidRPr="00D6320D" w:rsidRDefault="00CB2FB2" w:rsidP="001C20E0">
      <w:pPr>
        <w:pStyle w:val="3"/>
      </w:pPr>
      <w:bookmarkStart w:id="84" w:name="_Toc281867306"/>
      <w:bookmarkStart w:id="85" w:name="_Toc224037914"/>
      <w:bookmarkStart w:id="86" w:name="_Toc499039485"/>
      <w:r>
        <w:t>6.1</w:t>
      </w:r>
      <w:r w:rsidR="001C20E0">
        <w:rPr>
          <w:rFonts w:hint="eastAsia"/>
        </w:rPr>
        <w:t>.4</w:t>
      </w:r>
      <w:r>
        <w:rPr>
          <w:rFonts w:hint="eastAsia"/>
        </w:rPr>
        <w:t xml:space="preserve"> </w:t>
      </w:r>
      <w:r w:rsidR="001C20E0" w:rsidRPr="00D6320D">
        <w:rPr>
          <w:rFonts w:hint="eastAsia"/>
        </w:rPr>
        <w:t>投产过程</w:t>
      </w:r>
      <w:bookmarkEnd w:id="84"/>
      <w:bookmarkEnd w:id="85"/>
      <w:r w:rsidR="001C20E0">
        <w:rPr>
          <w:rFonts w:hint="eastAsia"/>
        </w:rPr>
        <w:t>计划</w:t>
      </w:r>
      <w:bookmarkEnd w:id="86"/>
    </w:p>
    <w:p w:rsidR="001C20E0" w:rsidRPr="00275E0F" w:rsidRDefault="00630CF9" w:rsidP="00630CF9">
      <w:pPr>
        <w:pStyle w:val="4"/>
      </w:pPr>
      <w:bookmarkStart w:id="87" w:name="_Toc224037915"/>
      <w:r>
        <w:rPr>
          <w:rFonts w:hint="eastAsia"/>
        </w:rPr>
        <w:t>6.1</w:t>
      </w:r>
      <w:r w:rsidR="001C20E0" w:rsidRPr="00275E0F">
        <w:rPr>
          <w:rFonts w:hint="eastAsia"/>
        </w:rPr>
        <w:t>.</w:t>
      </w:r>
      <w:r>
        <w:t>4.</w:t>
      </w:r>
      <w:r w:rsidR="001C20E0" w:rsidRPr="00275E0F">
        <w:rPr>
          <w:rFonts w:hint="eastAsia"/>
        </w:rPr>
        <w:t>1</w:t>
      </w:r>
      <w:r>
        <w:t xml:space="preserve"> </w:t>
      </w:r>
      <w:r w:rsidR="001C20E0" w:rsidRPr="00275E0F">
        <w:rPr>
          <w:rFonts w:hint="eastAsia"/>
        </w:rPr>
        <w:t>投产过程划分</w:t>
      </w:r>
      <w:bookmarkEnd w:id="87"/>
    </w:p>
    <w:p w:rsidR="001C20E0" w:rsidRPr="00581D3A" w:rsidRDefault="001C20E0" w:rsidP="001C20E0">
      <w:pPr>
        <w:pStyle w:val="aa"/>
        <w:spacing w:line="360" w:lineRule="auto"/>
        <w:ind w:firstLine="480"/>
        <w:rPr>
          <w:rFonts w:asciiTheme="minorEastAsia" w:eastAsiaTheme="minorEastAsia" w:hAnsiTheme="minorEastAsia" w:cs="仿宋"/>
          <w:color w:val="000000"/>
          <w:sz w:val="24"/>
        </w:rPr>
      </w:pPr>
      <w:r w:rsidRPr="00581D3A">
        <w:rPr>
          <w:rFonts w:asciiTheme="minorEastAsia" w:eastAsiaTheme="minorEastAsia" w:hAnsiTheme="minorEastAsia" w:cs="仿宋" w:hint="eastAsia"/>
          <w:color w:val="000000"/>
          <w:sz w:val="24"/>
        </w:rPr>
        <w:t>按照投产过程中目标对象的不同，将投产过程划分为以下几个阶段（T日为使用旧线系统的最后一个工作日）：</w:t>
      </w:r>
    </w:p>
    <w:p w:rsidR="001C20E0" w:rsidRPr="00581D3A" w:rsidRDefault="001C20E0" w:rsidP="001C20E0">
      <w:pPr>
        <w:pStyle w:val="aa"/>
        <w:spacing w:line="360" w:lineRule="auto"/>
        <w:ind w:firstLine="480"/>
        <w:rPr>
          <w:rFonts w:asciiTheme="minorEastAsia" w:eastAsiaTheme="minorEastAsia" w:hAnsiTheme="minorEastAsia" w:cs="仿宋"/>
          <w:color w:val="000000"/>
          <w:sz w:val="24"/>
        </w:rPr>
      </w:pPr>
      <w:r w:rsidRPr="00581D3A">
        <w:rPr>
          <w:rFonts w:asciiTheme="minorEastAsia" w:eastAsiaTheme="minorEastAsia" w:hAnsiTheme="minorEastAsia" w:cs="仿宋" w:hint="eastAsia"/>
          <w:color w:val="000000"/>
          <w:sz w:val="24"/>
        </w:rPr>
        <w:t>准备阶段，完成</w:t>
      </w:r>
      <w:r w:rsidR="00EC488D" w:rsidRPr="00581D3A">
        <w:rPr>
          <w:rFonts w:asciiTheme="minorEastAsia" w:eastAsiaTheme="minorEastAsia" w:hAnsiTheme="minorEastAsia" w:cs="仿宋" w:hint="eastAsia"/>
          <w:color w:val="000000"/>
          <w:sz w:val="24"/>
        </w:rPr>
        <w:t>公积金中心管理系统</w:t>
      </w:r>
      <w:r w:rsidRPr="00581D3A">
        <w:rPr>
          <w:rFonts w:asciiTheme="minorEastAsia" w:eastAsiaTheme="minorEastAsia" w:hAnsiTheme="minorEastAsia" w:cs="仿宋" w:hint="eastAsia"/>
          <w:color w:val="000000"/>
          <w:sz w:val="24"/>
        </w:rPr>
        <w:t>的安装，其中的工作主要由负责相关内容的技术部门完成，需提交相应的数据库文件和安装环境文件，以及系统安装文</w:t>
      </w:r>
      <w:r w:rsidRPr="00581D3A">
        <w:rPr>
          <w:rFonts w:asciiTheme="minorEastAsia" w:eastAsiaTheme="minorEastAsia" w:hAnsiTheme="minorEastAsia" w:cs="仿宋" w:hint="eastAsia"/>
          <w:color w:val="000000"/>
          <w:sz w:val="24"/>
        </w:rPr>
        <w:lastRenderedPageBreak/>
        <w:t>档版本。要求所有工作在T-</w:t>
      </w:r>
      <w:r w:rsidRPr="00581D3A">
        <w:rPr>
          <w:rFonts w:asciiTheme="minorEastAsia" w:eastAsiaTheme="minorEastAsia" w:hAnsiTheme="minorEastAsia" w:cs="仿宋"/>
          <w:color w:val="000000"/>
          <w:sz w:val="24"/>
        </w:rPr>
        <w:t>2</w:t>
      </w:r>
      <w:r w:rsidRPr="00581D3A">
        <w:rPr>
          <w:rFonts w:asciiTheme="minorEastAsia" w:eastAsiaTheme="minorEastAsia" w:hAnsiTheme="minorEastAsia" w:cs="仿宋" w:hint="eastAsia"/>
          <w:color w:val="000000"/>
          <w:sz w:val="24"/>
        </w:rPr>
        <w:t>日完成。</w:t>
      </w:r>
    </w:p>
    <w:p w:rsidR="001C20E0" w:rsidRPr="00581D3A" w:rsidRDefault="001C20E0" w:rsidP="001C20E0">
      <w:pPr>
        <w:pStyle w:val="aa"/>
        <w:spacing w:line="360" w:lineRule="auto"/>
        <w:ind w:firstLine="480"/>
        <w:rPr>
          <w:rFonts w:asciiTheme="minorEastAsia" w:eastAsiaTheme="minorEastAsia" w:hAnsiTheme="minorEastAsia" w:cs="仿宋"/>
          <w:color w:val="000000"/>
          <w:sz w:val="24"/>
        </w:rPr>
      </w:pPr>
      <w:r w:rsidRPr="00581D3A">
        <w:rPr>
          <w:rFonts w:asciiTheme="minorEastAsia" w:eastAsiaTheme="minorEastAsia" w:hAnsiTheme="minorEastAsia" w:cs="仿宋" w:hint="eastAsia"/>
          <w:color w:val="000000"/>
          <w:sz w:val="24"/>
        </w:rPr>
        <w:t>投产阶段，实现</w:t>
      </w:r>
      <w:r w:rsidR="00EC488D" w:rsidRPr="00581D3A">
        <w:rPr>
          <w:rFonts w:asciiTheme="minorEastAsia" w:eastAsiaTheme="minorEastAsia" w:hAnsiTheme="minorEastAsia" w:cs="仿宋" w:hint="eastAsia"/>
          <w:color w:val="000000"/>
          <w:sz w:val="24"/>
        </w:rPr>
        <w:t>公积金中心</w:t>
      </w:r>
      <w:r w:rsidR="00815CCC" w:rsidRPr="00581D3A">
        <w:rPr>
          <w:rFonts w:asciiTheme="minorEastAsia" w:eastAsiaTheme="minorEastAsia" w:hAnsiTheme="minorEastAsia" w:cs="仿宋" w:hint="eastAsia"/>
          <w:color w:val="000000"/>
          <w:sz w:val="24"/>
        </w:rPr>
        <w:t>打印终端</w:t>
      </w:r>
      <w:r w:rsidRPr="00581D3A">
        <w:rPr>
          <w:rFonts w:asciiTheme="minorEastAsia" w:eastAsiaTheme="minorEastAsia" w:hAnsiTheme="minorEastAsia" w:cs="仿宋" w:hint="eastAsia"/>
          <w:color w:val="000000"/>
          <w:sz w:val="24"/>
        </w:rPr>
        <w:t>应用的</w:t>
      </w:r>
      <w:r w:rsidR="00815CCC" w:rsidRPr="00581D3A">
        <w:rPr>
          <w:rFonts w:asciiTheme="minorEastAsia" w:eastAsiaTheme="minorEastAsia" w:hAnsiTheme="minorEastAsia" w:cs="仿宋" w:hint="eastAsia"/>
          <w:color w:val="000000"/>
          <w:sz w:val="24"/>
        </w:rPr>
        <w:t>安装</w:t>
      </w:r>
      <w:r w:rsidRPr="00581D3A">
        <w:rPr>
          <w:rFonts w:asciiTheme="minorEastAsia" w:eastAsiaTheme="minorEastAsia" w:hAnsiTheme="minorEastAsia" w:cs="仿宋" w:hint="eastAsia"/>
          <w:color w:val="000000"/>
          <w:sz w:val="24"/>
        </w:rPr>
        <w:t>，</w:t>
      </w:r>
      <w:r w:rsidR="00815CCC" w:rsidRPr="00581D3A">
        <w:rPr>
          <w:rFonts w:asciiTheme="minorEastAsia" w:eastAsiaTheme="minorEastAsia" w:hAnsiTheme="minorEastAsia" w:cs="仿宋" w:hint="eastAsia"/>
          <w:color w:val="000000"/>
          <w:sz w:val="24"/>
        </w:rPr>
        <w:t>由负责相关内容的技术部门完成</w:t>
      </w:r>
      <w:r w:rsidR="00C6694D" w:rsidRPr="00581D3A">
        <w:rPr>
          <w:rFonts w:asciiTheme="minorEastAsia" w:eastAsiaTheme="minorEastAsia" w:hAnsiTheme="minorEastAsia" w:cs="仿宋" w:hint="eastAsia"/>
          <w:color w:val="000000"/>
          <w:sz w:val="24"/>
        </w:rPr>
        <w:t>。</w:t>
      </w:r>
      <w:r w:rsidRPr="00581D3A">
        <w:rPr>
          <w:rFonts w:asciiTheme="minorEastAsia" w:eastAsiaTheme="minorEastAsia" w:hAnsiTheme="minorEastAsia" w:cs="仿宋" w:hint="eastAsia"/>
          <w:color w:val="000000"/>
          <w:sz w:val="24"/>
        </w:rPr>
        <w:t>工作在T</w:t>
      </w:r>
      <w:r w:rsidR="00962E02" w:rsidRPr="00581D3A">
        <w:rPr>
          <w:rFonts w:asciiTheme="minorEastAsia" w:eastAsiaTheme="minorEastAsia" w:hAnsiTheme="minorEastAsia" w:cs="仿宋" w:hint="eastAsia"/>
          <w:color w:val="000000"/>
          <w:sz w:val="24"/>
        </w:rPr>
        <w:t>日前完成</w:t>
      </w:r>
      <w:r w:rsidR="00C6694D" w:rsidRPr="00581D3A">
        <w:rPr>
          <w:rFonts w:asciiTheme="minorEastAsia" w:eastAsiaTheme="minorEastAsia" w:hAnsiTheme="minorEastAsia" w:cs="仿宋" w:hint="eastAsia"/>
          <w:color w:val="000000"/>
          <w:sz w:val="24"/>
        </w:rPr>
        <w:t>，</w:t>
      </w:r>
      <w:r w:rsidR="00962E02" w:rsidRPr="00581D3A">
        <w:rPr>
          <w:rFonts w:asciiTheme="minorEastAsia" w:eastAsiaTheme="minorEastAsia" w:hAnsiTheme="minorEastAsia" w:cs="仿宋" w:hint="eastAsia"/>
          <w:color w:val="000000"/>
          <w:sz w:val="24"/>
        </w:rPr>
        <w:t>终端应用成功运行，按成投产</w:t>
      </w:r>
      <w:r w:rsidRPr="00581D3A">
        <w:rPr>
          <w:rFonts w:asciiTheme="minorEastAsia" w:eastAsiaTheme="minorEastAsia" w:hAnsiTheme="minorEastAsia" w:cs="仿宋" w:hint="eastAsia"/>
          <w:color w:val="000000"/>
          <w:sz w:val="24"/>
        </w:rPr>
        <w:t>工作。</w:t>
      </w:r>
    </w:p>
    <w:p w:rsidR="001C20E0" w:rsidRPr="00581D3A" w:rsidRDefault="001C20E0" w:rsidP="001C20E0">
      <w:pPr>
        <w:pStyle w:val="aa"/>
        <w:spacing w:line="360" w:lineRule="auto"/>
        <w:ind w:firstLine="480"/>
        <w:rPr>
          <w:rFonts w:asciiTheme="minorEastAsia" w:eastAsiaTheme="minorEastAsia" w:hAnsiTheme="minorEastAsia" w:cs="仿宋"/>
          <w:color w:val="000000"/>
          <w:sz w:val="24"/>
        </w:rPr>
      </w:pPr>
      <w:r w:rsidRPr="00581D3A">
        <w:rPr>
          <w:rFonts w:asciiTheme="minorEastAsia" w:eastAsiaTheme="minorEastAsia" w:hAnsiTheme="minorEastAsia" w:cs="仿宋" w:hint="eastAsia"/>
          <w:color w:val="000000"/>
          <w:sz w:val="24"/>
        </w:rPr>
        <w:t>联机验证，在T日，通过联机交易对系统投产情况进行验证。</w:t>
      </w:r>
    </w:p>
    <w:p w:rsidR="001C20E0" w:rsidRPr="006F4758" w:rsidRDefault="001C20E0" w:rsidP="001C20E0">
      <w:pPr>
        <w:rPr>
          <w:rFonts w:ascii="仿宋" w:eastAsia="仿宋" w:hAnsi="仿宋" w:cs="仿宋"/>
          <w:color w:val="000000"/>
          <w:sz w:val="24"/>
          <w:lang w:val="en-GB"/>
        </w:rPr>
      </w:pPr>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7861"/>
      </w:tblGrid>
      <w:tr w:rsidR="001C20E0" w:rsidRPr="006F4758" w:rsidTr="00EF019A">
        <w:trPr>
          <w:trHeight w:val="645"/>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b/>
                <w:color w:val="000000"/>
                <w:sz w:val="24"/>
                <w:lang w:val="en-GB"/>
              </w:rPr>
            </w:pPr>
            <w:r w:rsidRPr="00C63746">
              <w:rPr>
                <w:rFonts w:asciiTheme="minorEastAsia" w:eastAsiaTheme="minorEastAsia" w:hAnsiTheme="minorEastAsia" w:cs="仿宋" w:hint="eastAsia"/>
                <w:b/>
                <w:color w:val="000000"/>
                <w:sz w:val="24"/>
                <w:lang w:val="en-GB"/>
              </w:rPr>
              <w:t>步骤</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b/>
                <w:color w:val="000000"/>
                <w:sz w:val="24"/>
                <w:lang w:val="en-GB"/>
              </w:rPr>
            </w:pPr>
            <w:r w:rsidRPr="00C63746">
              <w:rPr>
                <w:rFonts w:asciiTheme="minorEastAsia" w:eastAsiaTheme="minorEastAsia" w:hAnsiTheme="minorEastAsia" w:cs="仿宋" w:hint="eastAsia"/>
                <w:b/>
                <w:color w:val="000000"/>
                <w:sz w:val="24"/>
                <w:lang w:val="en-GB"/>
              </w:rPr>
              <w:t>内容</w:t>
            </w:r>
          </w:p>
        </w:tc>
      </w:tr>
      <w:tr w:rsidR="001C20E0" w:rsidRPr="006F4758" w:rsidTr="00EF019A">
        <w:trPr>
          <w:trHeight w:val="545"/>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1</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检查系统环境准备情况。</w:t>
            </w:r>
          </w:p>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含：操作系统、相应软件环境、数据库文件情况检查。检查该环境和测试环境差异性。</w:t>
            </w:r>
          </w:p>
        </w:tc>
      </w:tr>
      <w:tr w:rsidR="001C20E0" w:rsidRPr="006F4758" w:rsidTr="00EF019A">
        <w:trPr>
          <w:trHeight w:val="382"/>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2</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从源数据系统导出数据库表，供营销平台使用。</w:t>
            </w:r>
          </w:p>
        </w:tc>
      </w:tr>
      <w:tr w:rsidR="001C20E0" w:rsidRPr="006F4758" w:rsidTr="00EF019A">
        <w:trPr>
          <w:trHeight w:val="404"/>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3</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A76D6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公积金中心管理系统</w:t>
            </w:r>
            <w:r w:rsidR="001C20E0" w:rsidRPr="00C63746">
              <w:rPr>
                <w:rFonts w:asciiTheme="minorEastAsia" w:eastAsiaTheme="minorEastAsia" w:hAnsiTheme="minorEastAsia" w:cs="仿宋" w:hint="eastAsia"/>
                <w:color w:val="000000"/>
                <w:sz w:val="24"/>
                <w:lang w:val="en-GB"/>
              </w:rPr>
              <w:t xml:space="preserve">导入数据表 </w:t>
            </w:r>
          </w:p>
        </w:tc>
      </w:tr>
      <w:tr w:rsidR="001C20E0" w:rsidRPr="006F4758" w:rsidTr="00EF019A">
        <w:trPr>
          <w:trHeight w:val="404"/>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4</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860C1A"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安装打印终端</w:t>
            </w:r>
            <w:r w:rsidR="001C20E0" w:rsidRPr="00C63746">
              <w:rPr>
                <w:rFonts w:asciiTheme="minorEastAsia" w:eastAsiaTheme="minorEastAsia" w:hAnsiTheme="minorEastAsia" w:cs="仿宋" w:hint="eastAsia"/>
                <w:color w:val="000000"/>
                <w:sz w:val="24"/>
                <w:lang w:val="en-GB"/>
              </w:rPr>
              <w:t>应用版本</w:t>
            </w:r>
          </w:p>
        </w:tc>
      </w:tr>
      <w:tr w:rsidR="001C20E0" w:rsidRPr="006F4758" w:rsidTr="00EF019A">
        <w:trPr>
          <w:trHeight w:val="404"/>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5</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完成版本的设备进行联机交易验证</w:t>
            </w:r>
          </w:p>
        </w:tc>
      </w:tr>
      <w:tr w:rsidR="001C20E0" w:rsidRPr="006F4758" w:rsidTr="00EF019A">
        <w:trPr>
          <w:trHeight w:val="404"/>
        </w:trPr>
        <w:tc>
          <w:tcPr>
            <w:tcW w:w="1384"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6</w:t>
            </w:r>
          </w:p>
        </w:tc>
        <w:tc>
          <w:tcPr>
            <w:tcW w:w="7861" w:type="dxa"/>
            <w:tcBorders>
              <w:top w:val="single" w:sz="4" w:space="0" w:color="auto"/>
              <w:left w:val="single" w:sz="4" w:space="0" w:color="auto"/>
              <w:bottom w:val="single" w:sz="4" w:space="0" w:color="auto"/>
              <w:right w:val="single" w:sz="4" w:space="0" w:color="auto"/>
            </w:tcBorders>
          </w:tcPr>
          <w:p w:rsidR="001C20E0" w:rsidRPr="00C63746" w:rsidRDefault="001C20E0" w:rsidP="00EF019A">
            <w:pPr>
              <w:spacing w:line="360" w:lineRule="auto"/>
              <w:rPr>
                <w:rFonts w:asciiTheme="minorEastAsia" w:eastAsiaTheme="minorEastAsia" w:hAnsiTheme="minorEastAsia" w:cs="仿宋"/>
                <w:color w:val="000000"/>
                <w:sz w:val="24"/>
                <w:lang w:val="en-GB"/>
              </w:rPr>
            </w:pPr>
            <w:r w:rsidRPr="00C63746">
              <w:rPr>
                <w:rFonts w:asciiTheme="minorEastAsia" w:eastAsiaTheme="minorEastAsia" w:hAnsiTheme="minorEastAsia" w:cs="仿宋" w:hint="eastAsia"/>
                <w:color w:val="000000"/>
                <w:sz w:val="24"/>
                <w:lang w:val="en-GB"/>
              </w:rPr>
              <w:t>联机测试通过后可正式营业</w:t>
            </w:r>
          </w:p>
        </w:tc>
      </w:tr>
    </w:tbl>
    <w:p w:rsidR="001C20E0" w:rsidRPr="006F4758" w:rsidRDefault="001C20E0" w:rsidP="001C20E0">
      <w:pPr>
        <w:spacing w:line="360" w:lineRule="auto"/>
        <w:rPr>
          <w:rFonts w:ascii="仿宋" w:eastAsia="仿宋" w:hAnsi="仿宋" w:cs="仿宋"/>
          <w:color w:val="000000"/>
          <w:sz w:val="24"/>
          <w:lang w:val="en-GB"/>
        </w:rPr>
      </w:pPr>
    </w:p>
    <w:p w:rsidR="001C20E0" w:rsidRPr="00275E0F" w:rsidRDefault="00630CF9" w:rsidP="00630CF9">
      <w:pPr>
        <w:pStyle w:val="4"/>
      </w:pPr>
      <w:bookmarkStart w:id="88" w:name="_Toc224037916"/>
      <w:r>
        <w:t xml:space="preserve">6.1.4.2 </w:t>
      </w:r>
      <w:r w:rsidR="001C20E0" w:rsidRPr="00275E0F">
        <w:rPr>
          <w:rFonts w:hint="eastAsia"/>
        </w:rPr>
        <w:t>系统准备</w:t>
      </w:r>
      <w:bookmarkEnd w:id="88"/>
    </w:p>
    <w:p w:rsidR="001C20E0" w:rsidRPr="00E669D1" w:rsidRDefault="005B1195" w:rsidP="001C20E0">
      <w:pPr>
        <w:numPr>
          <w:ilvl w:val="0"/>
          <w:numId w:val="17"/>
        </w:numPr>
        <w:spacing w:line="360" w:lineRule="auto"/>
        <w:rPr>
          <w:rFonts w:asciiTheme="minorEastAsia" w:eastAsiaTheme="minorEastAsia" w:hAnsiTheme="minorEastAsia" w:cs="仿宋"/>
          <w:b/>
          <w:color w:val="000000"/>
          <w:kern w:val="0"/>
          <w:sz w:val="24"/>
          <w:lang w:val="zh-CN"/>
        </w:rPr>
      </w:pPr>
      <w:bookmarkStart w:id="89" w:name="_Toc215036317"/>
      <w:bookmarkStart w:id="90" w:name="_Toc224037918"/>
      <w:r w:rsidRPr="00E669D1">
        <w:rPr>
          <w:rFonts w:asciiTheme="minorEastAsia" w:eastAsiaTheme="minorEastAsia" w:hAnsiTheme="minorEastAsia" w:cs="仿宋" w:hint="eastAsia"/>
          <w:b/>
          <w:color w:val="000000"/>
          <w:kern w:val="0"/>
          <w:sz w:val="24"/>
          <w:lang w:val="zh-CN"/>
        </w:rPr>
        <w:t>公积金中心管理系统安装</w:t>
      </w:r>
      <w:bookmarkEnd w:id="89"/>
      <w:r w:rsidRPr="00E669D1">
        <w:rPr>
          <w:rFonts w:asciiTheme="minorEastAsia" w:eastAsiaTheme="minorEastAsia" w:hAnsiTheme="minorEastAsia" w:cs="仿宋" w:hint="eastAsia"/>
          <w:b/>
          <w:color w:val="000000"/>
          <w:kern w:val="0"/>
          <w:sz w:val="24"/>
          <w:lang w:val="zh-CN"/>
        </w:rPr>
        <w:t>或升级过程说明</w:t>
      </w:r>
      <w:bookmarkEnd w:id="90"/>
    </w:p>
    <w:p w:rsidR="001C20E0" w:rsidRPr="00E669D1" w:rsidRDefault="001C20E0" w:rsidP="001C20E0">
      <w:pPr>
        <w:spacing w:line="360" w:lineRule="auto"/>
        <w:ind w:firstLineChars="225" w:firstLine="540"/>
        <w:rPr>
          <w:rFonts w:asciiTheme="minorEastAsia" w:eastAsiaTheme="minorEastAsia" w:hAnsiTheme="minorEastAsia" w:cs="仿宋"/>
          <w:color w:val="000000"/>
          <w:sz w:val="24"/>
        </w:rPr>
      </w:pPr>
      <w:r w:rsidRPr="00E669D1">
        <w:rPr>
          <w:rFonts w:asciiTheme="minorEastAsia" w:eastAsiaTheme="minorEastAsia" w:hAnsiTheme="minorEastAsia" w:cs="仿宋" w:hint="eastAsia"/>
          <w:color w:val="000000"/>
          <w:sz w:val="24"/>
        </w:rPr>
        <w:t>1）、操作系统安装</w:t>
      </w:r>
    </w:p>
    <w:p w:rsidR="001C20E0" w:rsidRPr="00E669D1" w:rsidRDefault="001C20E0" w:rsidP="001C20E0">
      <w:pPr>
        <w:spacing w:line="360" w:lineRule="auto"/>
        <w:ind w:firstLineChars="225" w:firstLine="540"/>
        <w:rPr>
          <w:rFonts w:asciiTheme="minorEastAsia" w:eastAsiaTheme="minorEastAsia" w:hAnsiTheme="minorEastAsia" w:cs="仿宋"/>
          <w:color w:val="000000"/>
          <w:sz w:val="24"/>
        </w:rPr>
      </w:pPr>
      <w:r w:rsidRPr="00E669D1">
        <w:rPr>
          <w:rFonts w:asciiTheme="minorEastAsia" w:eastAsiaTheme="minorEastAsia" w:hAnsiTheme="minorEastAsia" w:cs="仿宋" w:hint="eastAsia"/>
          <w:color w:val="000000"/>
          <w:sz w:val="24"/>
        </w:rPr>
        <w:t>2）、数据库安装</w:t>
      </w:r>
    </w:p>
    <w:p w:rsidR="001C20E0" w:rsidRPr="00E669D1" w:rsidRDefault="001C20E0" w:rsidP="001C20E0">
      <w:pPr>
        <w:spacing w:line="360" w:lineRule="auto"/>
        <w:ind w:firstLineChars="225" w:firstLine="540"/>
        <w:rPr>
          <w:rFonts w:asciiTheme="minorEastAsia" w:eastAsiaTheme="minorEastAsia" w:hAnsiTheme="minorEastAsia" w:cs="仿宋"/>
          <w:color w:val="000000"/>
          <w:sz w:val="24"/>
        </w:rPr>
      </w:pPr>
      <w:r w:rsidRPr="00E669D1">
        <w:rPr>
          <w:rFonts w:asciiTheme="minorEastAsia" w:eastAsiaTheme="minorEastAsia" w:hAnsiTheme="minorEastAsia" w:cs="仿宋" w:hint="eastAsia"/>
          <w:color w:val="000000"/>
          <w:sz w:val="24"/>
        </w:rPr>
        <w:t xml:space="preserve">3）、数据库划分及建立 </w:t>
      </w:r>
    </w:p>
    <w:p w:rsidR="001C20E0" w:rsidRPr="00E669D1" w:rsidRDefault="001C20E0" w:rsidP="001C20E0">
      <w:pPr>
        <w:spacing w:line="360" w:lineRule="auto"/>
        <w:ind w:firstLineChars="225" w:firstLine="540"/>
        <w:rPr>
          <w:rFonts w:asciiTheme="minorEastAsia" w:eastAsiaTheme="minorEastAsia" w:hAnsiTheme="minorEastAsia" w:cs="仿宋"/>
          <w:color w:val="000000"/>
          <w:sz w:val="24"/>
        </w:rPr>
      </w:pPr>
      <w:r w:rsidRPr="00E669D1">
        <w:rPr>
          <w:rFonts w:asciiTheme="minorEastAsia" w:eastAsiaTheme="minorEastAsia" w:hAnsiTheme="minorEastAsia" w:cs="仿宋" w:hint="eastAsia"/>
          <w:color w:val="000000"/>
          <w:sz w:val="24"/>
        </w:rPr>
        <w:t>4）、web服务软件安装</w:t>
      </w:r>
    </w:p>
    <w:p w:rsidR="001C20E0" w:rsidRPr="00E669D1" w:rsidRDefault="001C20E0" w:rsidP="001C20E0">
      <w:pPr>
        <w:spacing w:line="360" w:lineRule="auto"/>
        <w:ind w:firstLineChars="225" w:firstLine="540"/>
        <w:rPr>
          <w:rFonts w:asciiTheme="minorEastAsia" w:eastAsiaTheme="minorEastAsia" w:hAnsiTheme="minorEastAsia" w:cs="仿宋"/>
          <w:color w:val="000000"/>
          <w:sz w:val="24"/>
        </w:rPr>
      </w:pPr>
      <w:r w:rsidRPr="00E669D1">
        <w:rPr>
          <w:rFonts w:asciiTheme="minorEastAsia" w:eastAsiaTheme="minorEastAsia" w:hAnsiTheme="minorEastAsia" w:cs="仿宋" w:hint="eastAsia"/>
          <w:color w:val="000000"/>
          <w:sz w:val="24"/>
        </w:rPr>
        <w:t>5）、应用系统环境拷贝</w:t>
      </w:r>
    </w:p>
    <w:p w:rsidR="001C20E0" w:rsidRPr="00275E0F" w:rsidRDefault="00630CF9" w:rsidP="00630CF9">
      <w:pPr>
        <w:pStyle w:val="4"/>
      </w:pPr>
      <w:r>
        <w:t>6.1</w:t>
      </w:r>
      <w:r>
        <w:rPr>
          <w:rFonts w:hint="eastAsia"/>
        </w:rPr>
        <w:t>.4</w:t>
      </w:r>
      <w:r w:rsidR="001C20E0" w:rsidRPr="00275E0F">
        <w:rPr>
          <w:rFonts w:hint="eastAsia"/>
        </w:rPr>
        <w:t>.3</w:t>
      </w:r>
      <w:r>
        <w:t xml:space="preserve"> </w:t>
      </w:r>
      <w:r w:rsidR="001C20E0" w:rsidRPr="00275E0F">
        <w:rPr>
          <w:rFonts w:hint="eastAsia"/>
        </w:rPr>
        <w:t>复查阶段</w:t>
      </w:r>
    </w:p>
    <w:p w:rsidR="001C20E0" w:rsidRPr="003B028E" w:rsidRDefault="001C20E0" w:rsidP="001C20E0">
      <w:pPr>
        <w:spacing w:line="360" w:lineRule="auto"/>
        <w:ind w:firstLineChars="225" w:firstLine="540"/>
        <w:rPr>
          <w:rFonts w:asciiTheme="minorEastAsia" w:eastAsiaTheme="minorEastAsia" w:hAnsiTheme="minorEastAsia" w:cs="仿宋"/>
          <w:color w:val="000000"/>
          <w:kern w:val="0"/>
          <w:sz w:val="24"/>
          <w:lang w:val="zh-CN"/>
        </w:rPr>
      </w:pPr>
      <w:r w:rsidRPr="003B028E">
        <w:rPr>
          <w:rFonts w:asciiTheme="minorEastAsia" w:eastAsiaTheme="minorEastAsia" w:hAnsiTheme="minorEastAsia" w:cs="仿宋" w:hint="eastAsia"/>
          <w:color w:val="000000"/>
          <w:kern w:val="0"/>
          <w:sz w:val="24"/>
          <w:lang w:val="zh-CN"/>
        </w:rPr>
        <w:t>系统环境检查：版本，支持库版本.</w:t>
      </w:r>
    </w:p>
    <w:p w:rsidR="001C20E0" w:rsidRPr="003B028E" w:rsidRDefault="001C20E0" w:rsidP="001C20E0">
      <w:pPr>
        <w:spacing w:line="360" w:lineRule="auto"/>
        <w:ind w:firstLineChars="225" w:firstLine="540"/>
        <w:rPr>
          <w:rFonts w:asciiTheme="minorEastAsia" w:eastAsiaTheme="minorEastAsia" w:hAnsiTheme="minorEastAsia" w:cs="仿宋"/>
          <w:color w:val="000000"/>
          <w:kern w:val="0"/>
          <w:sz w:val="24"/>
          <w:lang w:val="zh-CN"/>
        </w:rPr>
      </w:pPr>
      <w:r w:rsidRPr="003B028E">
        <w:rPr>
          <w:rFonts w:asciiTheme="minorEastAsia" w:eastAsiaTheme="minorEastAsia" w:hAnsiTheme="minorEastAsia" w:cs="仿宋" w:hint="eastAsia"/>
          <w:color w:val="000000"/>
          <w:kern w:val="0"/>
          <w:sz w:val="24"/>
          <w:lang w:val="zh-CN"/>
        </w:rPr>
        <w:t>数据完整性检查：数据库文件，表空间，字符集是否符合要求。</w:t>
      </w:r>
    </w:p>
    <w:p w:rsidR="001C20E0" w:rsidRPr="006F4758" w:rsidRDefault="001C20E0" w:rsidP="003B028E">
      <w:pPr>
        <w:spacing w:line="360" w:lineRule="auto"/>
        <w:ind w:left="540"/>
        <w:rPr>
          <w:rFonts w:ascii="仿宋" w:eastAsia="仿宋" w:hAnsi="仿宋" w:cs="仿宋"/>
          <w:color w:val="000000"/>
          <w:kern w:val="0"/>
          <w:sz w:val="24"/>
          <w:lang w:val="zh-CN"/>
        </w:rPr>
      </w:pPr>
      <w:r w:rsidRPr="003B028E">
        <w:rPr>
          <w:rFonts w:asciiTheme="minorEastAsia" w:eastAsiaTheme="minorEastAsia" w:hAnsiTheme="minorEastAsia" w:cs="仿宋" w:hint="eastAsia"/>
          <w:color w:val="000000"/>
          <w:kern w:val="0"/>
          <w:sz w:val="24"/>
          <w:lang w:val="zh-CN"/>
        </w:rPr>
        <w:t>应用系统完整性：版本是否符合要求，用户环境和相应权限是否符合要求。</w:t>
      </w:r>
      <w:r w:rsidRPr="003B028E">
        <w:rPr>
          <w:rFonts w:asciiTheme="minorEastAsia" w:eastAsiaTheme="minorEastAsia" w:hAnsiTheme="minorEastAsia" w:cs="仿宋" w:hint="eastAsia"/>
          <w:color w:val="000000"/>
          <w:kern w:val="0"/>
          <w:sz w:val="24"/>
          <w:lang w:val="zh-CN"/>
        </w:rPr>
        <w:lastRenderedPageBreak/>
        <w:t>磁盘空间是否符合要求。</w:t>
      </w:r>
    </w:p>
    <w:p w:rsidR="001C20E0" w:rsidRPr="00275E0F" w:rsidRDefault="00AD3056" w:rsidP="00AD3056">
      <w:pPr>
        <w:pStyle w:val="4"/>
      </w:pPr>
      <w:bookmarkStart w:id="91" w:name="_Toc224037929"/>
      <w:r>
        <w:t xml:space="preserve">6.1.4.4 </w:t>
      </w:r>
      <w:r w:rsidR="001C20E0" w:rsidRPr="00275E0F">
        <w:rPr>
          <w:rFonts w:hint="eastAsia"/>
        </w:rPr>
        <w:t>投产</w:t>
      </w:r>
      <w:bookmarkEnd w:id="91"/>
      <w:r w:rsidR="001C20E0" w:rsidRPr="00275E0F">
        <w:rPr>
          <w:rFonts w:hint="eastAsia"/>
        </w:rPr>
        <w:t>上线</w:t>
      </w:r>
    </w:p>
    <w:p w:rsidR="001C20E0" w:rsidRPr="00C53ACD" w:rsidRDefault="001C20E0" w:rsidP="001C20E0">
      <w:pPr>
        <w:spacing w:line="360" w:lineRule="auto"/>
        <w:ind w:firstLineChars="225" w:firstLine="540"/>
        <w:rPr>
          <w:rFonts w:asciiTheme="minorEastAsia" w:eastAsiaTheme="minorEastAsia" w:hAnsiTheme="minorEastAsia" w:cs="仿宋"/>
          <w:color w:val="000000"/>
          <w:sz w:val="24"/>
        </w:rPr>
      </w:pPr>
      <w:r w:rsidRPr="00C53ACD">
        <w:rPr>
          <w:rFonts w:asciiTheme="minorEastAsia" w:eastAsiaTheme="minorEastAsia" w:hAnsiTheme="minorEastAsia" w:cs="仿宋" w:hint="eastAsia"/>
          <w:color w:val="000000"/>
          <w:sz w:val="24"/>
        </w:rPr>
        <w:t>1）、</w:t>
      </w:r>
      <w:r w:rsidR="00C10EC4" w:rsidRPr="00C53ACD">
        <w:rPr>
          <w:rFonts w:asciiTheme="minorEastAsia" w:eastAsiaTheme="minorEastAsia" w:hAnsiTheme="minorEastAsia" w:cs="仿宋" w:hint="eastAsia"/>
          <w:color w:val="000000"/>
          <w:sz w:val="24"/>
        </w:rPr>
        <w:t>公积金中心管理</w:t>
      </w:r>
      <w:r w:rsidRPr="00C53ACD">
        <w:rPr>
          <w:rFonts w:asciiTheme="minorEastAsia" w:eastAsiaTheme="minorEastAsia" w:hAnsiTheme="minorEastAsia" w:cs="仿宋" w:hint="eastAsia"/>
          <w:color w:val="000000"/>
          <w:sz w:val="24"/>
        </w:rPr>
        <w:t>系统服务启动；</w:t>
      </w:r>
    </w:p>
    <w:p w:rsidR="001C20E0" w:rsidRPr="00C53ACD" w:rsidRDefault="001C20E0" w:rsidP="001C20E0">
      <w:pPr>
        <w:spacing w:line="360" w:lineRule="auto"/>
        <w:ind w:firstLineChars="225" w:firstLine="540"/>
        <w:rPr>
          <w:rFonts w:asciiTheme="minorEastAsia" w:eastAsiaTheme="minorEastAsia" w:hAnsiTheme="minorEastAsia" w:cs="仿宋"/>
          <w:color w:val="000000"/>
          <w:sz w:val="24"/>
        </w:rPr>
      </w:pPr>
      <w:r w:rsidRPr="00C53ACD">
        <w:rPr>
          <w:rFonts w:asciiTheme="minorEastAsia" w:eastAsiaTheme="minorEastAsia" w:hAnsiTheme="minorEastAsia" w:cs="仿宋" w:hint="eastAsia"/>
          <w:color w:val="000000"/>
          <w:sz w:val="24"/>
        </w:rPr>
        <w:t>2）、</w:t>
      </w:r>
      <w:r w:rsidR="00111470" w:rsidRPr="00C53ACD">
        <w:rPr>
          <w:rFonts w:asciiTheme="minorEastAsia" w:eastAsiaTheme="minorEastAsia" w:hAnsiTheme="minorEastAsia" w:cs="仿宋" w:hint="eastAsia"/>
          <w:color w:val="000000"/>
          <w:sz w:val="24"/>
        </w:rPr>
        <w:t>公积金</w:t>
      </w:r>
      <w:r w:rsidR="00F36F75" w:rsidRPr="00C53ACD">
        <w:rPr>
          <w:rFonts w:asciiTheme="minorEastAsia" w:eastAsiaTheme="minorEastAsia" w:hAnsiTheme="minorEastAsia" w:cs="仿宋" w:hint="eastAsia"/>
          <w:color w:val="000000"/>
          <w:sz w:val="24"/>
        </w:rPr>
        <w:t>打印终端</w:t>
      </w:r>
      <w:r w:rsidRPr="00C53ACD">
        <w:rPr>
          <w:rFonts w:asciiTheme="minorEastAsia" w:eastAsiaTheme="minorEastAsia" w:hAnsiTheme="minorEastAsia" w:cs="仿宋" w:hint="eastAsia"/>
          <w:color w:val="000000"/>
          <w:sz w:val="24"/>
        </w:rPr>
        <w:t>应用全辖</w:t>
      </w:r>
      <w:r w:rsidR="00F36F75" w:rsidRPr="00C53ACD">
        <w:rPr>
          <w:rFonts w:asciiTheme="minorEastAsia" w:eastAsiaTheme="minorEastAsia" w:hAnsiTheme="minorEastAsia" w:cs="仿宋" w:hint="eastAsia"/>
          <w:color w:val="000000"/>
          <w:sz w:val="24"/>
        </w:rPr>
        <w:t>安装</w:t>
      </w:r>
      <w:r w:rsidRPr="00C53ACD">
        <w:rPr>
          <w:rFonts w:asciiTheme="minorEastAsia" w:eastAsiaTheme="minorEastAsia" w:hAnsiTheme="minorEastAsia" w:cs="仿宋" w:hint="eastAsia"/>
          <w:color w:val="000000"/>
          <w:sz w:val="24"/>
        </w:rPr>
        <w:t>；</w:t>
      </w:r>
    </w:p>
    <w:p w:rsidR="001C20E0" w:rsidRPr="00275E0F" w:rsidRDefault="00EA2CB1" w:rsidP="00EA2CB1">
      <w:pPr>
        <w:pStyle w:val="4"/>
      </w:pPr>
      <w:bookmarkStart w:id="92" w:name="_Toc224037930"/>
      <w:r>
        <w:t>6</w:t>
      </w:r>
      <w:r w:rsidR="00E73BF0">
        <w:t>.</w:t>
      </w:r>
      <w:r>
        <w:t xml:space="preserve">1.4.5 </w:t>
      </w:r>
      <w:r w:rsidR="001C20E0" w:rsidRPr="00275E0F">
        <w:rPr>
          <w:rFonts w:hint="eastAsia"/>
        </w:rPr>
        <w:t>联机验证</w:t>
      </w:r>
      <w:bookmarkEnd w:id="92"/>
    </w:p>
    <w:p w:rsidR="001C20E0" w:rsidRPr="00C53ACD" w:rsidRDefault="001C20E0" w:rsidP="00C53ACD">
      <w:pPr>
        <w:ind w:firstLine="420"/>
        <w:rPr>
          <w:rFonts w:asciiTheme="minorEastAsia" w:eastAsiaTheme="minorEastAsia" w:hAnsiTheme="minorEastAsia"/>
        </w:rPr>
      </w:pPr>
      <w:r w:rsidRPr="00C53ACD">
        <w:rPr>
          <w:rFonts w:asciiTheme="minorEastAsia" w:eastAsiaTheme="minorEastAsia" w:hAnsiTheme="minorEastAsia" w:cs="仿宋" w:hint="eastAsia"/>
          <w:color w:val="000000"/>
          <w:sz w:val="24"/>
        </w:rPr>
        <w:t>完成上线工作后，业务人员通过</w:t>
      </w:r>
      <w:r w:rsidR="00513325" w:rsidRPr="00C53ACD">
        <w:rPr>
          <w:rFonts w:asciiTheme="minorEastAsia" w:eastAsiaTheme="minorEastAsia" w:hAnsiTheme="minorEastAsia" w:cs="仿宋" w:hint="eastAsia"/>
          <w:color w:val="000000"/>
          <w:sz w:val="24"/>
        </w:rPr>
        <w:t>公积金打印终端</w:t>
      </w:r>
      <w:r w:rsidRPr="00C53ACD">
        <w:rPr>
          <w:rFonts w:asciiTheme="minorEastAsia" w:eastAsiaTheme="minorEastAsia" w:hAnsiTheme="minorEastAsia" w:cs="仿宋" w:hint="eastAsia"/>
          <w:color w:val="000000"/>
          <w:sz w:val="24"/>
        </w:rPr>
        <w:t>应用进行验证。</w:t>
      </w:r>
    </w:p>
    <w:p w:rsidR="001C20E0" w:rsidRPr="00C33BB2" w:rsidRDefault="002F77C7" w:rsidP="002F77C7">
      <w:pPr>
        <w:pStyle w:val="4"/>
      </w:pPr>
      <w:bookmarkStart w:id="93" w:name="_Toc281867307"/>
      <w:r>
        <w:rPr>
          <w:rFonts w:hint="eastAsia"/>
        </w:rPr>
        <w:t xml:space="preserve">6.1.4.6 </w:t>
      </w:r>
      <w:r w:rsidR="001C20E0" w:rsidRPr="00C33BB2">
        <w:rPr>
          <w:rFonts w:hint="eastAsia"/>
        </w:rPr>
        <w:t>回退预案</w:t>
      </w:r>
      <w:bookmarkEnd w:id="93"/>
    </w:p>
    <w:p w:rsidR="001C20E0" w:rsidRPr="00C53ACD" w:rsidRDefault="001C20E0" w:rsidP="001C20E0">
      <w:pPr>
        <w:numPr>
          <w:ilvl w:val="0"/>
          <w:numId w:val="18"/>
        </w:numPr>
        <w:spacing w:line="360" w:lineRule="auto"/>
        <w:jc w:val="left"/>
        <w:rPr>
          <w:rFonts w:asciiTheme="minorEastAsia" w:eastAsiaTheme="minorEastAsia" w:hAnsiTheme="minorEastAsia" w:cs="仿宋"/>
          <w:color w:val="000000"/>
          <w:sz w:val="24"/>
        </w:rPr>
      </w:pPr>
      <w:r w:rsidRPr="00C53ACD">
        <w:rPr>
          <w:rFonts w:asciiTheme="minorEastAsia" w:eastAsiaTheme="minorEastAsia" w:hAnsiTheme="minorEastAsia" w:cs="仿宋" w:hint="eastAsia"/>
          <w:color w:val="000000"/>
          <w:sz w:val="24"/>
        </w:rPr>
        <w:t>停止</w:t>
      </w:r>
      <w:r w:rsidR="00900D51" w:rsidRPr="00C53ACD">
        <w:rPr>
          <w:rFonts w:asciiTheme="minorEastAsia" w:eastAsiaTheme="minorEastAsia" w:hAnsiTheme="minorEastAsia" w:cs="仿宋" w:hint="eastAsia"/>
          <w:color w:val="000000"/>
          <w:sz w:val="24"/>
        </w:rPr>
        <w:t>公积金中心管理系统</w:t>
      </w:r>
      <w:r w:rsidRPr="00C53ACD">
        <w:rPr>
          <w:rFonts w:asciiTheme="minorEastAsia" w:eastAsiaTheme="minorEastAsia" w:hAnsiTheme="minorEastAsia" w:cs="仿宋" w:hint="eastAsia"/>
          <w:color w:val="000000"/>
          <w:sz w:val="24"/>
        </w:rPr>
        <w:t>服务；</w:t>
      </w:r>
    </w:p>
    <w:p w:rsidR="001C20E0" w:rsidRPr="00C53ACD" w:rsidRDefault="00900D51" w:rsidP="001C20E0">
      <w:pPr>
        <w:numPr>
          <w:ilvl w:val="0"/>
          <w:numId w:val="18"/>
        </w:numPr>
        <w:spacing w:line="360" w:lineRule="auto"/>
        <w:jc w:val="left"/>
        <w:rPr>
          <w:rFonts w:asciiTheme="minorEastAsia" w:eastAsiaTheme="minorEastAsia" w:hAnsiTheme="minorEastAsia" w:cs="仿宋"/>
          <w:color w:val="000000"/>
          <w:sz w:val="24"/>
        </w:rPr>
      </w:pPr>
      <w:r w:rsidRPr="00C53ACD">
        <w:rPr>
          <w:rFonts w:asciiTheme="minorEastAsia" w:eastAsiaTheme="minorEastAsia" w:hAnsiTheme="minorEastAsia" w:cs="仿宋" w:hint="eastAsia"/>
          <w:color w:val="000000"/>
          <w:sz w:val="24"/>
        </w:rPr>
        <w:t>撤回端机版本</w:t>
      </w:r>
      <w:r w:rsidR="001C20E0" w:rsidRPr="00C53ACD">
        <w:rPr>
          <w:rFonts w:asciiTheme="minorEastAsia" w:eastAsiaTheme="minorEastAsia" w:hAnsiTheme="minorEastAsia" w:cs="仿宋" w:hint="eastAsia"/>
          <w:color w:val="000000"/>
          <w:sz w:val="24"/>
        </w:rPr>
        <w:t>。</w:t>
      </w:r>
    </w:p>
    <w:p w:rsidR="001C20E0" w:rsidRDefault="001C20E0" w:rsidP="001C20E0"/>
    <w:p w:rsidR="00D644E8" w:rsidRPr="00BD4298" w:rsidRDefault="00D644E8" w:rsidP="00D644E8">
      <w:pPr>
        <w:pStyle w:val="1"/>
      </w:pPr>
      <w:bookmarkStart w:id="94" w:name="_Toc499039475"/>
      <w:r>
        <w:rPr>
          <w:rFonts w:hint="eastAsia"/>
        </w:rPr>
        <w:t>第七章</w:t>
      </w:r>
      <w:r>
        <w:rPr>
          <w:rFonts w:hint="eastAsia"/>
        </w:rPr>
        <w:t xml:space="preserve"> </w:t>
      </w:r>
      <w:r w:rsidRPr="00AA6791">
        <w:t>技术服务和售后服务的内容及措施</w:t>
      </w:r>
      <w:bookmarkEnd w:id="94"/>
    </w:p>
    <w:p w:rsidR="00D644E8" w:rsidRPr="00AA6791" w:rsidRDefault="00D644E8" w:rsidP="00CB3CE9">
      <w:pPr>
        <w:pStyle w:val="2"/>
      </w:pPr>
      <w:bookmarkStart w:id="95" w:name="_Toc461446864"/>
      <w:bookmarkStart w:id="96" w:name="_Toc387675761"/>
      <w:bookmarkStart w:id="97" w:name="_Toc998"/>
      <w:bookmarkStart w:id="98" w:name="_Toc485640700"/>
      <w:bookmarkStart w:id="99" w:name="_Toc499039476"/>
      <w:r w:rsidRPr="00AA6791">
        <w:rPr>
          <w:rFonts w:hint="eastAsia"/>
        </w:rPr>
        <w:t>7.1</w:t>
      </w:r>
      <w:r w:rsidR="00CB3CE9">
        <w:rPr>
          <w:rFonts w:hint="eastAsia"/>
        </w:rPr>
        <w:t xml:space="preserve"> </w:t>
      </w:r>
      <w:r w:rsidRPr="00AA6791">
        <w:rPr>
          <w:rFonts w:hint="eastAsia"/>
        </w:rPr>
        <w:t>服务的方式</w:t>
      </w:r>
      <w:bookmarkEnd w:id="95"/>
      <w:bookmarkEnd w:id="96"/>
      <w:bookmarkEnd w:id="97"/>
      <w:bookmarkEnd w:id="98"/>
      <w:bookmarkEnd w:id="99"/>
    </w:p>
    <w:p w:rsidR="00D644E8" w:rsidRPr="00C2531F"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C2531F">
        <w:rPr>
          <w:rFonts w:asciiTheme="minorEastAsia" w:eastAsiaTheme="minorEastAsia" w:hAnsiTheme="minorEastAsia" w:cs="仿宋" w:hint="eastAsia"/>
          <w:color w:val="000000"/>
          <w:sz w:val="24"/>
        </w:rPr>
        <w:t>按照项目和</w:t>
      </w:r>
      <w:r w:rsidR="00D44F30" w:rsidRPr="00C2531F">
        <w:rPr>
          <w:rFonts w:asciiTheme="minorEastAsia" w:eastAsiaTheme="minorEastAsia" w:hAnsiTheme="minorEastAsia" w:cs="仿宋" w:hint="eastAsia"/>
          <w:color w:val="000000"/>
          <w:sz w:val="24"/>
        </w:rPr>
        <w:t>公积金中心</w:t>
      </w:r>
      <w:r w:rsidRPr="00C2531F">
        <w:rPr>
          <w:rFonts w:asciiTheme="minorEastAsia" w:eastAsiaTheme="minorEastAsia" w:hAnsiTheme="minorEastAsia" w:cs="仿宋" w:hint="eastAsia"/>
          <w:color w:val="000000"/>
          <w:sz w:val="24"/>
        </w:rPr>
        <w:t>的需要，南天公司提供如下服务方式：</w:t>
      </w:r>
    </w:p>
    <w:p w:rsidR="00D644E8" w:rsidRPr="00C2531F" w:rsidRDefault="00D644E8" w:rsidP="00D644E8">
      <w:pPr>
        <w:pStyle w:val="aa"/>
        <w:spacing w:line="360" w:lineRule="auto"/>
        <w:ind w:leftChars="150" w:left="315" w:firstLine="482"/>
        <w:rPr>
          <w:rFonts w:asciiTheme="minorEastAsia" w:eastAsiaTheme="minorEastAsia" w:hAnsiTheme="minorEastAsia" w:cs="仿宋"/>
          <w:color w:val="000000"/>
          <w:sz w:val="24"/>
        </w:rPr>
      </w:pPr>
      <w:r w:rsidRPr="00C2531F">
        <w:rPr>
          <w:rFonts w:asciiTheme="minorEastAsia" w:eastAsiaTheme="minorEastAsia" w:hAnsiTheme="minorEastAsia" w:cs="仿宋" w:hint="eastAsia"/>
          <w:b/>
          <w:color w:val="000000"/>
          <w:sz w:val="24"/>
        </w:rPr>
        <w:t>远程支持：</w:t>
      </w:r>
      <w:r w:rsidRPr="00C2531F">
        <w:rPr>
          <w:rFonts w:asciiTheme="minorEastAsia" w:eastAsiaTheme="minorEastAsia" w:hAnsiTheme="minorEastAsia" w:cs="仿宋" w:hint="eastAsia"/>
          <w:color w:val="000000"/>
          <w:sz w:val="24"/>
        </w:rPr>
        <w:t>400及远程电话、传真、电子邮件</w:t>
      </w:r>
    </w:p>
    <w:p w:rsidR="00D644E8" w:rsidRPr="00C2531F" w:rsidRDefault="00D644E8" w:rsidP="00D644E8">
      <w:pPr>
        <w:pStyle w:val="aa"/>
        <w:spacing w:line="360" w:lineRule="auto"/>
        <w:ind w:leftChars="150" w:left="315" w:firstLine="482"/>
        <w:rPr>
          <w:rFonts w:asciiTheme="minorEastAsia" w:eastAsiaTheme="minorEastAsia" w:hAnsiTheme="minorEastAsia" w:cs="仿宋"/>
          <w:color w:val="000000"/>
          <w:sz w:val="24"/>
        </w:rPr>
      </w:pPr>
      <w:r w:rsidRPr="00C2531F">
        <w:rPr>
          <w:rFonts w:asciiTheme="minorEastAsia" w:eastAsiaTheme="minorEastAsia" w:hAnsiTheme="minorEastAsia" w:cs="仿宋" w:hint="eastAsia"/>
          <w:b/>
          <w:color w:val="000000"/>
          <w:sz w:val="24"/>
        </w:rPr>
        <w:t>现场服务：</w:t>
      </w:r>
      <w:r w:rsidR="00692B83" w:rsidRPr="00C2531F">
        <w:rPr>
          <w:rFonts w:asciiTheme="minorEastAsia" w:eastAsiaTheme="minorEastAsia" w:hAnsiTheme="minorEastAsia" w:cs="仿宋" w:hint="eastAsia"/>
          <w:color w:val="000000"/>
          <w:sz w:val="24"/>
        </w:rPr>
        <w:t>公积金中心</w:t>
      </w:r>
      <w:r w:rsidRPr="00C2531F">
        <w:rPr>
          <w:rFonts w:asciiTheme="minorEastAsia" w:eastAsiaTheme="minorEastAsia" w:hAnsiTheme="minorEastAsia" w:cs="仿宋" w:hint="eastAsia"/>
          <w:color w:val="000000"/>
          <w:sz w:val="24"/>
        </w:rPr>
        <w:t>及设备使用现场</w:t>
      </w:r>
    </w:p>
    <w:p w:rsidR="00D644E8" w:rsidRPr="00AA6791" w:rsidRDefault="00F85A0A" w:rsidP="00A62D19">
      <w:pPr>
        <w:pStyle w:val="2"/>
      </w:pPr>
      <w:bookmarkStart w:id="100" w:name="_Toc282000667"/>
      <w:bookmarkStart w:id="101" w:name="_Toc281867273"/>
      <w:bookmarkStart w:id="102" w:name="_Toc247282644"/>
      <w:bookmarkStart w:id="103" w:name="_Toc387675762"/>
      <w:bookmarkStart w:id="104" w:name="_Toc7705"/>
      <w:bookmarkStart w:id="105" w:name="_Toc461446865"/>
      <w:bookmarkStart w:id="106" w:name="_Toc485640701"/>
      <w:bookmarkStart w:id="107" w:name="_Toc499039477"/>
      <w:r>
        <w:rPr>
          <w:rFonts w:hint="eastAsia"/>
        </w:rPr>
        <w:t>7.</w:t>
      </w:r>
      <w:r w:rsidR="00D644E8" w:rsidRPr="00AA6791">
        <w:rPr>
          <w:rFonts w:hint="eastAsia"/>
        </w:rPr>
        <w:t>2</w:t>
      </w:r>
      <w:r>
        <w:rPr>
          <w:rFonts w:hint="eastAsia"/>
        </w:rPr>
        <w:t xml:space="preserve"> </w:t>
      </w:r>
      <w:r w:rsidR="00D644E8" w:rsidRPr="00AA6791">
        <w:rPr>
          <w:rFonts w:hint="eastAsia"/>
        </w:rPr>
        <w:t>服务的内容</w:t>
      </w:r>
      <w:bookmarkEnd w:id="100"/>
      <w:bookmarkEnd w:id="101"/>
      <w:bookmarkEnd w:id="102"/>
      <w:bookmarkEnd w:id="103"/>
      <w:bookmarkEnd w:id="104"/>
      <w:bookmarkEnd w:id="105"/>
      <w:bookmarkEnd w:id="106"/>
      <w:bookmarkEnd w:id="107"/>
    </w:p>
    <w:p w:rsidR="00D644E8" w:rsidRPr="00F91E34"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本项目的服务内容包括：</w:t>
      </w:r>
    </w:p>
    <w:p w:rsidR="00D644E8" w:rsidRPr="00D97A70" w:rsidRDefault="00D644E8" w:rsidP="00D644E8">
      <w:pPr>
        <w:pStyle w:val="4"/>
        <w:rPr>
          <w:rFonts w:asciiTheme="minorEastAsia" w:eastAsiaTheme="minorEastAsia" w:hAnsiTheme="minorEastAsia" w:cs="仿宋"/>
          <w:color w:val="000000"/>
          <w:sz w:val="24"/>
          <w:szCs w:val="24"/>
        </w:rPr>
      </w:pPr>
      <w:bookmarkStart w:id="108" w:name="_Toc281867274"/>
      <w:bookmarkStart w:id="109" w:name="_Toc247282645"/>
      <w:bookmarkStart w:id="110" w:name="_Toc282000668"/>
      <w:bookmarkStart w:id="111" w:name="_Toc387675763"/>
      <w:r w:rsidRPr="00D97A70">
        <w:rPr>
          <w:rFonts w:asciiTheme="minorEastAsia" w:eastAsiaTheme="minorEastAsia" w:hAnsiTheme="minorEastAsia" w:cs="仿宋" w:hint="eastAsia"/>
          <w:color w:val="000000"/>
          <w:sz w:val="24"/>
          <w:szCs w:val="24"/>
        </w:rPr>
        <w:t xml:space="preserve">(一) </w:t>
      </w:r>
      <w:r w:rsidR="003C1290">
        <w:rPr>
          <w:rFonts w:asciiTheme="minorEastAsia" w:eastAsiaTheme="minorEastAsia" w:hAnsiTheme="minorEastAsia" w:cs="仿宋" w:hint="eastAsia"/>
          <w:color w:val="000000"/>
          <w:sz w:val="24"/>
          <w:szCs w:val="24"/>
        </w:rPr>
        <w:t>公积金自助打印</w:t>
      </w:r>
      <w:r w:rsidRPr="00D97A70">
        <w:rPr>
          <w:rFonts w:asciiTheme="minorEastAsia" w:eastAsiaTheme="minorEastAsia" w:hAnsiTheme="minorEastAsia" w:cs="仿宋" w:hint="eastAsia"/>
          <w:color w:val="000000"/>
          <w:sz w:val="24"/>
          <w:szCs w:val="24"/>
        </w:rPr>
        <w:t>系统</w:t>
      </w:r>
      <w:bookmarkEnd w:id="108"/>
      <w:bookmarkEnd w:id="109"/>
      <w:r w:rsidRPr="00D97A70">
        <w:rPr>
          <w:rFonts w:asciiTheme="minorEastAsia" w:eastAsiaTheme="minorEastAsia" w:hAnsiTheme="minorEastAsia" w:cs="仿宋" w:hint="eastAsia"/>
          <w:color w:val="000000"/>
          <w:sz w:val="24"/>
          <w:szCs w:val="24"/>
        </w:rPr>
        <w:t>开发</w:t>
      </w:r>
      <w:bookmarkEnd w:id="110"/>
      <w:bookmarkEnd w:id="111"/>
    </w:p>
    <w:p w:rsidR="00D644E8" w:rsidRPr="00F91E34" w:rsidRDefault="00D644E8" w:rsidP="00D644E8">
      <w:pPr>
        <w:pStyle w:val="aa"/>
        <w:numPr>
          <w:ilvl w:val="0"/>
          <w:numId w:val="19"/>
        </w:numPr>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南天严格按照</w:t>
      </w:r>
      <w:r w:rsidR="00A96550" w:rsidRPr="00F91E34">
        <w:rPr>
          <w:rFonts w:asciiTheme="minorEastAsia" w:eastAsiaTheme="minorEastAsia" w:hAnsiTheme="minorEastAsia" w:cs="仿宋" w:hint="eastAsia"/>
          <w:color w:val="000000"/>
          <w:sz w:val="24"/>
        </w:rPr>
        <w:t>公积金中心</w:t>
      </w:r>
      <w:r w:rsidRPr="00F91E34">
        <w:rPr>
          <w:rFonts w:asciiTheme="minorEastAsia" w:eastAsiaTheme="minorEastAsia" w:hAnsiTheme="minorEastAsia" w:cs="仿宋" w:hint="eastAsia"/>
          <w:color w:val="000000"/>
          <w:sz w:val="24"/>
        </w:rPr>
        <w:t>项目计划实施，完成</w:t>
      </w:r>
      <w:r w:rsidR="007468FF" w:rsidRPr="00F91E34">
        <w:rPr>
          <w:rFonts w:asciiTheme="minorEastAsia" w:eastAsiaTheme="minorEastAsia" w:hAnsiTheme="minorEastAsia" w:cs="仿宋" w:hint="eastAsia"/>
          <w:color w:val="000000"/>
          <w:sz w:val="24"/>
        </w:rPr>
        <w:t>公积金自助打印</w:t>
      </w:r>
      <w:r w:rsidRPr="00F91E34">
        <w:rPr>
          <w:rFonts w:asciiTheme="minorEastAsia" w:eastAsiaTheme="minorEastAsia" w:hAnsiTheme="minorEastAsia" w:cs="仿宋" w:hint="eastAsia"/>
          <w:color w:val="000000"/>
          <w:sz w:val="24"/>
        </w:rPr>
        <w:t>系统的开发和测试，并按照</w:t>
      </w:r>
      <w:r w:rsidR="007030EC" w:rsidRPr="00F91E34">
        <w:rPr>
          <w:rFonts w:asciiTheme="minorEastAsia" w:eastAsiaTheme="minorEastAsia" w:hAnsiTheme="minorEastAsia" w:cs="仿宋" w:hint="eastAsia"/>
          <w:color w:val="000000"/>
          <w:sz w:val="24"/>
        </w:rPr>
        <w:t>公积金中心</w:t>
      </w:r>
      <w:r w:rsidRPr="00F91E34">
        <w:rPr>
          <w:rFonts w:asciiTheme="minorEastAsia" w:eastAsiaTheme="minorEastAsia" w:hAnsiTheme="minorEastAsia" w:cs="仿宋" w:hint="eastAsia"/>
          <w:color w:val="000000"/>
          <w:sz w:val="24"/>
        </w:rPr>
        <w:t>的统一安排，实施试点。</w:t>
      </w:r>
    </w:p>
    <w:p w:rsidR="00D644E8" w:rsidRPr="00F91E34" w:rsidRDefault="00D644E8" w:rsidP="00D644E8">
      <w:pPr>
        <w:pStyle w:val="aa"/>
        <w:autoSpaceDE w:val="0"/>
        <w:autoSpaceDN w:val="0"/>
        <w:adjustRightInd w:val="0"/>
        <w:spacing w:line="360" w:lineRule="auto"/>
        <w:ind w:left="675" w:firstLine="480"/>
        <w:textAlignment w:val="baseline"/>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lastRenderedPageBreak/>
        <w:t>在功能测试、试点、上线等期间我方将派驻1-</w:t>
      </w:r>
      <w:r w:rsidRPr="00F91E34">
        <w:rPr>
          <w:rFonts w:asciiTheme="minorEastAsia" w:eastAsiaTheme="minorEastAsia" w:hAnsiTheme="minorEastAsia" w:cs="仿宋"/>
          <w:color w:val="000000"/>
          <w:sz w:val="24"/>
        </w:rPr>
        <w:t>2</w:t>
      </w:r>
      <w:r w:rsidRPr="00F91E34">
        <w:rPr>
          <w:rFonts w:asciiTheme="minorEastAsia" w:eastAsiaTheme="minorEastAsia" w:hAnsiTheme="minorEastAsia" w:cs="仿宋" w:hint="eastAsia"/>
          <w:color w:val="000000"/>
          <w:sz w:val="24"/>
        </w:rPr>
        <w:t>名技术人员现场支持，直至完成项目验收。</w:t>
      </w:r>
    </w:p>
    <w:p w:rsidR="00D644E8" w:rsidRPr="00F91E34" w:rsidRDefault="00D644E8" w:rsidP="00D644E8">
      <w:pPr>
        <w:pStyle w:val="aa"/>
        <w:autoSpaceDE w:val="0"/>
        <w:autoSpaceDN w:val="0"/>
        <w:adjustRightInd w:val="0"/>
        <w:spacing w:line="360" w:lineRule="auto"/>
        <w:ind w:left="675" w:firstLine="480"/>
        <w:textAlignment w:val="baseline"/>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在试运行及维护阶段，若产品应用软件系统出现问题，公司应指定技术人员</w:t>
      </w:r>
      <w:r w:rsidRPr="00F91E34">
        <w:rPr>
          <w:rFonts w:asciiTheme="minorEastAsia" w:eastAsiaTheme="minorEastAsia" w:hAnsiTheme="minorEastAsia" w:cs="仿宋"/>
          <w:color w:val="000000"/>
          <w:sz w:val="24"/>
        </w:rPr>
        <w:t>_</w:t>
      </w:r>
      <w:r w:rsidRPr="00F91E34">
        <w:rPr>
          <w:rFonts w:asciiTheme="minorEastAsia" w:eastAsiaTheme="minorEastAsia" w:hAnsiTheme="minorEastAsia" w:cs="仿宋"/>
          <w:color w:val="000000"/>
          <w:sz w:val="24"/>
          <w:u w:val="single"/>
        </w:rPr>
        <w:t>3</w:t>
      </w:r>
      <w:r w:rsidRPr="00F91E34">
        <w:rPr>
          <w:rFonts w:asciiTheme="minorEastAsia" w:eastAsiaTheme="minorEastAsia" w:hAnsiTheme="minorEastAsia" w:cs="仿宋"/>
          <w:color w:val="000000"/>
          <w:sz w:val="24"/>
        </w:rPr>
        <w:t>_小时内赶到现场，</w:t>
      </w:r>
      <w:r w:rsidRPr="00F91E34">
        <w:rPr>
          <w:rFonts w:asciiTheme="minorEastAsia" w:eastAsiaTheme="minorEastAsia" w:hAnsiTheme="minorEastAsia" w:cs="仿宋"/>
          <w:color w:val="000000"/>
          <w:sz w:val="24"/>
          <w:u w:val="single"/>
        </w:rPr>
        <w:t>1</w:t>
      </w:r>
      <w:r w:rsidRPr="00F91E34">
        <w:rPr>
          <w:rFonts w:asciiTheme="minorEastAsia" w:eastAsiaTheme="minorEastAsia" w:hAnsiTheme="minorEastAsia" w:cs="仿宋"/>
          <w:color w:val="000000"/>
          <w:sz w:val="24"/>
        </w:rPr>
        <w:t>小时内解决问题。</w:t>
      </w:r>
    </w:p>
    <w:p w:rsidR="00D644E8" w:rsidRPr="00F91E34" w:rsidRDefault="00D644E8" w:rsidP="00D644E8">
      <w:pPr>
        <w:pStyle w:val="aa"/>
        <w:numPr>
          <w:ilvl w:val="0"/>
          <w:numId w:val="19"/>
        </w:numPr>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培训：</w:t>
      </w:r>
    </w:p>
    <w:p w:rsidR="00D644E8" w:rsidRPr="00F91E34"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根据需要，我们将对</w:t>
      </w:r>
      <w:r w:rsidR="002339D2" w:rsidRPr="00F91E34">
        <w:rPr>
          <w:rFonts w:asciiTheme="minorEastAsia" w:eastAsiaTheme="minorEastAsia" w:hAnsiTheme="minorEastAsia" w:cs="仿宋" w:hint="eastAsia"/>
          <w:color w:val="000000"/>
          <w:sz w:val="24"/>
        </w:rPr>
        <w:t>公积金中心</w:t>
      </w:r>
      <w:r w:rsidRPr="00F91E34">
        <w:rPr>
          <w:rFonts w:asciiTheme="minorEastAsia" w:eastAsiaTheme="minorEastAsia" w:hAnsiTheme="minorEastAsia" w:cs="仿宋" w:hint="eastAsia"/>
          <w:color w:val="000000"/>
          <w:sz w:val="24"/>
        </w:rPr>
        <w:t>的相关人员进行培训。培训对象分为如下几类，</w:t>
      </w:r>
    </w:p>
    <w:p w:rsidR="00D644E8" w:rsidRPr="00F91E34"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A.系统管理员：负责应用系统运行维护，对操作员提供技术支持的人员；</w:t>
      </w:r>
    </w:p>
    <w:p w:rsidR="00D644E8" w:rsidRPr="00F91E34"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B. 操作员：使用本系统的一般业务操作人员；</w:t>
      </w:r>
    </w:p>
    <w:p w:rsidR="00D644E8" w:rsidRPr="00F91E34" w:rsidRDefault="00D644E8" w:rsidP="00D644E8">
      <w:pPr>
        <w:pStyle w:val="aa"/>
        <w:spacing w:line="360" w:lineRule="auto"/>
        <w:ind w:leftChars="150" w:left="315" w:firstLine="480"/>
        <w:rPr>
          <w:rFonts w:asciiTheme="minorEastAsia" w:eastAsiaTheme="minorEastAsia" w:hAnsiTheme="minorEastAsia" w:cs="仿宋"/>
          <w:color w:val="000000"/>
          <w:sz w:val="24"/>
        </w:rPr>
      </w:pPr>
      <w:r w:rsidRPr="00F91E34">
        <w:rPr>
          <w:rFonts w:asciiTheme="minorEastAsia" w:eastAsiaTheme="minorEastAsia" w:hAnsiTheme="minorEastAsia" w:cs="仿宋" w:hint="eastAsia"/>
          <w:color w:val="000000"/>
          <w:sz w:val="24"/>
        </w:rPr>
        <w:t>C. 系统安装人员。</w:t>
      </w:r>
    </w:p>
    <w:p w:rsidR="00D644E8" w:rsidRPr="00D15A1F" w:rsidRDefault="00D644E8" w:rsidP="00D644E8">
      <w:pPr>
        <w:pStyle w:val="4"/>
        <w:rPr>
          <w:rFonts w:asciiTheme="minorEastAsia" w:eastAsiaTheme="minorEastAsia" w:hAnsiTheme="minorEastAsia" w:cs="仿宋"/>
          <w:color w:val="000000"/>
          <w:sz w:val="24"/>
          <w:szCs w:val="24"/>
        </w:rPr>
      </w:pPr>
      <w:bookmarkStart w:id="112" w:name="_Toc282000669"/>
      <w:bookmarkStart w:id="113" w:name="_Toc281867275"/>
      <w:bookmarkStart w:id="114" w:name="_Toc247282646"/>
      <w:bookmarkStart w:id="115" w:name="_Toc387675764"/>
      <w:r w:rsidRPr="00D15A1F">
        <w:rPr>
          <w:rFonts w:asciiTheme="minorEastAsia" w:eastAsiaTheme="minorEastAsia" w:hAnsiTheme="minorEastAsia" w:cs="仿宋" w:hint="eastAsia"/>
          <w:color w:val="000000"/>
          <w:sz w:val="24"/>
          <w:szCs w:val="24"/>
        </w:rPr>
        <w:t>(二) 保修期内服务</w:t>
      </w:r>
      <w:bookmarkEnd w:id="112"/>
      <w:bookmarkEnd w:id="113"/>
      <w:bookmarkEnd w:id="114"/>
      <w:bookmarkEnd w:id="115"/>
    </w:p>
    <w:p w:rsidR="00D644E8" w:rsidRPr="00B64C2A" w:rsidRDefault="00D644E8" w:rsidP="00D644E8">
      <w:pPr>
        <w:spacing w:line="360" w:lineRule="auto"/>
        <w:ind w:firstLine="480"/>
        <w:rPr>
          <w:rFonts w:asciiTheme="minorEastAsia" w:eastAsiaTheme="minorEastAsia" w:hAnsiTheme="minorEastAsia" w:cs="仿宋"/>
          <w:color w:val="000000"/>
          <w:sz w:val="24"/>
        </w:rPr>
      </w:pPr>
      <w:r w:rsidRPr="00B64C2A">
        <w:rPr>
          <w:rFonts w:asciiTheme="minorEastAsia" w:eastAsiaTheme="minorEastAsia" w:hAnsiTheme="minorEastAsia" w:cs="仿宋" w:hint="eastAsia"/>
          <w:color w:val="000000"/>
          <w:sz w:val="24"/>
        </w:rPr>
        <w:t>项目完成后，按照</w:t>
      </w:r>
      <w:r w:rsidR="00DB67A0" w:rsidRPr="00B64C2A">
        <w:rPr>
          <w:rFonts w:asciiTheme="minorEastAsia" w:eastAsiaTheme="minorEastAsia" w:hAnsiTheme="minorEastAsia" w:cs="仿宋" w:hint="eastAsia"/>
          <w:color w:val="000000"/>
          <w:sz w:val="24"/>
        </w:rPr>
        <w:t>公积金中心</w:t>
      </w:r>
      <w:r w:rsidRPr="00B64C2A">
        <w:rPr>
          <w:rFonts w:asciiTheme="minorEastAsia" w:eastAsiaTheme="minorEastAsia" w:hAnsiTheme="minorEastAsia" w:cs="仿宋" w:hint="eastAsia"/>
          <w:color w:val="000000"/>
          <w:sz w:val="24"/>
        </w:rPr>
        <w:t>运营服务标准提供支持服务，本次项目新功能客户化工作的免费维护期为投产后一年。</w:t>
      </w:r>
    </w:p>
    <w:p w:rsidR="00D644E8" w:rsidRPr="00B64C2A" w:rsidRDefault="00D644E8" w:rsidP="00D644E8">
      <w:pPr>
        <w:numPr>
          <w:ilvl w:val="0"/>
          <w:numId w:val="20"/>
        </w:numPr>
        <w:tabs>
          <w:tab w:val="left" w:pos="1049"/>
        </w:tabs>
        <w:spacing w:line="360" w:lineRule="auto"/>
        <w:rPr>
          <w:rFonts w:asciiTheme="minorEastAsia" w:eastAsiaTheme="minorEastAsia" w:hAnsiTheme="minorEastAsia" w:cs="仿宋"/>
          <w:b/>
          <w:color w:val="000000"/>
          <w:sz w:val="24"/>
        </w:rPr>
      </w:pPr>
      <w:r w:rsidRPr="00B64C2A">
        <w:rPr>
          <w:rFonts w:asciiTheme="minorEastAsia" w:eastAsiaTheme="minorEastAsia" w:hAnsiTheme="minorEastAsia" w:cs="仿宋" w:hint="eastAsia"/>
          <w:b/>
          <w:color w:val="000000"/>
          <w:sz w:val="24"/>
        </w:rPr>
        <w:t>服务内容</w:t>
      </w:r>
    </w:p>
    <w:p w:rsidR="00D644E8" w:rsidRPr="00B64C2A" w:rsidRDefault="00D644E8" w:rsidP="00D644E8">
      <w:pPr>
        <w:spacing w:line="360" w:lineRule="auto"/>
        <w:ind w:firstLineChars="400" w:firstLine="960"/>
        <w:rPr>
          <w:rFonts w:asciiTheme="minorEastAsia" w:eastAsiaTheme="minorEastAsia" w:hAnsiTheme="minorEastAsia" w:cs="仿宋"/>
          <w:color w:val="000000"/>
          <w:sz w:val="24"/>
        </w:rPr>
      </w:pPr>
      <w:r w:rsidRPr="00B64C2A">
        <w:rPr>
          <w:rFonts w:asciiTheme="minorEastAsia" w:eastAsiaTheme="minorEastAsia" w:hAnsiTheme="minorEastAsia" w:cs="仿宋" w:hint="eastAsia"/>
          <w:color w:val="000000"/>
          <w:sz w:val="24"/>
        </w:rPr>
        <w:t>故障修复、系统优化</w:t>
      </w:r>
    </w:p>
    <w:p w:rsidR="00D644E8" w:rsidRPr="00B64C2A" w:rsidRDefault="00D644E8" w:rsidP="00D644E8">
      <w:pPr>
        <w:numPr>
          <w:ilvl w:val="0"/>
          <w:numId w:val="20"/>
        </w:numPr>
        <w:tabs>
          <w:tab w:val="left" w:pos="1049"/>
        </w:tabs>
        <w:spacing w:line="360" w:lineRule="auto"/>
        <w:rPr>
          <w:rFonts w:asciiTheme="minorEastAsia" w:eastAsiaTheme="minorEastAsia" w:hAnsiTheme="minorEastAsia" w:cs="仿宋"/>
          <w:b/>
          <w:color w:val="000000"/>
          <w:sz w:val="24"/>
        </w:rPr>
      </w:pPr>
      <w:r w:rsidRPr="00B64C2A">
        <w:rPr>
          <w:rFonts w:asciiTheme="minorEastAsia" w:eastAsiaTheme="minorEastAsia" w:hAnsiTheme="minorEastAsia" w:cs="仿宋" w:hint="eastAsia"/>
          <w:b/>
          <w:color w:val="000000"/>
          <w:sz w:val="24"/>
        </w:rPr>
        <w:t>服务类型</w:t>
      </w:r>
    </w:p>
    <w:p w:rsidR="00D644E8" w:rsidRPr="00B64C2A" w:rsidRDefault="00D644E8" w:rsidP="00D644E8">
      <w:pPr>
        <w:tabs>
          <w:tab w:val="left" w:pos="2100"/>
        </w:tabs>
        <w:spacing w:line="360" w:lineRule="auto"/>
        <w:ind w:firstLineChars="400" w:firstLine="960"/>
        <w:rPr>
          <w:rFonts w:asciiTheme="minorEastAsia" w:eastAsiaTheme="minorEastAsia" w:hAnsiTheme="minorEastAsia" w:cs="仿宋"/>
          <w:color w:val="000000"/>
          <w:sz w:val="24"/>
        </w:rPr>
      </w:pPr>
      <w:r w:rsidRPr="00B64C2A">
        <w:rPr>
          <w:rFonts w:asciiTheme="minorEastAsia" w:eastAsiaTheme="minorEastAsia" w:hAnsiTheme="minorEastAsia" w:cs="仿宋" w:hint="eastAsia"/>
          <w:color w:val="000000"/>
          <w:sz w:val="24"/>
        </w:rPr>
        <w:t>响应式维护服务：7X24关键性业务服务</w:t>
      </w:r>
    </w:p>
    <w:p w:rsidR="00D644E8" w:rsidRPr="006F4758" w:rsidRDefault="00D644E8" w:rsidP="00D644E8">
      <w:pPr>
        <w:tabs>
          <w:tab w:val="left" w:pos="2100"/>
        </w:tabs>
        <w:spacing w:line="360" w:lineRule="auto"/>
        <w:ind w:firstLineChars="400" w:firstLine="960"/>
        <w:rPr>
          <w:rFonts w:ascii="仿宋" w:eastAsia="仿宋" w:hAnsi="仿宋" w:cs="仿宋"/>
          <w:color w:val="000000"/>
          <w:sz w:val="24"/>
        </w:rPr>
      </w:pPr>
    </w:p>
    <w:p w:rsidR="00D644E8" w:rsidRPr="00CF3B72" w:rsidRDefault="00D644E8" w:rsidP="00D644E8">
      <w:pPr>
        <w:pStyle w:val="4"/>
        <w:rPr>
          <w:rFonts w:asciiTheme="minorEastAsia" w:eastAsiaTheme="minorEastAsia" w:hAnsiTheme="minorEastAsia" w:cs="仿宋"/>
          <w:color w:val="000000"/>
          <w:sz w:val="24"/>
          <w:szCs w:val="24"/>
        </w:rPr>
      </w:pPr>
      <w:bookmarkStart w:id="116" w:name="_Toc282000670"/>
      <w:bookmarkStart w:id="117" w:name="_Toc281867276"/>
      <w:bookmarkStart w:id="118" w:name="_Toc247282647"/>
      <w:bookmarkStart w:id="119" w:name="_Toc160270885"/>
      <w:bookmarkStart w:id="120" w:name="_Toc125708814"/>
      <w:bookmarkStart w:id="121" w:name="_Toc387675765"/>
      <w:r w:rsidRPr="00CF3B72">
        <w:rPr>
          <w:rFonts w:asciiTheme="minorEastAsia" w:eastAsiaTheme="minorEastAsia" w:hAnsiTheme="minorEastAsia" w:cs="仿宋" w:hint="eastAsia"/>
          <w:color w:val="000000"/>
          <w:sz w:val="24"/>
          <w:szCs w:val="24"/>
        </w:rPr>
        <w:t>(三) 软件升级内容</w:t>
      </w:r>
      <w:bookmarkEnd w:id="116"/>
      <w:bookmarkEnd w:id="117"/>
      <w:bookmarkEnd w:id="118"/>
      <w:bookmarkEnd w:id="119"/>
      <w:bookmarkEnd w:id="120"/>
      <w:bookmarkEnd w:id="121"/>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保修期内软件升级内容：</w:t>
      </w:r>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设备端软件：设备端应用的部分功能优化；</w:t>
      </w:r>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服务器端软件：服务器端软件的部分功能优化；</w:t>
      </w:r>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保障系统的稳定运行，并确保本系统相关技术内容符合监管部门要求。</w:t>
      </w:r>
    </w:p>
    <w:p w:rsidR="00D644E8" w:rsidRPr="00CF3B72" w:rsidRDefault="00D644E8" w:rsidP="00D644E8">
      <w:pPr>
        <w:tabs>
          <w:tab w:val="left" w:pos="1080"/>
          <w:tab w:val="left" w:pos="1260"/>
        </w:tabs>
        <w:spacing w:line="360" w:lineRule="auto"/>
        <w:ind w:left="720"/>
        <w:rPr>
          <w:rFonts w:asciiTheme="minorEastAsia" w:eastAsiaTheme="minorEastAsia" w:hAnsiTheme="minorEastAsia" w:cs="仿宋"/>
          <w:color w:val="000000"/>
          <w:sz w:val="24"/>
        </w:rPr>
      </w:pPr>
    </w:p>
    <w:p w:rsidR="00D644E8" w:rsidRPr="00CF3B72" w:rsidRDefault="00D644E8" w:rsidP="00D644E8">
      <w:pPr>
        <w:pStyle w:val="4"/>
        <w:rPr>
          <w:rFonts w:asciiTheme="minorEastAsia" w:eastAsiaTheme="minorEastAsia" w:hAnsiTheme="minorEastAsia" w:cs="仿宋"/>
          <w:color w:val="000000"/>
          <w:sz w:val="24"/>
          <w:szCs w:val="24"/>
        </w:rPr>
      </w:pPr>
      <w:bookmarkStart w:id="122" w:name="_Toc282000671"/>
      <w:bookmarkStart w:id="123" w:name="_Toc281867277"/>
      <w:bookmarkStart w:id="124" w:name="_Toc247282648"/>
      <w:bookmarkStart w:id="125" w:name="_Toc387675766"/>
      <w:r w:rsidRPr="00CF3B72">
        <w:rPr>
          <w:rFonts w:asciiTheme="minorEastAsia" w:eastAsiaTheme="minorEastAsia" w:hAnsiTheme="minorEastAsia" w:cs="仿宋" w:hint="eastAsia"/>
          <w:color w:val="000000"/>
          <w:sz w:val="24"/>
          <w:szCs w:val="24"/>
        </w:rPr>
        <w:t>(四) 保修期外服务</w:t>
      </w:r>
      <w:bookmarkEnd w:id="122"/>
      <w:bookmarkEnd w:id="123"/>
      <w:bookmarkEnd w:id="124"/>
      <w:bookmarkEnd w:id="125"/>
    </w:p>
    <w:p w:rsidR="00D644E8" w:rsidRPr="00CF3B72" w:rsidRDefault="00D644E8" w:rsidP="00D644E8">
      <w:pPr>
        <w:pStyle w:val="aa"/>
        <w:spacing w:line="360" w:lineRule="auto"/>
        <w:ind w:left="675"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南天为本系统提供终身技术服务。在系统保修期过后，南天公司可以</w:t>
      </w:r>
      <w:r w:rsidRPr="00CF3B72">
        <w:rPr>
          <w:rFonts w:asciiTheme="minorEastAsia" w:eastAsiaTheme="minorEastAsia" w:hAnsiTheme="minorEastAsia" w:cs="仿宋" w:hint="eastAsia"/>
          <w:color w:val="000000"/>
          <w:sz w:val="24"/>
        </w:rPr>
        <w:lastRenderedPageBreak/>
        <w:t>继续向客户提供本项目的专业维护服务。</w:t>
      </w:r>
    </w:p>
    <w:p w:rsidR="00D644E8" w:rsidRPr="00CF3B72" w:rsidRDefault="00D644E8" w:rsidP="00D644E8">
      <w:pPr>
        <w:numPr>
          <w:ilvl w:val="0"/>
          <w:numId w:val="21"/>
        </w:numPr>
        <w:tabs>
          <w:tab w:val="left" w:pos="1020"/>
        </w:tabs>
        <w:spacing w:line="360" w:lineRule="auto"/>
        <w:rPr>
          <w:rFonts w:asciiTheme="minorEastAsia" w:eastAsiaTheme="minorEastAsia" w:hAnsiTheme="minorEastAsia" w:cs="仿宋"/>
          <w:color w:val="000000"/>
          <w:sz w:val="24"/>
        </w:rPr>
      </w:pPr>
      <w:r w:rsidRPr="00CF3B72">
        <w:rPr>
          <w:rFonts w:asciiTheme="minorEastAsia" w:eastAsiaTheme="minorEastAsia" w:hAnsiTheme="minorEastAsia" w:cs="仿宋" w:hint="eastAsia"/>
          <w:b/>
          <w:color w:val="000000"/>
          <w:sz w:val="24"/>
        </w:rPr>
        <w:t>服务合同</w:t>
      </w:r>
      <w:r w:rsidRPr="00CF3B72">
        <w:rPr>
          <w:rFonts w:asciiTheme="minorEastAsia" w:eastAsiaTheme="minorEastAsia" w:hAnsiTheme="minorEastAsia" w:cs="仿宋" w:hint="eastAsia"/>
          <w:color w:val="000000"/>
          <w:sz w:val="24"/>
        </w:rPr>
        <w:t>：另行签定服务合同，获得南天公司的标准技术支持和服务，所获得的支持与服务的内容与保修期内的标准相同。</w:t>
      </w:r>
    </w:p>
    <w:p w:rsidR="00D644E8" w:rsidRPr="00CF3B72" w:rsidRDefault="00D644E8" w:rsidP="00D644E8">
      <w:pPr>
        <w:pStyle w:val="20"/>
        <w:numPr>
          <w:ilvl w:val="0"/>
          <w:numId w:val="22"/>
        </w:numPr>
        <w:tabs>
          <w:tab w:val="left" w:pos="930"/>
          <w:tab w:val="right" w:leader="dot" w:pos="8296"/>
        </w:tabs>
        <w:spacing w:line="360" w:lineRule="auto"/>
        <w:ind w:left="840"/>
        <w:jc w:val="both"/>
        <w:rPr>
          <w:rFonts w:asciiTheme="minorEastAsia" w:eastAsiaTheme="minorEastAsia" w:hAnsiTheme="minorEastAsia" w:cs="仿宋"/>
          <w:b/>
          <w:color w:val="000000"/>
          <w:sz w:val="24"/>
        </w:rPr>
      </w:pPr>
      <w:r w:rsidRPr="00CF3B72">
        <w:rPr>
          <w:rFonts w:asciiTheme="minorEastAsia" w:eastAsiaTheme="minorEastAsia" w:hAnsiTheme="minorEastAsia" w:cs="仿宋" w:hint="eastAsia"/>
          <w:b/>
          <w:color w:val="000000"/>
          <w:sz w:val="24"/>
        </w:rPr>
        <w:t>零散服务</w:t>
      </w:r>
      <w:r w:rsidRPr="00CF3B72">
        <w:rPr>
          <w:rFonts w:asciiTheme="minorEastAsia" w:eastAsiaTheme="minorEastAsia" w:hAnsiTheme="minorEastAsia" w:cs="仿宋" w:hint="eastAsia"/>
          <w:color w:val="000000"/>
          <w:sz w:val="24"/>
        </w:rPr>
        <w:t>：根据每次的具体情况进行应用系统的优化升级和现场支持。</w:t>
      </w:r>
    </w:p>
    <w:p w:rsidR="00D644E8" w:rsidRPr="00CF3B72" w:rsidRDefault="00D644E8" w:rsidP="00D644E8">
      <w:pPr>
        <w:pStyle w:val="aa"/>
        <w:spacing w:line="360" w:lineRule="auto"/>
        <w:ind w:left="675" w:firstLine="480"/>
        <w:rPr>
          <w:rFonts w:asciiTheme="minorEastAsia" w:eastAsiaTheme="minorEastAsia" w:hAnsiTheme="minorEastAsia" w:cs="仿宋"/>
          <w:color w:val="000000"/>
          <w:sz w:val="24"/>
        </w:rPr>
      </w:pPr>
    </w:p>
    <w:p w:rsidR="00D644E8" w:rsidRPr="00CF3B72" w:rsidRDefault="00A62D19" w:rsidP="00A62D19">
      <w:pPr>
        <w:pStyle w:val="2"/>
        <w:rPr>
          <w:rFonts w:asciiTheme="minorEastAsia" w:eastAsiaTheme="minorEastAsia" w:hAnsiTheme="minorEastAsia"/>
        </w:rPr>
      </w:pPr>
      <w:bookmarkStart w:id="126" w:name="_Toc281867278"/>
      <w:bookmarkStart w:id="127" w:name="_Toc247282649"/>
      <w:bookmarkStart w:id="128" w:name="_Toc387675767"/>
      <w:bookmarkStart w:id="129" w:name="_Toc31771"/>
      <w:bookmarkStart w:id="130" w:name="_Toc461446866"/>
      <w:bookmarkStart w:id="131" w:name="_Toc282000672"/>
      <w:bookmarkStart w:id="132" w:name="_Toc485640702"/>
      <w:bookmarkStart w:id="133" w:name="_Toc499039478"/>
      <w:r w:rsidRPr="00CF3B72">
        <w:rPr>
          <w:rFonts w:asciiTheme="minorEastAsia" w:eastAsiaTheme="minorEastAsia" w:hAnsiTheme="minorEastAsia" w:hint="eastAsia"/>
        </w:rPr>
        <w:t>7.</w:t>
      </w:r>
      <w:r w:rsidR="00D644E8" w:rsidRPr="00CF3B72">
        <w:rPr>
          <w:rFonts w:asciiTheme="minorEastAsia" w:eastAsiaTheme="minorEastAsia" w:hAnsiTheme="minorEastAsia" w:hint="eastAsia"/>
        </w:rPr>
        <w:t>3</w:t>
      </w:r>
      <w:r w:rsidRPr="00CF3B72">
        <w:rPr>
          <w:rFonts w:asciiTheme="minorEastAsia" w:eastAsiaTheme="minorEastAsia" w:hAnsiTheme="minorEastAsia"/>
        </w:rPr>
        <w:t xml:space="preserve"> </w:t>
      </w:r>
      <w:r w:rsidR="00D644E8" w:rsidRPr="00CF3B72">
        <w:rPr>
          <w:rFonts w:asciiTheme="minorEastAsia" w:eastAsiaTheme="minorEastAsia" w:hAnsiTheme="minorEastAsia" w:hint="eastAsia"/>
        </w:rPr>
        <w:t>服务的质量保证</w:t>
      </w:r>
      <w:bookmarkEnd w:id="126"/>
      <w:bookmarkEnd w:id="127"/>
      <w:bookmarkEnd w:id="128"/>
      <w:bookmarkEnd w:id="129"/>
      <w:bookmarkEnd w:id="130"/>
      <w:bookmarkEnd w:id="131"/>
      <w:bookmarkEnd w:id="132"/>
      <w:bookmarkEnd w:id="133"/>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南天具有二十年的银行软件开发实施经验，我们深刻理解应用软件项目的实施是事关银行未来发展的关键作用。每一个系统项目都具有涉及面广、时间紧、安全性要求高等特点。要保证工程的顺利实施及工程质量，必须通过项目中的多方通力合作，加强项目实施管理，并严格按照软件工程的方法及有关标准实施。</w:t>
      </w:r>
    </w:p>
    <w:p w:rsidR="00D644E8" w:rsidRPr="00CF3B72" w:rsidRDefault="00D644E8" w:rsidP="00D644E8">
      <w:pPr>
        <w:spacing w:line="360" w:lineRule="auto"/>
        <w:ind w:firstLineChars="200" w:firstLine="480"/>
        <w:rPr>
          <w:rFonts w:asciiTheme="minorEastAsia" w:eastAsiaTheme="minorEastAsia" w:hAnsiTheme="minorEastAsia" w:cs="仿宋"/>
          <w:color w:val="000000"/>
          <w:sz w:val="24"/>
        </w:rPr>
      </w:pPr>
      <w:r w:rsidRPr="00CF3B72">
        <w:rPr>
          <w:rFonts w:asciiTheme="minorEastAsia" w:eastAsiaTheme="minorEastAsia" w:hAnsiTheme="minorEastAsia" w:cs="仿宋" w:hint="eastAsia"/>
          <w:color w:val="000000"/>
          <w:sz w:val="24"/>
        </w:rPr>
        <w:t>南天公司结合多年的系统集成软件开发实施经验，从九十年代末期即开始建设并推行软件开发项目管理体系及质量保证体系——南天质量体系，先后引入ISO9001、PMBOK、CMM、CMMI等工程化、规范化的国际标准和管理理论，并于</w:t>
      </w:r>
    </w:p>
    <w:p w:rsidR="00D644E8" w:rsidRPr="00CF3B72" w:rsidRDefault="00D644E8" w:rsidP="00D644E8">
      <w:pPr>
        <w:pStyle w:val="ad"/>
        <w:numPr>
          <w:ilvl w:val="1"/>
          <w:numId w:val="23"/>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2001年通过ISO9001：2000版认证；</w:t>
      </w:r>
    </w:p>
    <w:p w:rsidR="00D644E8" w:rsidRPr="00CF3B72" w:rsidRDefault="00D644E8" w:rsidP="00D644E8">
      <w:pPr>
        <w:pStyle w:val="ad"/>
        <w:numPr>
          <w:ilvl w:val="1"/>
          <w:numId w:val="23"/>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2003年通过CMM等级3评估；</w:t>
      </w:r>
    </w:p>
    <w:p w:rsidR="00D644E8" w:rsidRPr="00CF3B72" w:rsidRDefault="00D644E8" w:rsidP="00D644E8">
      <w:pPr>
        <w:pStyle w:val="ad"/>
        <w:numPr>
          <w:ilvl w:val="1"/>
          <w:numId w:val="23"/>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2004年通过以国家信息产业部参照CMMI发布的SJ/T11235标准为依据的SPCA3级评估。</w:t>
      </w:r>
    </w:p>
    <w:p w:rsidR="00D644E8" w:rsidRPr="00CF3B72" w:rsidRDefault="00D644E8" w:rsidP="00D644E8">
      <w:pPr>
        <w:pStyle w:val="ad"/>
        <w:spacing w:after="0" w:line="360" w:lineRule="auto"/>
        <w:ind w:right="210" w:firstLineChars="225" w:firstLine="54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在软件开发项目实施过程中，我们以质量体系规范为指导，结合项目实际情况，通过对项目管理关键领域进行科学管理，以保证项目按计划、按质量完成。我们将重点关注下面几方面关键要素：</w:t>
      </w:r>
      <w:r w:rsidRPr="00CF3B72">
        <w:rPr>
          <w:rFonts w:asciiTheme="minorEastAsia" w:eastAsiaTheme="minorEastAsia" w:hAnsiTheme="minorEastAsia" w:cs="仿宋" w:hint="eastAsia"/>
          <w:b/>
          <w:color w:val="000000"/>
          <w:sz w:val="24"/>
          <w:szCs w:val="24"/>
          <w:u w:val="single"/>
        </w:rPr>
        <w:t>需求、计划、质量、人力资源、沟通、风险</w:t>
      </w:r>
      <w:r w:rsidRPr="00CF3B72">
        <w:rPr>
          <w:rFonts w:asciiTheme="minorEastAsia" w:eastAsiaTheme="minorEastAsia" w:hAnsiTheme="minorEastAsia" w:cs="仿宋" w:hint="eastAsia"/>
          <w:color w:val="000000"/>
          <w:sz w:val="24"/>
          <w:szCs w:val="24"/>
        </w:rPr>
        <w:t>。</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首先我们将明确项目的需求，即项目范围管理，是为了实现项目的目标，对项目的工作内容进行控制的管理过程。它包括范围的界定，范围的规划，范围的调整等。</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其次，我们将制定合理的项目实施进度计划，通过对项目进度的控制保证项目在计划时间内完成。</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为了确保项目达到客户所规定的质量要求，我们还将制定质量计划，主要包括为保证项目质量所实施的一系列管理过程，如质量规划、质</w:t>
      </w:r>
      <w:r w:rsidRPr="00CF3B72">
        <w:rPr>
          <w:rFonts w:asciiTheme="minorEastAsia" w:eastAsiaTheme="minorEastAsia" w:hAnsiTheme="minorEastAsia" w:cs="仿宋" w:hint="eastAsia"/>
          <w:color w:val="000000"/>
          <w:sz w:val="24"/>
          <w:szCs w:val="24"/>
        </w:rPr>
        <w:lastRenderedPageBreak/>
        <w:t>量控制和质量保证等。</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在项目实施过程中，人力资源无疑是非常关键的要素，为项目实施需要准备了充沛的人力资源，其中包括了具有丰富金融行业项目实施经验的项目管理人员和技术人员，才能确保项目按要求顺利完成。</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在软件开发项目的实施过程中将涉及多方面，包括科技部门、最终用户的多个业务部门等各相关部门，以及硬件、系统软件供应商、应用软件开发合作商等，这些与项目直接相关的我们称为项目干系人，项目干系人之间的沟通是否有效、及时是项目成败的关键所在。为此我们需要制定项目的沟通计划，以确保项目的信息的合理收集和传递，它包括沟通规划，交流方式和进度报告等。</w:t>
      </w:r>
    </w:p>
    <w:p w:rsidR="00D644E8" w:rsidRPr="00CF3B72" w:rsidRDefault="00D644E8" w:rsidP="00D644E8">
      <w:pPr>
        <w:pStyle w:val="ad"/>
        <w:numPr>
          <w:ilvl w:val="0"/>
          <w:numId w:val="24"/>
        </w:numPr>
        <w:tabs>
          <w:tab w:val="left" w:pos="1260"/>
        </w:tabs>
        <w:autoSpaceDN w:val="0"/>
        <w:spacing w:after="0" w:line="360" w:lineRule="auto"/>
        <w:ind w:left="845" w:right="210" w:firstLineChars="0"/>
        <w:rPr>
          <w:rFonts w:asciiTheme="minorEastAsia" w:eastAsiaTheme="minorEastAsia" w:hAnsiTheme="minorEastAsia" w:cs="仿宋"/>
          <w:color w:val="000000"/>
          <w:sz w:val="24"/>
          <w:szCs w:val="24"/>
        </w:rPr>
      </w:pPr>
      <w:r w:rsidRPr="00CF3B72">
        <w:rPr>
          <w:rFonts w:asciiTheme="minorEastAsia" w:eastAsiaTheme="minorEastAsia" w:hAnsiTheme="minorEastAsia" w:cs="仿宋" w:hint="eastAsia"/>
          <w:color w:val="000000"/>
          <w:sz w:val="24"/>
          <w:szCs w:val="24"/>
        </w:rPr>
        <w:t>凡事预则立,不预则废。项目中可能遇到各种不确定因素，没有人可以预言项目实施过程中会出现那些问题，而风险管理的目的，就是对可能的风险进行分析，分析风险的危害程度、出现的概率等，从而事先制定风险规避或降低的策略，归纳来讲项目风险管理主要包括风险识别，风险量化，制订对策和风险控制等。</w:t>
      </w:r>
    </w:p>
    <w:p w:rsidR="00D644E8" w:rsidRPr="00CF3B72" w:rsidRDefault="00D644E8" w:rsidP="00221906">
      <w:pPr>
        <w:pStyle w:val="ad"/>
        <w:tabs>
          <w:tab w:val="left" w:pos="1260"/>
        </w:tabs>
        <w:autoSpaceDN w:val="0"/>
        <w:spacing w:after="0" w:line="360" w:lineRule="auto"/>
        <w:ind w:left="845" w:right="210" w:firstLineChars="0" w:firstLine="0"/>
        <w:rPr>
          <w:rFonts w:asciiTheme="minorEastAsia" w:eastAsiaTheme="minorEastAsia" w:hAnsiTheme="minorEastAsia" w:cs="仿宋"/>
          <w:color w:val="000000"/>
          <w:sz w:val="24"/>
          <w:szCs w:val="24"/>
        </w:rPr>
      </w:pPr>
    </w:p>
    <w:p w:rsidR="00D644E8" w:rsidRPr="00BD4298" w:rsidRDefault="00D644E8" w:rsidP="00221906">
      <w:pPr>
        <w:pStyle w:val="2"/>
      </w:pPr>
      <w:bookmarkStart w:id="134" w:name="_Toc387675768"/>
      <w:bookmarkStart w:id="135" w:name="_Toc247282650"/>
      <w:bookmarkStart w:id="136" w:name="_Toc29554"/>
      <w:bookmarkStart w:id="137" w:name="_Toc281867279"/>
      <w:bookmarkStart w:id="138" w:name="_Toc282000673"/>
      <w:bookmarkStart w:id="139" w:name="_Toc461446867"/>
      <w:bookmarkStart w:id="140" w:name="_Toc485640703"/>
      <w:bookmarkStart w:id="141" w:name="_Toc499039479"/>
      <w:r w:rsidRPr="00AA6791">
        <w:rPr>
          <w:rFonts w:hint="eastAsia"/>
        </w:rPr>
        <w:t>7.</w:t>
      </w:r>
      <w:r w:rsidR="00692B83">
        <w:rPr>
          <w:rFonts w:hint="eastAsia"/>
        </w:rPr>
        <w:t>4</w:t>
      </w:r>
      <w:r w:rsidR="00692B83">
        <w:t xml:space="preserve"> </w:t>
      </w:r>
      <w:r w:rsidRPr="00AA6791">
        <w:rPr>
          <w:rFonts w:hint="eastAsia"/>
        </w:rPr>
        <w:t>对服务需求的响应</w:t>
      </w:r>
      <w:bookmarkStart w:id="142" w:name="_Toc160270882"/>
      <w:bookmarkStart w:id="143" w:name="_Toc125708811"/>
      <w:bookmarkStart w:id="144" w:name="_Toc281867281"/>
      <w:bookmarkStart w:id="145" w:name="_Toc282000675"/>
      <w:bookmarkStart w:id="146" w:name="_Toc247282652"/>
      <w:bookmarkStart w:id="147" w:name="_Toc387675770"/>
      <w:bookmarkEnd w:id="134"/>
      <w:bookmarkEnd w:id="135"/>
      <w:bookmarkEnd w:id="136"/>
      <w:bookmarkEnd w:id="137"/>
      <w:bookmarkEnd w:id="138"/>
      <w:bookmarkEnd w:id="139"/>
      <w:bookmarkEnd w:id="140"/>
      <w:bookmarkEnd w:id="141"/>
    </w:p>
    <w:p w:rsidR="00D644E8" w:rsidRPr="00B86F0A" w:rsidRDefault="00D644E8" w:rsidP="00D644E8">
      <w:pPr>
        <w:rPr>
          <w:rFonts w:asciiTheme="minorEastAsia" w:eastAsiaTheme="minorEastAsia" w:hAnsiTheme="minorEastAsia" w:cs="仿宋"/>
          <w:b/>
          <w:bCs/>
          <w:sz w:val="24"/>
        </w:rPr>
      </w:pPr>
      <w:r w:rsidRPr="00B86F0A">
        <w:rPr>
          <w:rFonts w:asciiTheme="minorEastAsia" w:eastAsiaTheme="minorEastAsia" w:hAnsiTheme="minorEastAsia" w:cs="仿宋" w:hint="eastAsia"/>
          <w:b/>
          <w:bCs/>
          <w:sz w:val="24"/>
        </w:rPr>
        <w:t>南天故障服务</w:t>
      </w:r>
      <w:bookmarkEnd w:id="142"/>
      <w:bookmarkEnd w:id="143"/>
      <w:r w:rsidRPr="00B86F0A">
        <w:rPr>
          <w:rFonts w:asciiTheme="minorEastAsia" w:eastAsiaTheme="minorEastAsia" w:hAnsiTheme="minorEastAsia" w:cs="仿宋" w:hint="eastAsia"/>
          <w:b/>
          <w:bCs/>
          <w:sz w:val="24"/>
        </w:rPr>
        <w:t>响应</w:t>
      </w:r>
      <w:bookmarkEnd w:id="144"/>
      <w:bookmarkEnd w:id="145"/>
      <w:bookmarkEnd w:id="146"/>
      <w:bookmarkEnd w:id="147"/>
    </w:p>
    <w:p w:rsidR="00D644E8" w:rsidRPr="00B86F0A" w:rsidRDefault="00D644E8" w:rsidP="00D644E8">
      <w:pPr>
        <w:widowControl/>
        <w:spacing w:line="360" w:lineRule="auto"/>
        <w:ind w:left="420"/>
        <w:rPr>
          <w:rFonts w:asciiTheme="minorEastAsia" w:eastAsiaTheme="minorEastAsia" w:hAnsiTheme="minorEastAsia" w:cs="仿宋"/>
          <w:sz w:val="24"/>
        </w:rPr>
      </w:pPr>
      <w:r w:rsidRPr="00B86F0A">
        <w:rPr>
          <w:rFonts w:asciiTheme="minorEastAsia" w:eastAsiaTheme="minorEastAsia" w:hAnsiTheme="minorEastAsia" w:cs="仿宋" w:hint="eastAsia"/>
          <w:b/>
          <w:bCs/>
          <w:sz w:val="24"/>
        </w:rPr>
        <w:t>故障响应时间——</w:t>
      </w:r>
      <w:r w:rsidRPr="00B86F0A">
        <w:rPr>
          <w:rFonts w:asciiTheme="minorEastAsia" w:eastAsiaTheme="minorEastAsia" w:hAnsiTheme="minorEastAsia" w:cs="仿宋" w:hint="eastAsia"/>
          <w:sz w:val="24"/>
        </w:rPr>
        <w:t>接到故障通知后响应时间为30分钟以内；</w:t>
      </w:r>
    </w:p>
    <w:p w:rsidR="00D644E8" w:rsidRPr="00B86F0A" w:rsidRDefault="00D644E8" w:rsidP="00D644E8">
      <w:pPr>
        <w:widowControl/>
        <w:spacing w:line="360" w:lineRule="auto"/>
        <w:ind w:left="420"/>
        <w:rPr>
          <w:rFonts w:asciiTheme="minorEastAsia" w:eastAsiaTheme="minorEastAsia" w:hAnsiTheme="minorEastAsia" w:cs="仿宋"/>
          <w:sz w:val="24"/>
        </w:rPr>
      </w:pPr>
      <w:r w:rsidRPr="00B86F0A">
        <w:rPr>
          <w:rFonts w:asciiTheme="minorEastAsia" w:eastAsiaTheme="minorEastAsia" w:hAnsiTheme="minorEastAsia" w:cs="仿宋" w:hint="eastAsia"/>
          <w:b/>
          <w:bCs/>
          <w:sz w:val="24"/>
        </w:rPr>
        <w:t>故障解决时间——</w:t>
      </w:r>
      <w:r w:rsidRPr="00B86F0A">
        <w:rPr>
          <w:rFonts w:asciiTheme="minorEastAsia" w:eastAsiaTheme="minorEastAsia" w:hAnsiTheme="minorEastAsia" w:cs="仿宋" w:hint="eastAsia"/>
          <w:sz w:val="24"/>
        </w:rPr>
        <w:t>软件故障在2小时内提出解决方案并解决；</w:t>
      </w:r>
    </w:p>
    <w:p w:rsidR="00D644E8" w:rsidRPr="00AA6791" w:rsidRDefault="00692B83" w:rsidP="00692B83">
      <w:pPr>
        <w:pStyle w:val="2"/>
      </w:pPr>
      <w:bookmarkStart w:id="148" w:name="_Toc282000677"/>
      <w:bookmarkStart w:id="149" w:name="_Toc281867283"/>
      <w:bookmarkStart w:id="150" w:name="_Toc247282654"/>
      <w:bookmarkStart w:id="151" w:name="_Toc387675772"/>
      <w:bookmarkStart w:id="152" w:name="_Toc21449"/>
      <w:bookmarkStart w:id="153" w:name="_Toc461446868"/>
      <w:bookmarkStart w:id="154" w:name="_Toc485640704"/>
      <w:bookmarkStart w:id="155" w:name="_Toc499039480"/>
      <w:r>
        <w:rPr>
          <w:rFonts w:hint="eastAsia"/>
        </w:rPr>
        <w:t>7</w:t>
      </w:r>
      <w:r w:rsidR="00D644E8">
        <w:rPr>
          <w:rFonts w:hint="eastAsia"/>
        </w:rPr>
        <w:t>.5</w:t>
      </w:r>
      <w:r>
        <w:rPr>
          <w:rFonts w:hint="eastAsia"/>
        </w:rPr>
        <w:t xml:space="preserve"> </w:t>
      </w:r>
      <w:r w:rsidR="00D644E8" w:rsidRPr="00AA6791">
        <w:rPr>
          <w:rFonts w:hint="eastAsia"/>
        </w:rPr>
        <w:t>工作计划、投入的服务队伍</w:t>
      </w:r>
      <w:bookmarkEnd w:id="148"/>
      <w:bookmarkEnd w:id="149"/>
      <w:bookmarkEnd w:id="150"/>
      <w:bookmarkEnd w:id="151"/>
      <w:bookmarkEnd w:id="152"/>
      <w:bookmarkEnd w:id="153"/>
      <w:bookmarkEnd w:id="154"/>
      <w:bookmarkEnd w:id="155"/>
    </w:p>
    <w:p w:rsidR="00D644E8" w:rsidRPr="00B86F0A" w:rsidRDefault="00D644E8" w:rsidP="00D644E8">
      <w:pPr>
        <w:pStyle w:val="4"/>
        <w:rPr>
          <w:rFonts w:asciiTheme="minorEastAsia" w:eastAsiaTheme="minorEastAsia" w:hAnsiTheme="minorEastAsia" w:cs="仿宋"/>
          <w:color w:val="000000"/>
          <w:sz w:val="24"/>
          <w:szCs w:val="24"/>
        </w:rPr>
      </w:pPr>
      <w:bookmarkStart w:id="156" w:name="_Toc282000678"/>
      <w:bookmarkStart w:id="157" w:name="_Toc281867284"/>
      <w:bookmarkStart w:id="158" w:name="_Toc247282655"/>
      <w:bookmarkStart w:id="159" w:name="_Toc122714599"/>
      <w:bookmarkStart w:id="160" w:name="_Toc387675773"/>
      <w:r w:rsidRPr="00B86F0A">
        <w:rPr>
          <w:rFonts w:asciiTheme="minorEastAsia" w:eastAsiaTheme="minorEastAsia" w:hAnsiTheme="minorEastAsia" w:cs="仿宋" w:hint="eastAsia"/>
          <w:color w:val="000000"/>
          <w:sz w:val="24"/>
          <w:szCs w:val="24"/>
        </w:rPr>
        <w:t>(一) 项目组织</w:t>
      </w:r>
      <w:bookmarkEnd w:id="156"/>
      <w:bookmarkEnd w:id="157"/>
      <w:bookmarkEnd w:id="158"/>
      <w:bookmarkEnd w:id="159"/>
      <w:bookmarkEnd w:id="160"/>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项目组织方面，我公司将委任</w:t>
      </w:r>
      <w:r w:rsidRPr="00B86F0A">
        <w:rPr>
          <w:rFonts w:asciiTheme="minorEastAsia" w:eastAsiaTheme="minorEastAsia" w:hAnsiTheme="minorEastAsia" w:cs="仿宋" w:hint="eastAsia"/>
          <w:b/>
          <w:bCs/>
          <w:color w:val="000000"/>
          <w:sz w:val="24"/>
        </w:rPr>
        <w:t>具有丰富项目管理经验的管理人员担任本项目的项目总负责人及项目经理</w:t>
      </w:r>
      <w:r w:rsidRPr="00B86F0A">
        <w:rPr>
          <w:rFonts w:asciiTheme="minorEastAsia" w:eastAsiaTheme="minorEastAsia" w:hAnsiTheme="minorEastAsia" w:cs="仿宋" w:hint="eastAsia"/>
          <w:color w:val="000000"/>
          <w:sz w:val="24"/>
        </w:rPr>
        <w:t>。我们会发挥南天公司的整体技术优势，安排经验丰富的工程师参加项目，严格按照项目实施计划执行项目，保证项目的工期要求和技术实现。</w:t>
      </w:r>
    </w:p>
    <w:p w:rsidR="00D644E8" w:rsidRPr="00B86F0A" w:rsidRDefault="00D644E8" w:rsidP="00D644E8">
      <w:pPr>
        <w:pStyle w:val="4"/>
        <w:rPr>
          <w:rFonts w:asciiTheme="minorEastAsia" w:eastAsiaTheme="minorEastAsia" w:hAnsiTheme="minorEastAsia" w:cs="仿宋"/>
          <w:color w:val="000000"/>
          <w:sz w:val="24"/>
          <w:szCs w:val="24"/>
        </w:rPr>
      </w:pPr>
      <w:bookmarkStart w:id="161" w:name="_Toc282000679"/>
      <w:bookmarkStart w:id="162" w:name="_Toc281867285"/>
      <w:bookmarkStart w:id="163" w:name="_Toc247282656"/>
      <w:bookmarkStart w:id="164" w:name="_Toc122714600"/>
      <w:bookmarkStart w:id="165" w:name="_Toc387675774"/>
      <w:r w:rsidRPr="00B86F0A">
        <w:rPr>
          <w:rFonts w:asciiTheme="minorEastAsia" w:eastAsiaTheme="minorEastAsia" w:hAnsiTheme="minorEastAsia" w:cs="仿宋" w:hint="eastAsia"/>
          <w:color w:val="000000"/>
          <w:sz w:val="24"/>
          <w:szCs w:val="24"/>
        </w:rPr>
        <w:lastRenderedPageBreak/>
        <w:t>(二) 合作方式</w:t>
      </w:r>
      <w:bookmarkEnd w:id="161"/>
      <w:bookmarkEnd w:id="162"/>
      <w:bookmarkEnd w:id="163"/>
      <w:bookmarkEnd w:id="164"/>
      <w:bookmarkEnd w:id="165"/>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在合作方式上，南天根据</w:t>
      </w:r>
      <w:r w:rsidR="00A05FBE" w:rsidRPr="00B86F0A">
        <w:rPr>
          <w:rFonts w:asciiTheme="minorEastAsia" w:eastAsiaTheme="minorEastAsia" w:hAnsiTheme="minorEastAsia" w:cs="仿宋" w:hint="eastAsia"/>
          <w:color w:val="000000"/>
          <w:sz w:val="24"/>
        </w:rPr>
        <w:t>公积金中心</w:t>
      </w:r>
      <w:r w:rsidR="00566D7C" w:rsidRPr="00B86F0A">
        <w:rPr>
          <w:rFonts w:asciiTheme="minorEastAsia" w:eastAsiaTheme="minorEastAsia" w:hAnsiTheme="minorEastAsia" w:cs="仿宋" w:hint="eastAsia"/>
          <w:color w:val="000000"/>
          <w:sz w:val="24"/>
        </w:rPr>
        <w:t>的具体情况，以及多年</w:t>
      </w:r>
      <w:r w:rsidRPr="00B86F0A">
        <w:rPr>
          <w:rFonts w:asciiTheme="minorEastAsia" w:eastAsiaTheme="minorEastAsia" w:hAnsiTheme="minorEastAsia" w:cs="仿宋" w:hint="eastAsia"/>
          <w:color w:val="000000"/>
          <w:sz w:val="24"/>
        </w:rPr>
        <w:t>系统的开发经验，建议本项目的开发采取以下开发方式：</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本项目的开发组由</w:t>
      </w:r>
      <w:r w:rsidR="00563D85" w:rsidRPr="00B86F0A">
        <w:rPr>
          <w:rFonts w:asciiTheme="minorEastAsia" w:eastAsiaTheme="minorEastAsia" w:hAnsiTheme="minorEastAsia" w:cs="仿宋" w:hint="eastAsia"/>
          <w:color w:val="000000"/>
          <w:sz w:val="24"/>
        </w:rPr>
        <w:t>公积金中心</w:t>
      </w:r>
      <w:r w:rsidRPr="00B86F0A">
        <w:rPr>
          <w:rFonts w:asciiTheme="minorEastAsia" w:eastAsiaTheme="minorEastAsia" w:hAnsiTheme="minorEastAsia" w:cs="仿宋" w:hint="eastAsia"/>
          <w:color w:val="000000"/>
          <w:sz w:val="24"/>
        </w:rPr>
        <w:t>和南天公司共同组成，充分发挥各自的资源优势。</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业务需求、系统测试、系统验收以</w:t>
      </w:r>
      <w:r w:rsidR="00FE5084" w:rsidRPr="00B86F0A">
        <w:rPr>
          <w:rFonts w:asciiTheme="minorEastAsia" w:eastAsiaTheme="minorEastAsia" w:hAnsiTheme="minorEastAsia" w:cs="仿宋" w:hint="eastAsia"/>
          <w:color w:val="000000"/>
          <w:sz w:val="24"/>
        </w:rPr>
        <w:t>公积金中心</w:t>
      </w:r>
      <w:r w:rsidRPr="00B86F0A">
        <w:rPr>
          <w:rFonts w:asciiTheme="minorEastAsia" w:eastAsiaTheme="minorEastAsia" w:hAnsiTheme="minorEastAsia" w:cs="仿宋" w:hint="eastAsia"/>
          <w:color w:val="000000"/>
          <w:sz w:val="24"/>
        </w:rPr>
        <w:t>为主，南天公司派出系统分析员，进行需求理解和界定工作，并对测试验收工作提供必要的技术支持。</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南天公司与</w:t>
      </w:r>
      <w:r w:rsidR="00B72403" w:rsidRPr="00B86F0A">
        <w:rPr>
          <w:rFonts w:asciiTheme="minorEastAsia" w:eastAsiaTheme="minorEastAsia" w:hAnsiTheme="minorEastAsia" w:cs="仿宋" w:hint="eastAsia"/>
          <w:color w:val="000000"/>
          <w:sz w:val="24"/>
        </w:rPr>
        <w:t>公积金中心</w:t>
      </w:r>
      <w:r w:rsidRPr="00B86F0A">
        <w:rPr>
          <w:rFonts w:asciiTheme="minorEastAsia" w:eastAsiaTheme="minorEastAsia" w:hAnsiTheme="minorEastAsia" w:cs="仿宋" w:hint="eastAsia"/>
          <w:color w:val="000000"/>
          <w:sz w:val="24"/>
        </w:rPr>
        <w:t>的技术专家共同进行系统的设计工作，并提供技术攻关、实现方法试验，以及项目所需的各种技术支持。</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南天公司将在项目实施的各个阶段，配合</w:t>
      </w:r>
      <w:r w:rsidR="008379D2" w:rsidRPr="00B86F0A">
        <w:rPr>
          <w:rFonts w:asciiTheme="minorEastAsia" w:eastAsiaTheme="minorEastAsia" w:hAnsiTheme="minorEastAsia" w:cs="仿宋" w:hint="eastAsia"/>
          <w:color w:val="000000"/>
          <w:sz w:val="24"/>
        </w:rPr>
        <w:t>公积金中心</w:t>
      </w:r>
      <w:r w:rsidRPr="00B86F0A">
        <w:rPr>
          <w:rFonts w:asciiTheme="minorEastAsia" w:eastAsiaTheme="minorEastAsia" w:hAnsiTheme="minorEastAsia" w:cs="仿宋" w:hint="eastAsia"/>
          <w:color w:val="000000"/>
          <w:sz w:val="24"/>
        </w:rPr>
        <w:t>的要求，投入技术力量，完成项目的开发实施工作。</w:t>
      </w:r>
    </w:p>
    <w:p w:rsidR="00D644E8" w:rsidRPr="00B86F0A" w:rsidRDefault="00D644E8" w:rsidP="00D644E8">
      <w:pPr>
        <w:pStyle w:val="4"/>
        <w:rPr>
          <w:rFonts w:asciiTheme="minorEastAsia" w:eastAsiaTheme="minorEastAsia" w:hAnsiTheme="minorEastAsia" w:cs="仿宋"/>
          <w:color w:val="000000"/>
          <w:sz w:val="24"/>
          <w:szCs w:val="24"/>
        </w:rPr>
      </w:pPr>
      <w:bookmarkStart w:id="166" w:name="_Toc282000680"/>
      <w:bookmarkStart w:id="167" w:name="_Toc281867286"/>
      <w:bookmarkStart w:id="168" w:name="_Toc247282657"/>
      <w:bookmarkStart w:id="169" w:name="_Toc122714601"/>
      <w:bookmarkStart w:id="170" w:name="_Toc387675775"/>
      <w:r w:rsidRPr="00B86F0A">
        <w:rPr>
          <w:rFonts w:asciiTheme="minorEastAsia" w:eastAsiaTheme="minorEastAsia" w:hAnsiTheme="minorEastAsia" w:cs="仿宋" w:hint="eastAsia"/>
          <w:color w:val="000000"/>
          <w:sz w:val="24"/>
          <w:szCs w:val="24"/>
        </w:rPr>
        <w:t>(三) 质量管理</w:t>
      </w:r>
      <w:bookmarkEnd w:id="166"/>
      <w:bookmarkEnd w:id="167"/>
      <w:bookmarkEnd w:id="168"/>
      <w:bookmarkEnd w:id="169"/>
      <w:bookmarkEnd w:id="170"/>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质量管理方面，我们保证在工作中严格执行CMM过程规范，确保各阶段工作的有效性，确保项目实施和项目文档的规范性，把满足用户要求的、安全的、高可靠的系统适时地交付用户。</w:t>
      </w:r>
    </w:p>
    <w:p w:rsidR="00D644E8" w:rsidRPr="00B86F0A" w:rsidRDefault="00D644E8" w:rsidP="00D644E8">
      <w:pPr>
        <w:pStyle w:val="4"/>
        <w:rPr>
          <w:rFonts w:asciiTheme="minorEastAsia" w:eastAsiaTheme="minorEastAsia" w:hAnsiTheme="minorEastAsia" w:cs="仿宋"/>
          <w:color w:val="000000"/>
          <w:sz w:val="24"/>
          <w:szCs w:val="24"/>
        </w:rPr>
      </w:pPr>
      <w:bookmarkStart w:id="171" w:name="_Toc282000681"/>
      <w:bookmarkStart w:id="172" w:name="_Toc281867287"/>
      <w:bookmarkStart w:id="173" w:name="_Toc247282658"/>
      <w:bookmarkStart w:id="174" w:name="_Toc160270845"/>
      <w:bookmarkStart w:id="175" w:name="_Toc125708774"/>
      <w:bookmarkStart w:id="176" w:name="_Toc122714602"/>
      <w:bookmarkStart w:id="177" w:name="_Toc387675776"/>
      <w:r w:rsidRPr="00B86F0A">
        <w:rPr>
          <w:rFonts w:asciiTheme="minorEastAsia" w:eastAsiaTheme="minorEastAsia" w:hAnsiTheme="minorEastAsia" w:cs="仿宋" w:hint="eastAsia"/>
          <w:color w:val="000000"/>
          <w:sz w:val="24"/>
          <w:szCs w:val="24"/>
        </w:rPr>
        <w:t>(四) 项目管理要点</w:t>
      </w:r>
      <w:bookmarkEnd w:id="171"/>
      <w:bookmarkEnd w:id="172"/>
      <w:bookmarkEnd w:id="173"/>
      <w:bookmarkEnd w:id="174"/>
      <w:bookmarkEnd w:id="175"/>
      <w:bookmarkEnd w:id="176"/>
      <w:bookmarkEnd w:id="177"/>
    </w:p>
    <w:p w:rsidR="00D644E8" w:rsidRPr="00B86F0A" w:rsidRDefault="00D644E8" w:rsidP="00D644E8">
      <w:pPr>
        <w:pStyle w:val="5"/>
        <w:rPr>
          <w:rFonts w:asciiTheme="minorEastAsia" w:eastAsiaTheme="minorEastAsia" w:hAnsiTheme="minorEastAsia" w:cs="仿宋"/>
          <w:color w:val="000000"/>
          <w:sz w:val="24"/>
          <w:szCs w:val="24"/>
        </w:rPr>
      </w:pPr>
      <w:bookmarkStart w:id="178" w:name="_Toc282000682"/>
      <w:bookmarkStart w:id="179" w:name="_Toc281867288"/>
      <w:bookmarkStart w:id="180" w:name="_Toc247282659"/>
      <w:bookmarkStart w:id="181" w:name="_Toc160270846"/>
      <w:bookmarkStart w:id="182" w:name="_Toc125708775"/>
      <w:bookmarkStart w:id="183" w:name="_Toc122714603"/>
      <w:r w:rsidRPr="00B86F0A">
        <w:rPr>
          <w:rFonts w:asciiTheme="minorEastAsia" w:eastAsiaTheme="minorEastAsia" w:hAnsiTheme="minorEastAsia" w:cs="仿宋" w:hint="eastAsia"/>
          <w:color w:val="000000"/>
          <w:sz w:val="24"/>
          <w:szCs w:val="24"/>
        </w:rPr>
        <w:t>1 范围管理</w:t>
      </w:r>
      <w:bookmarkEnd w:id="178"/>
      <w:bookmarkEnd w:id="179"/>
      <w:bookmarkEnd w:id="180"/>
      <w:bookmarkEnd w:id="181"/>
      <w:bookmarkEnd w:id="182"/>
      <w:bookmarkEnd w:id="183"/>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项目范围管理的目标是界定该项目所覆盖的整体工作要求和单项工作要求，从而促使项目工作成功地完成。界定的内容包括产品范围界定，工作范围界定。</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产品范围界定--产品范围的特征和功能包含在产品或服务中。</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工作范围界定--项目工作的完成为的是能交付一个有特殊的特征和功能的产品。</w:t>
      </w:r>
    </w:p>
    <w:p w:rsidR="00D644E8" w:rsidRPr="00B86F0A" w:rsidRDefault="00D644E8" w:rsidP="00D644E8">
      <w:pPr>
        <w:pStyle w:val="5"/>
        <w:rPr>
          <w:rFonts w:asciiTheme="minorEastAsia" w:eastAsiaTheme="minorEastAsia" w:hAnsiTheme="minorEastAsia" w:cs="仿宋"/>
          <w:color w:val="000000"/>
          <w:sz w:val="24"/>
          <w:szCs w:val="24"/>
        </w:rPr>
      </w:pPr>
      <w:bookmarkStart w:id="184" w:name="_Toc122714604"/>
      <w:bookmarkStart w:id="185" w:name="_Toc125708776"/>
      <w:bookmarkStart w:id="186" w:name="_Toc160270847"/>
      <w:bookmarkStart w:id="187" w:name="_Toc247282660"/>
      <w:bookmarkStart w:id="188" w:name="_Toc281867289"/>
      <w:bookmarkStart w:id="189" w:name="_Toc282000683"/>
      <w:r w:rsidRPr="00B86F0A">
        <w:rPr>
          <w:rFonts w:asciiTheme="minorEastAsia" w:eastAsiaTheme="minorEastAsia" w:hAnsiTheme="minorEastAsia" w:cs="仿宋" w:hint="eastAsia"/>
          <w:color w:val="000000"/>
          <w:sz w:val="24"/>
          <w:szCs w:val="24"/>
        </w:rPr>
        <w:t>2 风险管理</w:t>
      </w:r>
      <w:bookmarkEnd w:id="184"/>
      <w:bookmarkEnd w:id="185"/>
      <w:bookmarkEnd w:id="186"/>
      <w:bookmarkEnd w:id="187"/>
      <w:bookmarkEnd w:id="188"/>
      <w:bookmarkEnd w:id="189"/>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项目风险管理是指对项目风险从识别到分析乃至采取应对措施等一系列过</w:t>
      </w:r>
      <w:r w:rsidRPr="00B86F0A">
        <w:rPr>
          <w:rFonts w:asciiTheme="minorEastAsia" w:eastAsiaTheme="minorEastAsia" w:hAnsiTheme="minorEastAsia" w:cs="仿宋" w:hint="eastAsia"/>
          <w:color w:val="000000"/>
          <w:sz w:val="24"/>
        </w:rPr>
        <w:lastRenderedPageBreak/>
        <w:t>程，它包括将积极因素所产生的影响最大化和使消极因素产生的影响最小化两方面内容。</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风险识别--确认哪些风险有可能会影响项目进展，并记录每个风险所具有的特点。</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风险量化--评估风险和风险之间的相互作用，以便评定项目可能的产出结果的范围。</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风险对策研究--确定对机会进行选择的步骤及对危险作出应对的步骤。</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风险对策实施控制--对项目进程中风险所产生的变化作出反应。</w:t>
      </w:r>
    </w:p>
    <w:p w:rsidR="00D644E8" w:rsidRPr="00B86F0A" w:rsidRDefault="00D644E8" w:rsidP="00D644E8">
      <w:pPr>
        <w:pStyle w:val="5"/>
        <w:rPr>
          <w:rFonts w:asciiTheme="minorEastAsia" w:eastAsiaTheme="minorEastAsia" w:hAnsiTheme="minorEastAsia" w:cs="仿宋"/>
          <w:color w:val="000000"/>
          <w:sz w:val="24"/>
          <w:szCs w:val="24"/>
        </w:rPr>
      </w:pPr>
      <w:bookmarkStart w:id="190" w:name="_Toc122714605"/>
      <w:bookmarkStart w:id="191" w:name="_Toc125708777"/>
      <w:bookmarkStart w:id="192" w:name="_Toc160270848"/>
      <w:bookmarkStart w:id="193" w:name="_Toc247282661"/>
      <w:bookmarkStart w:id="194" w:name="_Toc281867290"/>
      <w:bookmarkStart w:id="195" w:name="_Toc282000684"/>
      <w:r w:rsidRPr="00B86F0A">
        <w:rPr>
          <w:rFonts w:asciiTheme="minorEastAsia" w:eastAsiaTheme="minorEastAsia" w:hAnsiTheme="minorEastAsia" w:cs="仿宋" w:hint="eastAsia"/>
          <w:color w:val="000000"/>
          <w:sz w:val="24"/>
          <w:szCs w:val="24"/>
        </w:rPr>
        <w:t>3 进度管理</w:t>
      </w:r>
      <w:bookmarkEnd w:id="190"/>
      <w:bookmarkEnd w:id="191"/>
      <w:bookmarkEnd w:id="192"/>
      <w:bookmarkEnd w:id="193"/>
      <w:bookmarkEnd w:id="194"/>
      <w:bookmarkEnd w:id="195"/>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我们需要根据事先大致确定的工程交付日期进行项目进度的安排，这一安排应该足够细致，最后形成一张进度表（形式上可能是一张宏观表和许多张细化表的组合）。首先要进行工作任务排序,收集</w:t>
      </w:r>
      <w:r w:rsidR="005155ED" w:rsidRPr="00B86F0A">
        <w:rPr>
          <w:rFonts w:asciiTheme="minorEastAsia" w:eastAsiaTheme="minorEastAsia" w:hAnsiTheme="minorEastAsia" w:cs="仿宋" w:hint="eastAsia"/>
          <w:color w:val="000000"/>
          <w:sz w:val="24"/>
        </w:rPr>
        <w:t>公积金中心</w:t>
      </w:r>
      <w:r w:rsidRPr="00B86F0A">
        <w:rPr>
          <w:rFonts w:asciiTheme="minorEastAsia" w:eastAsiaTheme="minorEastAsia" w:hAnsiTheme="minorEastAsia" w:cs="仿宋" w:hint="eastAsia"/>
          <w:color w:val="000000"/>
          <w:sz w:val="24"/>
        </w:rPr>
        <w:t>对各工作任务实施次序的要求，识别工作任务间的依赖关系和约束条件。然后进行时间估算，对完成每个活动/任务/子任务的时间进行估算。最后通过评审确定进度计划表。</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进度表使得项目负责人可以监督项目的进度，并控制整个项目的交付时间。项目进度表将定义必须被跟踪和控制的任务及里程碑。通过项目跟踪的方式来控制项目的进度。项目跟踪可以通过以下方式实现：</w:t>
      </w:r>
    </w:p>
    <w:p w:rsidR="00D644E8" w:rsidRPr="00B86F0A" w:rsidRDefault="00D644E8" w:rsidP="00D644E8">
      <w:pPr>
        <w:pStyle w:val="aa"/>
        <w:widowControl/>
        <w:numPr>
          <w:ilvl w:val="0"/>
          <w:numId w:val="25"/>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定期举行项目状态会议，由项目组各成员分别报告进度和遇到的问题。</w:t>
      </w:r>
    </w:p>
    <w:p w:rsidR="00D644E8" w:rsidRPr="00B86F0A" w:rsidRDefault="00D644E8" w:rsidP="00D644E8">
      <w:pPr>
        <w:pStyle w:val="aa"/>
        <w:widowControl/>
        <w:numPr>
          <w:ilvl w:val="0"/>
          <w:numId w:val="25"/>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评估所有在软件工程过程中所进行的复审的结果。</w:t>
      </w:r>
    </w:p>
    <w:p w:rsidR="00D644E8" w:rsidRPr="00B86F0A" w:rsidRDefault="00D644E8" w:rsidP="00D644E8">
      <w:pPr>
        <w:pStyle w:val="aa"/>
        <w:widowControl/>
        <w:numPr>
          <w:ilvl w:val="0"/>
          <w:numId w:val="25"/>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确定正式的里程碑是否在预定日期内完成。</w:t>
      </w:r>
    </w:p>
    <w:p w:rsidR="00D644E8" w:rsidRPr="00B86F0A" w:rsidRDefault="00D644E8" w:rsidP="00D644E8">
      <w:pPr>
        <w:pStyle w:val="aa"/>
        <w:widowControl/>
        <w:numPr>
          <w:ilvl w:val="0"/>
          <w:numId w:val="25"/>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比较项目表中列出的各项任务的实际开始日期和计划开始日期。</w:t>
      </w:r>
    </w:p>
    <w:p w:rsidR="00D644E8" w:rsidRPr="00B86F0A" w:rsidRDefault="00D644E8" w:rsidP="00D644E8">
      <w:pPr>
        <w:pStyle w:val="aa"/>
        <w:widowControl/>
        <w:numPr>
          <w:ilvl w:val="0"/>
          <w:numId w:val="25"/>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与开发者进行非正式会谈，获取他们对项目进展及可能出现问题的客观评估。</w:t>
      </w:r>
    </w:p>
    <w:p w:rsidR="00D644E8" w:rsidRPr="00B86F0A" w:rsidRDefault="00D644E8" w:rsidP="00D644E8">
      <w:pPr>
        <w:pStyle w:val="aa"/>
        <w:spacing w:line="360" w:lineRule="auto"/>
        <w:ind w:left="499"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根据本项目的工作任务分解，我们认为的本项目主要里程碑包括：</w:t>
      </w:r>
    </w:p>
    <w:p w:rsidR="00D644E8" w:rsidRPr="00B86F0A" w:rsidRDefault="00D644E8" w:rsidP="00D644E8">
      <w:pPr>
        <w:pStyle w:val="5"/>
        <w:rPr>
          <w:rFonts w:asciiTheme="minorEastAsia" w:eastAsiaTheme="minorEastAsia" w:hAnsiTheme="minorEastAsia" w:cs="仿宋"/>
          <w:color w:val="000000"/>
          <w:sz w:val="24"/>
          <w:szCs w:val="24"/>
        </w:rPr>
      </w:pPr>
      <w:bookmarkStart w:id="196" w:name="_Toc122714606"/>
      <w:bookmarkStart w:id="197" w:name="_Toc125708778"/>
      <w:bookmarkStart w:id="198" w:name="_Toc160270849"/>
      <w:bookmarkStart w:id="199" w:name="_Toc247282662"/>
      <w:bookmarkStart w:id="200" w:name="_Toc281867291"/>
      <w:bookmarkStart w:id="201" w:name="_Toc282000685"/>
      <w:r w:rsidRPr="00B86F0A">
        <w:rPr>
          <w:rFonts w:asciiTheme="minorEastAsia" w:eastAsiaTheme="minorEastAsia" w:hAnsiTheme="minorEastAsia" w:cs="仿宋" w:hint="eastAsia"/>
          <w:color w:val="000000"/>
          <w:sz w:val="24"/>
          <w:szCs w:val="24"/>
        </w:rPr>
        <w:t>4 质量保证</w:t>
      </w:r>
      <w:bookmarkEnd w:id="196"/>
      <w:bookmarkEnd w:id="197"/>
      <w:bookmarkEnd w:id="198"/>
      <w:bookmarkEnd w:id="199"/>
      <w:bookmarkEnd w:id="200"/>
      <w:bookmarkEnd w:id="201"/>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质量保证的目标是提高工程质量、降低质量成本。</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质量保证的策略属于主动式的风险策略，它着眼于项目每一阶段的过程质量</w:t>
      </w:r>
      <w:r w:rsidRPr="00B86F0A">
        <w:rPr>
          <w:rFonts w:asciiTheme="minorEastAsia" w:eastAsiaTheme="minorEastAsia" w:hAnsiTheme="minorEastAsia" w:cs="仿宋" w:hint="eastAsia"/>
          <w:color w:val="000000"/>
          <w:sz w:val="24"/>
        </w:rPr>
        <w:lastRenderedPageBreak/>
        <w:t>控制而不是严格的成品检验制度（最终测试）。有一种说法很能表述过程质量控制的重要性——如果一个软件50%以上的错误或缺陷需要测试活动来发现，那么这个软件通过测试以后仍然是属于质量极低的。</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我们在软件工程中采取过程控制的策略，并不表示忽视测试活动，相反我们认为测试仍是软件开发周期中的重要阶段，测试本身也是需要进行过程质量控制的。过程控制的最终目的在于尽早地发现软件的错误和缺陷，进而降低软件的开发成本，缩短软件开发周期。这种活动也叫做“缺陷预防”。主要策略有：</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1、开发规范的建立和执行：开发人员严格遵守系统开发过程中制定的标准、规范和制度；</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2、加强质量控制组的监管力度：制定具体的审核、检查的制度和方法。</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3、制定严密的测试计划：确定要进行的测试；验证和确认阶段性工作目标；确定执行的关于测试、验证和确认活动的详细计划，包括时间进度、资源保证和批准权限等；</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4、设置专门的项目管理员：主要职责有软件版本、文档版本、开发设备管理。</w:t>
      </w:r>
    </w:p>
    <w:p w:rsidR="00D644E8" w:rsidRPr="00B86F0A" w:rsidRDefault="00D644E8" w:rsidP="00D644E8">
      <w:pPr>
        <w:pStyle w:val="5"/>
        <w:rPr>
          <w:rFonts w:asciiTheme="minorEastAsia" w:eastAsiaTheme="minorEastAsia" w:hAnsiTheme="minorEastAsia" w:cs="仿宋"/>
          <w:color w:val="000000"/>
          <w:sz w:val="24"/>
          <w:szCs w:val="24"/>
        </w:rPr>
      </w:pPr>
      <w:bookmarkStart w:id="202" w:name="_Toc122714607"/>
      <w:bookmarkStart w:id="203" w:name="_Toc125708779"/>
      <w:bookmarkStart w:id="204" w:name="_Toc160270850"/>
      <w:bookmarkStart w:id="205" w:name="_Toc247282663"/>
      <w:bookmarkStart w:id="206" w:name="_Toc281867292"/>
      <w:bookmarkStart w:id="207" w:name="_Toc282000686"/>
      <w:r w:rsidRPr="00B86F0A">
        <w:rPr>
          <w:rFonts w:asciiTheme="minorEastAsia" w:eastAsiaTheme="minorEastAsia" w:hAnsiTheme="minorEastAsia" w:cs="仿宋" w:hint="eastAsia"/>
          <w:color w:val="000000"/>
          <w:sz w:val="24"/>
          <w:szCs w:val="24"/>
        </w:rPr>
        <w:t>5 变更控制</w:t>
      </w:r>
      <w:bookmarkEnd w:id="202"/>
      <w:bookmarkEnd w:id="203"/>
      <w:bookmarkEnd w:id="204"/>
      <w:bookmarkEnd w:id="205"/>
      <w:bookmarkEnd w:id="206"/>
      <w:bookmarkEnd w:id="207"/>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有效的变更管理是维护决策严肃性、控制进度、节约成本、保证质量的重要手段。在实施变更管理的过程中，应该紧密结合版本管理，才能比较全面地控制工作产品的变化及其版本。我公司认为，项目变更的类型主要有三种：一是业务需求的变更；二是关键文档（包括项目计划、功能规格书和技术方案）的变更；三是程序模块和其他文档的变更。</w:t>
      </w:r>
    </w:p>
    <w:p w:rsidR="00D644E8" w:rsidRPr="00B86F0A" w:rsidRDefault="00D644E8" w:rsidP="00D644E8">
      <w:pPr>
        <w:pStyle w:val="aa"/>
        <w:spacing w:line="360" w:lineRule="auto"/>
        <w:ind w:firstLine="480"/>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我公司建议的变更管理原则包括：</w:t>
      </w:r>
    </w:p>
    <w:p w:rsidR="00D644E8" w:rsidRPr="00B86F0A" w:rsidRDefault="00D644E8" w:rsidP="00D644E8">
      <w:pPr>
        <w:pStyle w:val="aa"/>
        <w:widowControl/>
        <w:numPr>
          <w:ilvl w:val="0"/>
          <w:numId w:val="26"/>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参与项目的各方均有权在职责范围内适时地提出变更要求。</w:t>
      </w:r>
    </w:p>
    <w:p w:rsidR="00D644E8" w:rsidRPr="00B86F0A" w:rsidRDefault="00D644E8" w:rsidP="00D644E8">
      <w:pPr>
        <w:pStyle w:val="aa"/>
        <w:widowControl/>
        <w:numPr>
          <w:ilvl w:val="0"/>
          <w:numId w:val="26"/>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维护和兼顾各方的利益。</w:t>
      </w:r>
    </w:p>
    <w:p w:rsidR="00D644E8" w:rsidRPr="00B86F0A" w:rsidRDefault="00D644E8" w:rsidP="00D644E8">
      <w:pPr>
        <w:pStyle w:val="aa"/>
        <w:widowControl/>
        <w:numPr>
          <w:ilvl w:val="0"/>
          <w:numId w:val="26"/>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B86F0A">
        <w:rPr>
          <w:rFonts w:asciiTheme="minorEastAsia" w:eastAsiaTheme="minorEastAsia" w:hAnsiTheme="minorEastAsia" w:cs="仿宋" w:hint="eastAsia"/>
          <w:color w:val="000000"/>
          <w:sz w:val="24"/>
        </w:rPr>
        <w:t>控制项目进度、节约项目成本、保证项目质量。</w:t>
      </w:r>
    </w:p>
    <w:tbl>
      <w:tblPr>
        <w:tblW w:w="0" w:type="auto"/>
        <w:tblInd w:w="37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7116"/>
      </w:tblGrid>
      <w:tr w:rsidR="00D644E8" w:rsidRPr="006F4758" w:rsidTr="00EF019A">
        <w:tc>
          <w:tcPr>
            <w:tcW w:w="1440" w:type="dxa"/>
            <w:tcBorders>
              <w:top w:val="double" w:sz="6" w:space="0" w:color="000000"/>
              <w:left w:val="double" w:sz="6" w:space="0" w:color="000000"/>
              <w:bottom w:val="single" w:sz="6" w:space="0" w:color="000000"/>
              <w:right w:val="single" w:sz="6" w:space="0" w:color="000000"/>
            </w:tcBorders>
            <w:shd w:val="clear" w:color="auto" w:fill="C0C0C0"/>
          </w:tcPr>
          <w:p w:rsidR="00D644E8" w:rsidRPr="00CC1EE7" w:rsidRDefault="00D644E8" w:rsidP="00971109">
            <w:pPr>
              <w:pStyle w:val="BOC"/>
              <w:spacing w:line="360" w:lineRule="auto"/>
              <w:rPr>
                <w:rFonts w:asciiTheme="minorEastAsia" w:eastAsiaTheme="minorEastAsia" w:hAnsiTheme="minorEastAsia" w:cs="仿宋"/>
                <w:b/>
                <w:color w:val="000000"/>
                <w:szCs w:val="24"/>
              </w:rPr>
            </w:pPr>
            <w:r w:rsidRPr="00CC1EE7">
              <w:rPr>
                <w:rFonts w:asciiTheme="minorEastAsia" w:eastAsiaTheme="minorEastAsia" w:hAnsiTheme="minorEastAsia" w:cs="仿宋" w:hint="eastAsia"/>
                <w:b/>
                <w:color w:val="000000"/>
                <w:szCs w:val="24"/>
              </w:rPr>
              <w:t>组织与角色</w:t>
            </w:r>
          </w:p>
        </w:tc>
        <w:tc>
          <w:tcPr>
            <w:tcW w:w="7116" w:type="dxa"/>
            <w:tcBorders>
              <w:top w:val="double" w:sz="6" w:space="0" w:color="000000"/>
              <w:left w:val="single" w:sz="6" w:space="0" w:color="000000"/>
              <w:bottom w:val="single" w:sz="6" w:space="0" w:color="000000"/>
              <w:right w:val="double" w:sz="6" w:space="0" w:color="000000"/>
            </w:tcBorders>
            <w:shd w:val="clear" w:color="auto" w:fill="C0C0C0"/>
          </w:tcPr>
          <w:p w:rsidR="00D644E8" w:rsidRPr="00CC1EE7" w:rsidRDefault="00D644E8" w:rsidP="00EF019A">
            <w:pPr>
              <w:pStyle w:val="BOC"/>
              <w:spacing w:line="360" w:lineRule="auto"/>
              <w:ind w:firstLine="562"/>
              <w:jc w:val="center"/>
              <w:rPr>
                <w:rFonts w:asciiTheme="minorEastAsia" w:eastAsiaTheme="minorEastAsia" w:hAnsiTheme="minorEastAsia" w:cs="仿宋"/>
                <w:b/>
                <w:color w:val="000000"/>
                <w:szCs w:val="24"/>
              </w:rPr>
            </w:pPr>
            <w:r w:rsidRPr="00CC1EE7">
              <w:rPr>
                <w:rFonts w:asciiTheme="minorEastAsia" w:eastAsiaTheme="minorEastAsia" w:hAnsiTheme="minorEastAsia" w:cs="仿宋" w:hint="eastAsia"/>
                <w:b/>
                <w:color w:val="000000"/>
                <w:szCs w:val="24"/>
              </w:rPr>
              <w:t>职责</w:t>
            </w:r>
          </w:p>
        </w:tc>
      </w:tr>
      <w:tr w:rsidR="00D644E8" w:rsidRPr="006F4758" w:rsidTr="00EF019A">
        <w:tc>
          <w:tcPr>
            <w:tcW w:w="1440" w:type="dxa"/>
            <w:tcBorders>
              <w:top w:val="single" w:sz="6" w:space="0" w:color="000000"/>
              <w:left w:val="double" w:sz="6" w:space="0" w:color="000000"/>
              <w:bottom w:val="single" w:sz="6" w:space="0" w:color="000000"/>
              <w:right w:val="single" w:sz="6" w:space="0" w:color="000000"/>
            </w:tcBorders>
          </w:tcPr>
          <w:p w:rsidR="00D644E8" w:rsidRPr="00CC1EE7" w:rsidRDefault="00D644E8" w:rsidP="00EF019A">
            <w:pPr>
              <w:pStyle w:val="BOC"/>
              <w:spacing w:line="360" w:lineRule="auto"/>
              <w:ind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项目管理委员会</w:t>
            </w:r>
          </w:p>
        </w:tc>
        <w:tc>
          <w:tcPr>
            <w:tcW w:w="7116" w:type="dxa"/>
            <w:tcBorders>
              <w:top w:val="single" w:sz="6" w:space="0" w:color="000000"/>
              <w:left w:val="single" w:sz="6" w:space="0" w:color="000000"/>
              <w:bottom w:val="single" w:sz="6" w:space="0" w:color="000000"/>
              <w:right w:val="double" w:sz="6" w:space="0" w:color="000000"/>
            </w:tcBorders>
          </w:tcPr>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制定和发布项目变更管理和版本管理规范；</w:t>
            </w:r>
          </w:p>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根据评估结论，审批关于业务需求和关键文档</w:t>
            </w:r>
            <w:r w:rsidRPr="00CC1EE7">
              <w:rPr>
                <w:rFonts w:asciiTheme="minorEastAsia" w:eastAsiaTheme="minorEastAsia" w:hAnsiTheme="minorEastAsia" w:cs="仿宋" w:hint="eastAsia"/>
                <w:color w:val="000000"/>
                <w:szCs w:val="24"/>
              </w:rPr>
              <w:lastRenderedPageBreak/>
              <w:t>的变更申请；</w:t>
            </w:r>
          </w:p>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审阅变更管理的状态报告。</w:t>
            </w:r>
          </w:p>
        </w:tc>
      </w:tr>
      <w:tr w:rsidR="00D644E8" w:rsidRPr="006F4758" w:rsidTr="00EF019A">
        <w:tc>
          <w:tcPr>
            <w:tcW w:w="1440" w:type="dxa"/>
            <w:tcBorders>
              <w:top w:val="single" w:sz="6" w:space="0" w:color="000000"/>
              <w:left w:val="double" w:sz="6" w:space="0" w:color="000000"/>
              <w:bottom w:val="single" w:sz="6" w:space="0" w:color="000000"/>
              <w:right w:val="single" w:sz="6" w:space="0" w:color="000000"/>
            </w:tcBorders>
          </w:tcPr>
          <w:p w:rsidR="00D644E8" w:rsidRPr="00CC1EE7" w:rsidRDefault="00D644E8" w:rsidP="00EF019A">
            <w:pPr>
              <w:pStyle w:val="BOC"/>
              <w:spacing w:line="360" w:lineRule="auto"/>
              <w:ind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lastRenderedPageBreak/>
              <w:t>业务需求组</w:t>
            </w:r>
          </w:p>
        </w:tc>
        <w:tc>
          <w:tcPr>
            <w:tcW w:w="7116" w:type="dxa"/>
            <w:tcBorders>
              <w:top w:val="single" w:sz="6" w:space="0" w:color="000000"/>
              <w:left w:val="single" w:sz="6" w:space="0" w:color="000000"/>
              <w:bottom w:val="single" w:sz="6" w:space="0" w:color="000000"/>
              <w:right w:val="double" w:sz="6" w:space="0" w:color="000000"/>
            </w:tcBorders>
          </w:tcPr>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提出业务需求的变更申请；</w:t>
            </w:r>
          </w:p>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参与评估所提出的变更申请；</w:t>
            </w:r>
          </w:p>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确认所提出的变更申请已得到完整地实现。</w:t>
            </w:r>
          </w:p>
        </w:tc>
      </w:tr>
      <w:tr w:rsidR="00D644E8" w:rsidRPr="006F4758" w:rsidTr="00EF019A">
        <w:tc>
          <w:tcPr>
            <w:tcW w:w="1440" w:type="dxa"/>
            <w:tcBorders>
              <w:top w:val="single" w:sz="6" w:space="0" w:color="000000"/>
              <w:left w:val="double" w:sz="6" w:space="0" w:color="000000"/>
              <w:bottom w:val="single" w:sz="6" w:space="0" w:color="000000"/>
              <w:right w:val="single" w:sz="6" w:space="0" w:color="000000"/>
            </w:tcBorders>
          </w:tcPr>
          <w:p w:rsidR="00D644E8" w:rsidRPr="00CC1EE7" w:rsidRDefault="00D644E8" w:rsidP="00EF019A">
            <w:pPr>
              <w:pStyle w:val="BOC"/>
              <w:spacing w:line="360" w:lineRule="auto"/>
              <w:ind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项目经理</w:t>
            </w:r>
          </w:p>
        </w:tc>
        <w:tc>
          <w:tcPr>
            <w:tcW w:w="7116" w:type="dxa"/>
            <w:tcBorders>
              <w:top w:val="single" w:sz="6" w:space="0" w:color="000000"/>
              <w:left w:val="single" w:sz="6" w:space="0" w:color="000000"/>
              <w:bottom w:val="single" w:sz="6" w:space="0" w:color="000000"/>
              <w:right w:val="double" w:sz="6" w:space="0" w:color="000000"/>
            </w:tcBorders>
          </w:tcPr>
          <w:p w:rsidR="00D644E8" w:rsidRPr="00CC1EE7" w:rsidRDefault="00D644E8" w:rsidP="00D644E8">
            <w:pPr>
              <w:pStyle w:val="BOC"/>
              <w:numPr>
                <w:ilvl w:val="0"/>
                <w:numId w:val="27"/>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对于业务需求的变更申请：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受理变更申请；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组织项目成员与业务专家一起评估变更申请，并确定评估结论；</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组织项目成员验证变更申请已得到完整地实现。</w:t>
            </w:r>
          </w:p>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对于关键文档的变更申请：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提出变更申请；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组织项目成员评估变更申请，并确定评估结论；</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确认变更申请已得到完整地实现。</w:t>
            </w:r>
          </w:p>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对于程序模块和其他文档的变更申请：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审批变更申请。</w:t>
            </w:r>
          </w:p>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其他：</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安排合适的项目成员实现各种变更申请；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审核并向内地行系统改造项目组提交变更管理的状态报告。</w:t>
            </w:r>
          </w:p>
        </w:tc>
      </w:tr>
      <w:tr w:rsidR="00D644E8" w:rsidRPr="006F4758" w:rsidTr="00EF019A">
        <w:tc>
          <w:tcPr>
            <w:tcW w:w="1440" w:type="dxa"/>
            <w:tcBorders>
              <w:top w:val="single" w:sz="6" w:space="0" w:color="000000"/>
              <w:left w:val="double" w:sz="6" w:space="0" w:color="000000"/>
              <w:bottom w:val="single" w:sz="6" w:space="0" w:color="000000"/>
              <w:right w:val="single" w:sz="6" w:space="0" w:color="000000"/>
            </w:tcBorders>
          </w:tcPr>
          <w:p w:rsidR="00D644E8" w:rsidRPr="00CC1EE7" w:rsidRDefault="00D644E8" w:rsidP="00EF019A">
            <w:pPr>
              <w:pStyle w:val="BOC"/>
              <w:spacing w:line="360" w:lineRule="auto"/>
              <w:ind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系统分析员、系统工程师和程序员</w:t>
            </w:r>
          </w:p>
        </w:tc>
        <w:tc>
          <w:tcPr>
            <w:tcW w:w="7116" w:type="dxa"/>
            <w:tcBorders>
              <w:top w:val="single" w:sz="6" w:space="0" w:color="000000"/>
              <w:left w:val="single" w:sz="6" w:space="0" w:color="000000"/>
              <w:bottom w:val="single" w:sz="6" w:space="0" w:color="000000"/>
              <w:right w:val="double" w:sz="6" w:space="0" w:color="000000"/>
            </w:tcBorders>
          </w:tcPr>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对于业务需求的变更申请：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参与评估变更申请；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制定实现方案，并实现变更申请；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参与验证变更申请已得到完整地实现。</w:t>
            </w:r>
          </w:p>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对于关键文档的变更申请：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参与评估变更申请；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制定实现方案，并实现变更申请；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lastRenderedPageBreak/>
              <w:t>验证变更申请已得到完整地实现。</w:t>
            </w:r>
          </w:p>
          <w:p w:rsidR="00D644E8" w:rsidRPr="00CC1EE7" w:rsidRDefault="00D644E8" w:rsidP="00D644E8">
            <w:pPr>
              <w:pStyle w:val="BOC"/>
              <w:numPr>
                <w:ilvl w:val="0"/>
                <w:numId w:val="28"/>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对于程序模块和其他文档的变更申请：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提出变更申请；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由系统分析员或系统工程师组织项目成员评估变更申请，并确定评估结论；</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制定实现方案，并实现变更申请；</w:t>
            </w:r>
          </w:p>
          <w:p w:rsidR="00D644E8" w:rsidRPr="00CC1EE7" w:rsidRDefault="00D644E8" w:rsidP="00D644E8">
            <w:pPr>
              <w:pStyle w:val="BOC"/>
              <w:numPr>
                <w:ilvl w:val="1"/>
                <w:numId w:val="28"/>
              </w:numPr>
              <w:tabs>
                <w:tab w:val="left" w:pos="84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验证与确认变更申请已得到完整地实现。</w:t>
            </w:r>
          </w:p>
        </w:tc>
      </w:tr>
      <w:tr w:rsidR="00D644E8" w:rsidRPr="006F4758" w:rsidTr="00EF019A">
        <w:tc>
          <w:tcPr>
            <w:tcW w:w="1440" w:type="dxa"/>
            <w:tcBorders>
              <w:top w:val="single" w:sz="6" w:space="0" w:color="000000"/>
              <w:left w:val="double" w:sz="6" w:space="0" w:color="000000"/>
              <w:bottom w:val="double" w:sz="6" w:space="0" w:color="000000"/>
              <w:right w:val="single" w:sz="6" w:space="0" w:color="000000"/>
            </w:tcBorders>
          </w:tcPr>
          <w:p w:rsidR="00D644E8" w:rsidRPr="00CC1EE7" w:rsidRDefault="00D644E8" w:rsidP="00EF019A">
            <w:pPr>
              <w:pStyle w:val="BOC"/>
              <w:spacing w:line="360" w:lineRule="auto"/>
              <w:ind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lastRenderedPageBreak/>
              <w:t>项目配置管理员</w:t>
            </w:r>
          </w:p>
        </w:tc>
        <w:tc>
          <w:tcPr>
            <w:tcW w:w="7116" w:type="dxa"/>
            <w:tcBorders>
              <w:top w:val="single" w:sz="6" w:space="0" w:color="000000"/>
              <w:left w:val="single" w:sz="6" w:space="0" w:color="000000"/>
              <w:bottom w:val="double" w:sz="6" w:space="0" w:color="000000"/>
              <w:right w:val="double" w:sz="6" w:space="0" w:color="000000"/>
            </w:tcBorders>
          </w:tcPr>
          <w:p w:rsidR="00D644E8" w:rsidRPr="00CC1EE7" w:rsidRDefault="00D644E8" w:rsidP="00D644E8">
            <w:pPr>
              <w:pStyle w:val="BOC"/>
              <w:numPr>
                <w:ilvl w:val="0"/>
                <w:numId w:val="29"/>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记录和跟踪各种变更申请；</w:t>
            </w:r>
          </w:p>
          <w:p w:rsidR="00D644E8" w:rsidRPr="00CC1EE7" w:rsidRDefault="00D644E8" w:rsidP="00D644E8">
            <w:pPr>
              <w:pStyle w:val="BOC"/>
              <w:numPr>
                <w:ilvl w:val="0"/>
                <w:numId w:val="29"/>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根据变更状态，通知申请人和受影响的其他项目组；</w:t>
            </w:r>
          </w:p>
          <w:p w:rsidR="00D644E8" w:rsidRPr="00CC1EE7" w:rsidRDefault="00D644E8" w:rsidP="00D644E8">
            <w:pPr>
              <w:pStyle w:val="BOC"/>
              <w:numPr>
                <w:ilvl w:val="0"/>
                <w:numId w:val="29"/>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检出需要变更的工作产品，检入变更后工作产品；</w:t>
            </w:r>
          </w:p>
          <w:p w:rsidR="00D644E8" w:rsidRPr="00CC1EE7" w:rsidRDefault="00D644E8" w:rsidP="00D644E8">
            <w:pPr>
              <w:pStyle w:val="BOC"/>
              <w:numPr>
                <w:ilvl w:val="0"/>
                <w:numId w:val="29"/>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对工作产品进行版本管理；</w:t>
            </w:r>
          </w:p>
          <w:p w:rsidR="00D644E8" w:rsidRPr="00CC1EE7" w:rsidRDefault="00D644E8" w:rsidP="00D644E8">
            <w:pPr>
              <w:pStyle w:val="BOC"/>
              <w:numPr>
                <w:ilvl w:val="0"/>
                <w:numId w:val="29"/>
              </w:numPr>
              <w:tabs>
                <w:tab w:val="left" w:pos="420"/>
              </w:tabs>
              <w:spacing w:line="360" w:lineRule="auto"/>
              <w:ind w:left="1260" w:firstLine="420"/>
              <w:rPr>
                <w:rFonts w:asciiTheme="minorEastAsia" w:eastAsiaTheme="minorEastAsia" w:hAnsiTheme="minorEastAsia" w:cs="仿宋"/>
                <w:color w:val="000000"/>
                <w:szCs w:val="24"/>
              </w:rPr>
            </w:pPr>
            <w:r w:rsidRPr="00CC1EE7">
              <w:rPr>
                <w:rFonts w:asciiTheme="minorEastAsia" w:eastAsiaTheme="minorEastAsia" w:hAnsiTheme="minorEastAsia" w:cs="仿宋" w:hint="eastAsia"/>
                <w:color w:val="000000"/>
                <w:szCs w:val="24"/>
              </w:rPr>
              <w:t>编制变更管理的状态报告。</w:t>
            </w:r>
          </w:p>
        </w:tc>
      </w:tr>
    </w:tbl>
    <w:p w:rsidR="00D644E8" w:rsidRPr="006F4758" w:rsidRDefault="00D644E8" w:rsidP="00D644E8">
      <w:pPr>
        <w:pStyle w:val="aa"/>
        <w:spacing w:line="360" w:lineRule="auto"/>
        <w:ind w:firstLine="480"/>
        <w:rPr>
          <w:rFonts w:ascii="仿宋" w:eastAsia="仿宋" w:hAnsi="仿宋" w:cs="仿宋"/>
          <w:color w:val="000000"/>
          <w:sz w:val="24"/>
        </w:rPr>
      </w:pPr>
    </w:p>
    <w:p w:rsidR="00D644E8" w:rsidRPr="00CC1EE7" w:rsidRDefault="00D644E8" w:rsidP="00D644E8">
      <w:pPr>
        <w:pStyle w:val="aa"/>
        <w:spacing w:line="360" w:lineRule="auto"/>
        <w:ind w:firstLine="480"/>
        <w:rPr>
          <w:rFonts w:asciiTheme="minorEastAsia" w:eastAsiaTheme="minorEastAsia" w:hAnsiTheme="minorEastAsia" w:cs="仿宋"/>
          <w:color w:val="000000"/>
          <w:sz w:val="24"/>
        </w:rPr>
      </w:pPr>
      <w:r w:rsidRPr="00CC1EE7">
        <w:rPr>
          <w:rFonts w:asciiTheme="minorEastAsia" w:eastAsiaTheme="minorEastAsia" w:hAnsiTheme="minorEastAsia" w:cs="仿宋" w:hint="eastAsia"/>
          <w:color w:val="000000"/>
          <w:sz w:val="24"/>
        </w:rPr>
        <w:t>南天建议的变更处理流程包括：申请、评估、审批、实现、验证与确认、状态报告。</w:t>
      </w:r>
    </w:p>
    <w:p w:rsidR="00D644E8" w:rsidRPr="006F4758" w:rsidRDefault="00D644E8" w:rsidP="00D644E8">
      <w:pPr>
        <w:pStyle w:val="BOC"/>
        <w:spacing w:line="360" w:lineRule="auto"/>
        <w:ind w:left="1260" w:firstLine="560"/>
        <w:rPr>
          <w:rFonts w:ascii="仿宋" w:eastAsia="仿宋" w:hAnsi="仿宋" w:cs="仿宋"/>
          <w:color w:val="000000"/>
          <w:szCs w:val="24"/>
        </w:rPr>
      </w:pPr>
      <w:r>
        <w:rPr>
          <w:rFonts w:ascii="仿宋" w:eastAsia="仿宋" w:hAnsi="仿宋" w:cs="仿宋"/>
          <w:noProof/>
          <w:color w:val="000000"/>
          <w:szCs w:val="24"/>
        </w:rPr>
        <mc:AlternateContent>
          <mc:Choice Requires="wps">
            <w:drawing>
              <wp:anchor distT="0" distB="0" distL="114300" distR="114300" simplePos="0" relativeHeight="251661312" behindDoc="0" locked="0" layoutInCell="0" allowOverlap="1">
                <wp:simplePos x="0" y="0"/>
                <wp:positionH relativeFrom="column">
                  <wp:posOffset>69215</wp:posOffset>
                </wp:positionH>
                <wp:positionV relativeFrom="paragraph">
                  <wp:posOffset>32385</wp:posOffset>
                </wp:positionV>
                <wp:extent cx="5746750" cy="2480310"/>
                <wp:effectExtent l="0" t="0" r="25400" b="15240"/>
                <wp:wrapNone/>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750" cy="2480310"/>
                        </a:xfrm>
                        <a:prstGeom prst="rect">
                          <a:avLst/>
                        </a:prstGeom>
                        <a:solidFill>
                          <a:srgbClr val="FFFFFF"/>
                        </a:solidFill>
                        <a:ln w="9525">
                          <a:solidFill>
                            <a:srgbClr val="000000"/>
                          </a:solidFill>
                          <a:miter lim="800000"/>
                          <a:headEnd/>
                          <a:tailEnd/>
                        </a:ln>
                      </wps:spPr>
                      <wps:txbx>
                        <w:txbxContent>
                          <w:p w:rsidR="00D644E8" w:rsidRDefault="00D644E8" w:rsidP="00D644E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9" o:spid="_x0000_s1026" type="#_x0000_t202" style="position:absolute;left:0;text-align:left;margin-left:5.45pt;margin-top:2.55pt;width:452.5pt;height:19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" o:allowincell="f">
                <v:textbox>
                  <w:txbxContent>
                    <w:p w:rsidR="00D644E8" w:rsidRDefault="00D644E8" w:rsidP="00D644E8"/>
                  </w:txbxContent>
                </v:textbox>
              </v:shape>
            </w:pict>
          </mc:Fallback>
        </mc:AlternateContent>
      </w:r>
      <w:r>
        <w:rPr>
          <w:rFonts w:ascii="仿宋" w:eastAsia="仿宋" w:hAnsi="仿宋" w:cs="仿宋"/>
          <w:noProof/>
          <w:color w:val="000000"/>
          <w:szCs w:val="24"/>
        </w:rPr>
        <mc:AlternateContent>
          <mc:Choice Requires="wps">
            <w:drawing>
              <wp:anchor distT="0" distB="0" distL="114300" distR="114300" simplePos="0" relativeHeight="251662336" behindDoc="0" locked="0" layoutInCell="0" allowOverlap="1">
                <wp:simplePos x="0" y="0"/>
                <wp:positionH relativeFrom="column">
                  <wp:posOffset>228600</wp:posOffset>
                </wp:positionH>
                <wp:positionV relativeFrom="paragraph">
                  <wp:posOffset>1175385</wp:posOffset>
                </wp:positionV>
                <wp:extent cx="571500" cy="297180"/>
                <wp:effectExtent l="0" t="0" r="19050" b="266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97180"/>
                        </a:xfrm>
                        <a:prstGeom prst="rect">
                          <a:avLst/>
                        </a:prstGeom>
                        <a:solidFill>
                          <a:srgbClr val="FFFFFF"/>
                        </a:solidFill>
                        <a:ln w="9525">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申请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8" o:spid="_x0000_s1027" style="position:absolute;left:0;text-align:left;margin-left:18pt;margin-top:92.55pt;width:45pt;height:2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" o:allowincell="f">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申请</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3360" behindDoc="0" locked="0" layoutInCell="0" allowOverlap="1">
                <wp:simplePos x="0" y="0"/>
                <wp:positionH relativeFrom="column">
                  <wp:posOffset>1143000</wp:posOffset>
                </wp:positionH>
                <wp:positionV relativeFrom="paragraph">
                  <wp:posOffset>1175385</wp:posOffset>
                </wp:positionV>
                <wp:extent cx="571500" cy="297180"/>
                <wp:effectExtent l="0" t="0" r="19050" b="266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97180"/>
                        </a:xfrm>
                        <a:prstGeom prst="rect">
                          <a:avLst/>
                        </a:prstGeom>
                        <a:solidFill>
                          <a:srgbClr val="FFFFFF"/>
                        </a:solidFill>
                        <a:ln w="9525">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评估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7" o:spid="_x0000_s1028" style="position:absolute;left:0;text-align:left;margin-left:90pt;margin-top:92.55pt;width:45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" o:allowincell="f">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评估</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4384" behindDoc="0" locked="0" layoutInCell="0" allowOverlap="1">
                <wp:simplePos x="0" y="0"/>
                <wp:positionH relativeFrom="column">
                  <wp:posOffset>2057400</wp:posOffset>
                </wp:positionH>
                <wp:positionV relativeFrom="paragraph">
                  <wp:posOffset>1175385</wp:posOffset>
                </wp:positionV>
                <wp:extent cx="571500" cy="297180"/>
                <wp:effectExtent l="0" t="0" r="19050" b="266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97180"/>
                        </a:xfrm>
                        <a:prstGeom prst="rect">
                          <a:avLst/>
                        </a:prstGeom>
                        <a:solidFill>
                          <a:srgbClr val="FFFFFF"/>
                        </a:solidFill>
                        <a:ln w="9525">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审批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6" o:spid="_x0000_s1029" style="position:absolute;left:0;text-align:left;margin-left:162pt;margin-top:92.55pt;width:45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" o:allowincell="f">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审批</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5408" behindDoc="0" locked="0" layoutInCell="0" allowOverlap="1">
                <wp:simplePos x="0" y="0"/>
                <wp:positionH relativeFrom="column">
                  <wp:posOffset>2971800</wp:posOffset>
                </wp:positionH>
                <wp:positionV relativeFrom="paragraph">
                  <wp:posOffset>1175385</wp:posOffset>
                </wp:positionV>
                <wp:extent cx="571500" cy="297180"/>
                <wp:effectExtent l="0" t="0" r="19050" b="26670"/>
                <wp:wrapNone/>
                <wp:docPr id="35" name="矩形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97180"/>
                        </a:xfrm>
                        <a:prstGeom prst="rect">
                          <a:avLst/>
                        </a:prstGeom>
                        <a:solidFill>
                          <a:srgbClr val="FFFFFF"/>
                        </a:solidFill>
                        <a:ln w="9525">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5" o:spid="_x0000_s1030" style="position:absolute;left:0;text-align:left;margin-left:234pt;margin-top:92.55pt;width:45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" o:allowincell="f">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实现</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6432" behindDoc="0" locked="0" layoutInCell="0" allowOverlap="1">
                <wp:simplePos x="0" y="0"/>
                <wp:positionH relativeFrom="column">
                  <wp:posOffset>3886200</wp:posOffset>
                </wp:positionH>
                <wp:positionV relativeFrom="paragraph">
                  <wp:posOffset>1175385</wp:posOffset>
                </wp:positionV>
                <wp:extent cx="1081405" cy="297180"/>
                <wp:effectExtent l="0" t="0" r="23495" b="2667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405" cy="297180"/>
                        </a:xfrm>
                        <a:prstGeom prst="rect">
                          <a:avLst/>
                        </a:prstGeom>
                        <a:solidFill>
                          <a:srgbClr val="FFFFFF"/>
                        </a:solidFill>
                        <a:ln w="9525">
                          <a:solidFill>
                            <a:srgbClr val="000000"/>
                          </a:solidFill>
                          <a:miter lim="800000"/>
                          <a:headEnd/>
                          <a:tailEnd/>
                        </a:ln>
                      </wps:spPr>
                      <wps:txbx>
                        <w:txbxContent>
                          <w:p w:rsidR="00D644E8" w:rsidRDefault="00D644E8" w:rsidP="00D644E8">
                            <w:r>
                              <w:rPr>
                                <w:rFonts w:hint="eastAsia"/>
                              </w:rPr>
                              <w:t>验证与确认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4" o:spid="_x0000_s1031" style="position:absolute;left:0;text-align:left;margin-left:306pt;margin-top:92.55pt;width:85.15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" o:allowincell="f">
                <v:textbox>
                  <w:txbxContent>
                    <w:p w:rsidR="00D644E8" w:rsidRDefault="00D644E8" w:rsidP="00D644E8">
                      <w:r>
                        <w:rPr>
                          <w:rFonts w:hint="eastAsia"/>
                        </w:rPr>
                        <w:t>验证与确认</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7456" behindDoc="0" locked="0" layoutInCell="0" allowOverlap="1">
                <wp:simplePos x="0" y="0"/>
                <wp:positionH relativeFrom="column">
                  <wp:posOffset>2057400</wp:posOffset>
                </wp:positionH>
                <wp:positionV relativeFrom="paragraph">
                  <wp:posOffset>131445</wp:posOffset>
                </wp:positionV>
                <wp:extent cx="914400" cy="297180"/>
                <wp:effectExtent l="0" t="0" r="19050" b="26670"/>
                <wp:wrapNone/>
                <wp:docPr id="33"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7180"/>
                        </a:xfrm>
                        <a:prstGeom prst="rect">
                          <a:avLst/>
                        </a:prstGeom>
                        <a:solidFill>
                          <a:srgbClr val="FFFFFF"/>
                        </a:solidFill>
                        <a:ln w="9525">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状态报告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3" o:spid="_x0000_s1032" style="position:absolute;left:0;text-align:left;margin-left:162pt;margin-top:10.35pt;width:1in;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" o:allowincell="f">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状态报告</w:t>
                      </w:r>
                    </w:p>
                  </w:txbxContent>
                </v:textbox>
              </v:rect>
            </w:pict>
          </mc:Fallback>
        </mc:AlternateContent>
      </w:r>
      <w:r>
        <w:rPr>
          <w:rFonts w:ascii="仿宋" w:eastAsia="仿宋" w:hAnsi="仿宋" w:cs="仿宋"/>
          <w:noProof/>
          <w:color w:val="000000"/>
          <w:szCs w:val="24"/>
        </w:rPr>
        <mc:AlternateContent>
          <mc:Choice Requires="wps">
            <w:drawing>
              <wp:anchor distT="0" distB="0" distL="114300" distR="114300" simplePos="0" relativeHeight="251668480" behindDoc="0" locked="0" layoutInCell="0" allowOverlap="1">
                <wp:simplePos x="0" y="0"/>
                <wp:positionH relativeFrom="column">
                  <wp:posOffset>2057400</wp:posOffset>
                </wp:positionH>
                <wp:positionV relativeFrom="paragraph">
                  <wp:posOffset>2032635</wp:posOffset>
                </wp:positionV>
                <wp:extent cx="571500" cy="297180"/>
                <wp:effectExtent l="19050" t="19050" r="19050" b="26670"/>
                <wp:wrapNone/>
                <wp:docPr id="32" name="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97180"/>
                        </a:xfrm>
                        <a:prstGeom prst="rect">
                          <a:avLst/>
                        </a:prstGeom>
                        <a:solidFill>
                          <a:srgbClr val="FFFFFF"/>
                        </a:solidFill>
                        <a:ln w="38100" cmpd="dbl">
                          <a:solidFill>
                            <a:srgbClr val="000000"/>
                          </a:solidFill>
                          <a:miter lim="800000"/>
                          <a:headEnd/>
                          <a:tailEnd/>
                        </a:ln>
                      </wps:spPr>
                      <wps:txb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否决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2" o:spid="_x0000_s1033" style="position:absolute;left:0;text-align:left;margin-left:162pt;margin-top:160.05pt;width:45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" o:allowincell="f" strokeweight="3pt">
                <v:stroke linestyle="thinThin"/>
                <v:textbox>
                  <w:txbxContent>
                    <w:p w:rsidR="00D644E8" w:rsidRDefault="00D644E8" w:rsidP="00D644E8">
                      <w:pPr>
                        <w:pStyle w:val="Abstract"/>
                        <w:overflowPunct w:val="0"/>
                        <w:adjustRightInd w:val="0"/>
                        <w:spacing w:before="0" w:after="0"/>
                        <w:textAlignment w:val="baseline"/>
                        <w:rPr>
                          <w:rFonts w:ascii="Times New Roman" w:hAnsi="Times New Roman"/>
                        </w:rPr>
                      </w:pPr>
                      <w:r>
                        <w:rPr>
                          <w:rFonts w:ascii="Times New Roman" w:hAnsi="Times New Roman" w:hint="eastAsia"/>
                        </w:rPr>
                        <w:t>否决</w:t>
                      </w:r>
                    </w:p>
                  </w:txbxContent>
                </v:textbox>
              </v:rect>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69504" behindDoc="0" locked="0" layoutInCell="0" allowOverlap="1">
                <wp:simplePos x="0" y="0"/>
                <wp:positionH relativeFrom="column">
                  <wp:posOffset>800100</wp:posOffset>
                </wp:positionH>
                <wp:positionV relativeFrom="paragraph">
                  <wp:posOffset>1274444</wp:posOffset>
                </wp:positionV>
                <wp:extent cx="342900" cy="0"/>
                <wp:effectExtent l="0" t="76200" r="19050" b="95250"/>
                <wp:wrapNone/>
                <wp:docPr id="226" name="直接连接符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40A74" id="直接连接符 226" o:spid="_x0000_s1026" style="position:absolute;left:0;text-align:left;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3pt,100.35pt" to="90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" o:allowincell="f">
                <v:stroke endarrow="block"/>
              </v:line>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70528" behindDoc="0" locked="0" layoutInCell="0" allowOverlap="1">
                <wp:simplePos x="0" y="0"/>
                <wp:positionH relativeFrom="column">
                  <wp:posOffset>1714500</wp:posOffset>
                </wp:positionH>
                <wp:positionV relativeFrom="paragraph">
                  <wp:posOffset>1274444</wp:posOffset>
                </wp:positionV>
                <wp:extent cx="342900" cy="0"/>
                <wp:effectExtent l="0" t="76200" r="19050" b="95250"/>
                <wp:wrapNone/>
                <wp:docPr id="225" name="直接连接符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11AF4" id="直接连接符 225" o:spid="_x0000_s1026" style="position:absolute;left:0;text-align:left;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pt,100.35pt" to="162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" o:allowincell="f">
                <v:stroke endarrow="block"/>
              </v:line>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71552" behindDoc="0" locked="0" layoutInCell="0" allowOverlap="1">
                <wp:simplePos x="0" y="0"/>
                <wp:positionH relativeFrom="column">
                  <wp:posOffset>2628900</wp:posOffset>
                </wp:positionH>
                <wp:positionV relativeFrom="paragraph">
                  <wp:posOffset>1274444</wp:posOffset>
                </wp:positionV>
                <wp:extent cx="342900" cy="0"/>
                <wp:effectExtent l="0" t="76200" r="19050" b="95250"/>
                <wp:wrapNone/>
                <wp:docPr id="224" name="直接连接符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1C78D" id="直接连接符 224" o:spid="_x0000_s1026" style="position:absolute;left:0;text-align:left;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00.35pt" to="234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" o:allowincell="f">
                <v:stroke endarrow="block"/>
              </v:line>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72576" behindDoc="0" locked="0" layoutInCell="0" allowOverlap="1">
                <wp:simplePos x="0" y="0"/>
                <wp:positionH relativeFrom="column">
                  <wp:posOffset>3543300</wp:posOffset>
                </wp:positionH>
                <wp:positionV relativeFrom="paragraph">
                  <wp:posOffset>1274444</wp:posOffset>
                </wp:positionV>
                <wp:extent cx="342900" cy="0"/>
                <wp:effectExtent l="0" t="76200" r="19050" b="9525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E58CF" id="直接连接符 31" o:spid="_x0000_s1026" style="position:absolute;left:0;text-align:left;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100.35pt" to="306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" o:allowincell="f">
                <v:stroke endarrow="block"/>
              </v:line>
            </w:pict>
          </mc:Fallback>
        </mc:AlternateContent>
      </w:r>
      <w:r>
        <w:rPr>
          <w:rFonts w:ascii="仿宋" w:eastAsia="仿宋" w:hAnsi="仿宋" w:cs="仿宋"/>
          <w:noProof/>
          <w:color w:val="000000"/>
          <w:szCs w:val="24"/>
        </w:rPr>
        <mc:AlternateContent>
          <mc:Choice Requires="wps">
            <w:drawing>
              <wp:anchor distT="0" distB="0" distL="114300" distR="114300" simplePos="0" relativeHeight="251673600" behindDoc="0" locked="0" layoutInCell="0" allowOverlap="1">
                <wp:simplePos x="0" y="0"/>
                <wp:positionH relativeFrom="column">
                  <wp:posOffset>4343400</wp:posOffset>
                </wp:positionH>
                <wp:positionV relativeFrom="paragraph">
                  <wp:posOffset>1560195</wp:posOffset>
                </wp:positionV>
                <wp:extent cx="635" cy="297180"/>
                <wp:effectExtent l="76200" t="0" r="75565" b="64770"/>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FABB3" id="直接连接符 30"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122.85pt" to="342.0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" o:allowincell="f">
                <v:stroke endarrow="block"/>
              </v:line>
            </w:pict>
          </mc:Fallback>
        </mc:AlternateContent>
      </w:r>
      <w:r>
        <w:rPr>
          <w:rFonts w:ascii="仿宋" w:eastAsia="仿宋" w:hAnsi="仿宋" w:cs="仿宋"/>
          <w:noProof/>
          <w:color w:val="000000"/>
          <w:szCs w:val="24"/>
        </w:rPr>
        <mc:AlternateContent>
          <mc:Choice Requires="wps">
            <w:drawing>
              <wp:anchor distT="0" distB="0" distL="114300" distR="114300" simplePos="0" relativeHeight="251674624" behindDoc="0" locked="0" layoutInCell="0" allowOverlap="1">
                <wp:simplePos x="0" y="0"/>
                <wp:positionH relativeFrom="column">
                  <wp:posOffset>2286000</wp:posOffset>
                </wp:positionH>
                <wp:positionV relativeFrom="paragraph">
                  <wp:posOffset>1560195</wp:posOffset>
                </wp:positionV>
                <wp:extent cx="635" cy="297180"/>
                <wp:effectExtent l="76200" t="0" r="75565" b="6477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93BB3" id="直接连接符 29"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22.85pt" to="180.0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" o:allowincell="f">
                <v:stroke endarrow="block"/>
              </v:line>
            </w:pict>
          </mc:Fallback>
        </mc:AlternateContent>
      </w:r>
      <w:r>
        <w:rPr>
          <w:rFonts w:ascii="仿宋" w:eastAsia="仿宋" w:hAnsi="仿宋" w:cs="仿宋"/>
          <w:noProof/>
          <w:color w:val="000000"/>
          <w:szCs w:val="24"/>
        </w:rPr>
        <mc:AlternateContent>
          <mc:Choice Requires="wps">
            <w:drawing>
              <wp:anchor distT="0" distB="0" distL="114300" distR="114300" simplePos="0" relativeHeight="251675648" behindDoc="0" locked="0" layoutInCell="1" allowOverlap="1">
                <wp:simplePos x="0" y="0"/>
                <wp:positionH relativeFrom="column">
                  <wp:posOffset>3429000</wp:posOffset>
                </wp:positionH>
                <wp:positionV relativeFrom="paragraph">
                  <wp:posOffset>1845945</wp:posOffset>
                </wp:positionV>
                <wp:extent cx="1614805" cy="523240"/>
                <wp:effectExtent l="0" t="0" r="23495" b="10160"/>
                <wp:wrapNone/>
                <wp:docPr id="28" name="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523240"/>
                        </a:xfrm>
                        <a:prstGeom prst="rect">
                          <a:avLst/>
                        </a:prstGeom>
                        <a:solidFill>
                          <a:srgbClr val="FFFFFF"/>
                        </a:solidFill>
                        <a:ln w="9525">
                          <a:solidFill>
                            <a:srgbClr val="000000"/>
                          </a:solidFill>
                          <a:miter lim="800000"/>
                          <a:headEnd/>
                          <a:tailEnd/>
                        </a:ln>
                      </wps:spPr>
                      <wps:txbx>
                        <w:txbxContent>
                          <w:p w:rsidR="00D644E8" w:rsidRDefault="00D644E8" w:rsidP="00D644E8">
                            <w:r>
                              <w:rPr>
                                <w:rFonts w:hint="eastAsia"/>
                              </w:rPr>
                              <w:t>通知申请人和</w:t>
                            </w:r>
                          </w:p>
                          <w:p w:rsidR="00D644E8" w:rsidRDefault="00D644E8" w:rsidP="00D644E8">
                            <w:r>
                              <w:rPr>
                                <w:rFonts w:hint="eastAsia"/>
                              </w:rPr>
                              <w:t>受影响的其他项目组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28" o:spid="_x0000_s1034" style="position:absolute;left:0;text-align:left;margin-left:270pt;margin-top:145.35pt;width:127.15pt;height:4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">
                <v:textbox>
                  <w:txbxContent>
                    <w:p w:rsidR="00D644E8" w:rsidRDefault="00D644E8" w:rsidP="00D644E8">
                      <w:r>
                        <w:rPr>
                          <w:rFonts w:hint="eastAsia"/>
                        </w:rPr>
                        <w:t>通知申请人和</w:t>
                      </w:r>
                    </w:p>
                    <w:p w:rsidR="00D644E8" w:rsidRDefault="00D644E8" w:rsidP="00D644E8">
                      <w:r>
                        <w:rPr>
                          <w:rFonts w:hint="eastAsia"/>
                        </w:rPr>
                        <w:t>受影响的其他项目组</w:t>
                      </w:r>
                    </w:p>
                  </w:txbxContent>
                </v:textbox>
              </v:rect>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76672" behindDoc="0" locked="0" layoutInCell="0" allowOverlap="1">
                <wp:simplePos x="0" y="0"/>
                <wp:positionH relativeFrom="column">
                  <wp:posOffset>2628900</wp:posOffset>
                </wp:positionH>
                <wp:positionV relativeFrom="paragraph">
                  <wp:posOffset>2131694</wp:posOffset>
                </wp:positionV>
                <wp:extent cx="800100" cy="0"/>
                <wp:effectExtent l="0" t="76200" r="19050" b="9525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4244A" id="直接连接符 27" o:spid="_x0000_s1026" style="position:absolute;left:0;text-align:left;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7.85pt" to="270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" o:allowincell="f">
                <v:stroke endarrow="block"/>
              </v:line>
            </w:pict>
          </mc:Fallback>
        </mc:AlternateContent>
      </w:r>
      <w:r>
        <w:rPr>
          <w:rFonts w:ascii="仿宋" w:eastAsia="仿宋" w:hAnsi="仿宋" w:cs="仿宋"/>
          <w:noProof/>
          <w:color w:val="000000"/>
          <w:szCs w:val="24"/>
        </w:rPr>
        <mc:AlternateContent>
          <mc:Choice Requires="wps">
            <w:drawing>
              <wp:anchor distT="4294967295" distB="4294967295" distL="114300" distR="114300" simplePos="0" relativeHeight="251677696" behindDoc="0" locked="0" layoutInCell="0" allowOverlap="1">
                <wp:simplePos x="0" y="0"/>
                <wp:positionH relativeFrom="column">
                  <wp:posOffset>457200</wp:posOffset>
                </wp:positionH>
                <wp:positionV relativeFrom="paragraph">
                  <wp:posOffset>889634</wp:posOffset>
                </wp:positionV>
                <wp:extent cx="3886200" cy="0"/>
                <wp:effectExtent l="0" t="0" r="19050" b="19050"/>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221BD" id="直接连接符 26" o:spid="_x0000_s1026" style="position:absolute;left:0;text-align:left;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70.05pt" to="342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78720" behindDoc="0" locked="0" layoutInCell="0" allowOverlap="1">
                <wp:simplePos x="0" y="0"/>
                <wp:positionH relativeFrom="column">
                  <wp:posOffset>457200</wp:posOffset>
                </wp:positionH>
                <wp:positionV relativeFrom="paragraph">
                  <wp:posOffset>889635</wp:posOffset>
                </wp:positionV>
                <wp:extent cx="635" cy="198120"/>
                <wp:effectExtent l="0" t="0" r="37465" b="30480"/>
                <wp:wrapNone/>
                <wp:docPr id="25"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9C607" id="直接连接符 25"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70.05pt" to="36.0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79744" behindDoc="0" locked="0" layoutInCell="0" allowOverlap="1">
                <wp:simplePos x="0" y="0"/>
                <wp:positionH relativeFrom="column">
                  <wp:posOffset>1371600</wp:posOffset>
                </wp:positionH>
                <wp:positionV relativeFrom="paragraph">
                  <wp:posOffset>889635</wp:posOffset>
                </wp:positionV>
                <wp:extent cx="635" cy="198120"/>
                <wp:effectExtent l="0" t="0" r="37465" b="30480"/>
                <wp:wrapNone/>
                <wp:docPr id="24" name="直接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8FD7B" id="直接连接符 24"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70.05pt" to="108.0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80768" behindDoc="0" locked="0" layoutInCell="0" allowOverlap="1">
                <wp:simplePos x="0" y="0"/>
                <wp:positionH relativeFrom="column">
                  <wp:posOffset>2286000</wp:posOffset>
                </wp:positionH>
                <wp:positionV relativeFrom="paragraph">
                  <wp:posOffset>889635</wp:posOffset>
                </wp:positionV>
                <wp:extent cx="635" cy="198120"/>
                <wp:effectExtent l="0" t="0" r="37465" b="3048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9BF9A" id="直接连接符 23"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70.05pt" to="180.0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81792" behindDoc="0" locked="0" layoutInCell="0" allowOverlap="1">
                <wp:simplePos x="0" y="0"/>
                <wp:positionH relativeFrom="column">
                  <wp:posOffset>3200400</wp:posOffset>
                </wp:positionH>
                <wp:positionV relativeFrom="paragraph">
                  <wp:posOffset>889635</wp:posOffset>
                </wp:positionV>
                <wp:extent cx="635" cy="198120"/>
                <wp:effectExtent l="0" t="0" r="37465" b="3048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9BF2E" id="直接连接符 2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70.05pt" to="252.0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82816" behindDoc="0" locked="0" layoutInCell="0" allowOverlap="1">
                <wp:simplePos x="0" y="0"/>
                <wp:positionH relativeFrom="column">
                  <wp:posOffset>4343400</wp:posOffset>
                </wp:positionH>
                <wp:positionV relativeFrom="paragraph">
                  <wp:posOffset>889635</wp:posOffset>
                </wp:positionV>
                <wp:extent cx="635" cy="198120"/>
                <wp:effectExtent l="0" t="0" r="37465" b="3048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31A48" id="直接连接符 21"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05pt" to="342.0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" o:allowincell="f"/>
            </w:pict>
          </mc:Fallback>
        </mc:AlternateContent>
      </w:r>
      <w:r>
        <w:rPr>
          <w:rFonts w:ascii="仿宋" w:eastAsia="仿宋" w:hAnsi="仿宋" w:cs="仿宋"/>
          <w:noProof/>
          <w:color w:val="000000"/>
          <w:szCs w:val="24"/>
        </w:rPr>
        <mc:AlternateContent>
          <mc:Choice Requires="wps">
            <w:drawing>
              <wp:anchor distT="0" distB="0" distL="114300" distR="114300" simplePos="0" relativeHeight="251683840" behindDoc="0" locked="0" layoutInCell="0" allowOverlap="1">
                <wp:simplePos x="0" y="0"/>
                <wp:positionH relativeFrom="column">
                  <wp:posOffset>2514600</wp:posOffset>
                </wp:positionH>
                <wp:positionV relativeFrom="paragraph">
                  <wp:posOffset>603885</wp:posOffset>
                </wp:positionV>
                <wp:extent cx="635" cy="198120"/>
                <wp:effectExtent l="76200" t="38100" r="75565" b="11430"/>
                <wp:wrapNone/>
                <wp:docPr id="18" name="直接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981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A8537" id="直接连接符 18" o:spid="_x0000_s1026" style="position:absolute;left:0;text-align:lef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47.55pt" to="198.05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" o:allowincell="f">
                <v:stroke endarrow="block"/>
              </v:line>
            </w:pict>
          </mc:Fallback>
        </mc:AlternateContent>
      </w: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BOC"/>
        <w:spacing w:line="360" w:lineRule="auto"/>
        <w:ind w:left="1260" w:firstLine="560"/>
        <w:rPr>
          <w:rFonts w:ascii="仿宋" w:eastAsia="仿宋" w:hAnsi="仿宋" w:cs="仿宋"/>
          <w:color w:val="000000"/>
          <w:szCs w:val="24"/>
        </w:rPr>
      </w:pPr>
    </w:p>
    <w:p w:rsidR="00D644E8" w:rsidRPr="006F4758" w:rsidRDefault="00D644E8" w:rsidP="00D644E8">
      <w:pPr>
        <w:pStyle w:val="aa"/>
        <w:widowControl/>
        <w:overflowPunct w:val="0"/>
        <w:spacing w:line="360" w:lineRule="auto"/>
        <w:ind w:left="919" w:firstLine="480"/>
        <w:rPr>
          <w:rFonts w:ascii="仿宋" w:eastAsia="仿宋" w:hAnsi="仿宋" w:cs="仿宋"/>
          <w:color w:val="000000"/>
          <w:sz w:val="24"/>
        </w:rPr>
      </w:pP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申请</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变更申请必须在职责范围内提出。所有的变更申请必须文档化，并且按规定的格式</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lastRenderedPageBreak/>
        <w:t>填写，如下图所示：</w:t>
      </w: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r w:rsidRPr="00EF3EBE">
        <w:rPr>
          <w:rFonts w:asciiTheme="minorEastAsia" w:eastAsiaTheme="minorEastAsia" w:hAnsiTheme="minorEastAsia" w:cs="仿宋"/>
          <w:noProof/>
          <w:color w:val="000000"/>
          <w:szCs w:val="24"/>
        </w:rPr>
        <mc:AlternateContent>
          <mc:Choice Requires="wps">
            <w:drawing>
              <wp:anchor distT="0" distB="0" distL="114300" distR="114300" simplePos="0" relativeHeight="251684864" behindDoc="0" locked="0" layoutInCell="0" allowOverlap="1">
                <wp:simplePos x="0" y="0"/>
                <wp:positionH relativeFrom="column">
                  <wp:posOffset>126365</wp:posOffset>
                </wp:positionH>
                <wp:positionV relativeFrom="paragraph">
                  <wp:posOffset>137160</wp:posOffset>
                </wp:positionV>
                <wp:extent cx="5283835" cy="1882140"/>
                <wp:effectExtent l="0" t="0" r="12700" b="2286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1882140"/>
                        </a:xfrm>
                        <a:prstGeom prst="rect">
                          <a:avLst/>
                        </a:prstGeom>
                        <a:solidFill>
                          <a:srgbClr val="FFFFFF"/>
                        </a:solidFill>
                        <a:ln w="9525">
                          <a:solidFill>
                            <a:srgbClr val="000000"/>
                          </a:solidFill>
                          <a:miter lim="800000"/>
                          <a:headEnd/>
                          <a:tailEnd/>
                        </a:ln>
                      </wps:spPr>
                      <wps:txbx>
                        <w:txbxContent>
                          <w:p w:rsidR="00D644E8" w:rsidRDefault="00D644E8" w:rsidP="00D644E8">
                            <w:r>
                              <w:rPr>
                                <w:noProof/>
                                <w:kern w:val="0"/>
                                <w:sz w:val="20"/>
                              </w:rPr>
                              <w:drawing>
                                <wp:inline distT="0" distB="0" distL="0" distR="0" wp14:anchorId="1DFBD999" wp14:editId="61D77F33">
                                  <wp:extent cx="5391150" cy="1990725"/>
                                  <wp:effectExtent l="0" t="0" r="0" b="9525"/>
                                  <wp:docPr id="5" name="图片 5" descr="软件变更申请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软件变更申请单"/>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990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 o:spid="_x0000_s1035" type="#_x0000_t202" style="position:absolute;left:0;text-align:left;margin-left:9.95pt;margin-top:10.8pt;width:416.05pt;height:148.2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" o:allowincell="f">
                <v:textbox>
                  <w:txbxContent>
                    <w:p w:rsidR="00D644E8" w:rsidRDefault="00D644E8" w:rsidP="00D644E8">
                      <w:r>
                        <w:rPr>
                          <w:noProof/>
                          <w:kern w:val="0"/>
                          <w:sz w:val="20"/>
                        </w:rPr>
                        <w:drawing>
                          <wp:inline distT="0" distB="0" distL="0" distR="0" wp14:anchorId="1DFBD999" wp14:editId="61D77F33">
                            <wp:extent cx="5391150" cy="1990725"/>
                            <wp:effectExtent l="0" t="0" r="0" b="9525"/>
                            <wp:docPr id="5" name="图片 5" descr="软件变更申请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软件变更申请单"/>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990725"/>
                                    </a:xfrm>
                                    <a:prstGeom prst="rect">
                                      <a:avLst/>
                                    </a:prstGeom>
                                    <a:noFill/>
                                    <a:ln>
                                      <a:noFill/>
                                    </a:ln>
                                  </pic:spPr>
                                </pic:pic>
                              </a:graphicData>
                            </a:graphic>
                          </wp:inline>
                        </w:drawing>
                      </w:r>
                    </w:p>
                  </w:txbxContent>
                </v:textbox>
              </v:shape>
            </w:pict>
          </mc:Fallback>
        </mc:AlternateContent>
      </w: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rPr>
          <w:rFonts w:asciiTheme="minorEastAsia" w:eastAsiaTheme="minorEastAsia" w:hAnsiTheme="minorEastAsia" w:cs="仿宋"/>
          <w:color w:val="000000"/>
          <w:szCs w:val="24"/>
        </w:rPr>
      </w:pP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评估</w:t>
      </w:r>
    </w:p>
    <w:p w:rsidR="00D644E8" w:rsidRPr="00EF3EBE" w:rsidRDefault="00D644E8" w:rsidP="00D644E8">
      <w:pPr>
        <w:pStyle w:val="aa"/>
        <w:widowControl/>
        <w:overflowPunct w:val="0"/>
        <w:spacing w:line="360" w:lineRule="auto"/>
        <w:ind w:leftChars="300" w:left="630" w:firstLine="480"/>
        <w:rPr>
          <w:rFonts w:asciiTheme="minorEastAsia" w:eastAsiaTheme="minorEastAsia" w:hAnsiTheme="minorEastAsia" w:cs="仿宋"/>
          <w:color w:val="000000"/>
          <w:sz w:val="24"/>
        </w:rPr>
      </w:pPr>
    </w:p>
    <w:p w:rsidR="00D644E8" w:rsidRPr="00EF3EBE" w:rsidRDefault="00D644E8" w:rsidP="00D644E8">
      <w:pPr>
        <w:pStyle w:val="aa"/>
        <w:widowControl/>
        <w:overflowPunct w:val="0"/>
        <w:spacing w:line="360" w:lineRule="auto"/>
        <w:ind w:leftChars="300" w:left="630"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经理要与业务专家、项目成员一起对变更申请进行评估，从影响范围、轻重程度、缓急程度、工作量、成本、质量和风险等方面确定变更申请的优先级，制定实现的时间计划，同时分析相关联文档和程序模块以及受影响的其他项目组。</w:t>
      </w: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审批</w:t>
      </w:r>
    </w:p>
    <w:p w:rsidR="00D644E8" w:rsidRPr="00EF3EBE" w:rsidRDefault="00D644E8" w:rsidP="00D644E8">
      <w:pPr>
        <w:pStyle w:val="aa"/>
        <w:widowControl/>
        <w:overflowPunct w:val="0"/>
        <w:spacing w:line="360" w:lineRule="auto"/>
        <w:ind w:left="919"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管理委员会和项目经理按照不同职责范围，根据评估结论，平衡各方利益，从进度、成本、质量等方面综合评价相关的变更申请，并确定是否批准。如果项目管理委员会和项目经理认为变更申请不合理，则否决该申请。根据审批结果，项目配置管理员通知申请人和受影响的其他项目组。</w:t>
      </w: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实现</w:t>
      </w:r>
    </w:p>
    <w:p w:rsidR="00D644E8" w:rsidRPr="00EF3EBE" w:rsidRDefault="00D644E8" w:rsidP="00D644E8">
      <w:pPr>
        <w:pStyle w:val="aa"/>
        <w:widowControl/>
        <w:overflowPunct w:val="0"/>
        <w:spacing w:line="360" w:lineRule="auto"/>
        <w:ind w:left="919"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变更申请被批准后，项目经理安排适当的项目成员实现该申请。在实现过程中，执行者要保证被变更的工作产品的正确性、完整性、一致性和可追溯性。最好使用软件配置管理工具来辅助。</w:t>
      </w: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验证与确认</w:t>
      </w:r>
    </w:p>
    <w:p w:rsidR="00D644E8" w:rsidRPr="00EF3EBE" w:rsidRDefault="00D644E8" w:rsidP="00D644E8">
      <w:pPr>
        <w:pStyle w:val="aa"/>
        <w:widowControl/>
        <w:overflowPunct w:val="0"/>
        <w:spacing w:line="360" w:lineRule="auto"/>
        <w:ind w:left="919"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变更完成后，项目经理安排适当的项目成员验证该申请已得到完整地实现。申请提出人要对变更后的工作产品进行确认，以保证变更结果符合申请的要求。项目配置管理员对通过验证与确认的工作产品进行版本管理，形成版本标识或基线，并通知申请人和受影响的其他项目组。</w:t>
      </w:r>
    </w:p>
    <w:p w:rsidR="00D644E8" w:rsidRPr="00EF3EBE" w:rsidRDefault="00D644E8" w:rsidP="00D644E8">
      <w:pPr>
        <w:pStyle w:val="aa"/>
        <w:widowControl/>
        <w:numPr>
          <w:ilvl w:val="0"/>
          <w:numId w:val="30"/>
        </w:numPr>
        <w:tabs>
          <w:tab w:val="left" w:pos="919"/>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状态报告。</w:t>
      </w:r>
    </w:p>
    <w:p w:rsidR="00D644E8" w:rsidRPr="00EF3EBE" w:rsidRDefault="00D644E8" w:rsidP="00D644E8">
      <w:pPr>
        <w:pStyle w:val="aa"/>
        <w:widowControl/>
        <w:overflowPunct w:val="0"/>
        <w:spacing w:line="360" w:lineRule="auto"/>
        <w:ind w:left="919"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lastRenderedPageBreak/>
        <w:t>项目配置管理员要追踪变更管理过程，记录变更申请的状态，定期（每月一次）或事件驱动地向内地行系统改造项目组和项目经理提交《项目变更管理状态报告》，如下图所示：</w:t>
      </w: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r w:rsidRPr="00EF3EBE">
        <w:rPr>
          <w:rFonts w:asciiTheme="minorEastAsia" w:eastAsiaTheme="minorEastAsia" w:hAnsiTheme="minorEastAsia" w:cs="仿宋"/>
          <w:noProof/>
          <w:color w:val="000000"/>
          <w:szCs w:val="24"/>
        </w:rPr>
        <mc:AlternateContent>
          <mc:Choice Requires="wps">
            <w:drawing>
              <wp:anchor distT="0" distB="0" distL="114300" distR="114300" simplePos="0" relativeHeight="251685888" behindDoc="0" locked="0" layoutInCell="0" allowOverlap="1">
                <wp:simplePos x="0" y="0"/>
                <wp:positionH relativeFrom="column">
                  <wp:posOffset>571500</wp:posOffset>
                </wp:positionH>
                <wp:positionV relativeFrom="paragraph">
                  <wp:posOffset>99060</wp:posOffset>
                </wp:positionV>
                <wp:extent cx="4574540" cy="1289685"/>
                <wp:effectExtent l="0" t="0" r="17145" b="2540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4540" cy="1289685"/>
                        </a:xfrm>
                        <a:prstGeom prst="rect">
                          <a:avLst/>
                        </a:prstGeom>
                        <a:solidFill>
                          <a:srgbClr val="FFFFFF"/>
                        </a:solidFill>
                        <a:ln w="9525">
                          <a:solidFill>
                            <a:srgbClr val="000000"/>
                          </a:solidFill>
                          <a:miter lim="800000"/>
                          <a:headEnd/>
                          <a:tailEnd/>
                        </a:ln>
                      </wps:spPr>
                      <wps:txbx>
                        <w:txbxContent>
                          <w:p w:rsidR="00D644E8" w:rsidRDefault="00D644E8" w:rsidP="00D644E8">
                            <w:r>
                              <w:rPr>
                                <w:noProof/>
                                <w:kern w:val="0"/>
                                <w:sz w:val="20"/>
                              </w:rPr>
                              <w:drawing>
                                <wp:inline distT="0" distB="0" distL="0" distR="0" wp14:anchorId="23379F58" wp14:editId="27E8C850">
                                  <wp:extent cx="4381500" cy="1123950"/>
                                  <wp:effectExtent l="0" t="0" r="0" b="0"/>
                                  <wp:docPr id="14" name="图片 10" descr="软件变更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软件变更报告"/>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11239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 16" o:spid="_x0000_s1036" type="#_x0000_t202" style="position:absolute;left:0;text-align:left;margin-left:45pt;margin-top:7.8pt;width:360.2pt;height:101.5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" o:allowincell="f">
                <v:textbox style="mso-fit-shape-to-text:t">
                  <w:txbxContent>
                    <w:p w:rsidR="00D644E8" w:rsidRDefault="00D644E8" w:rsidP="00D644E8">
                      <w:r>
                        <w:rPr>
                          <w:noProof/>
                          <w:kern w:val="0"/>
                          <w:sz w:val="20"/>
                        </w:rPr>
                        <w:drawing>
                          <wp:inline distT="0" distB="0" distL="0" distR="0" wp14:anchorId="23379F58" wp14:editId="27E8C850">
                            <wp:extent cx="4381500" cy="1123950"/>
                            <wp:effectExtent l="0" t="0" r="0" b="0"/>
                            <wp:docPr id="14" name="图片 10" descr="软件变更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软件变更报告"/>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1123950"/>
                                    </a:xfrm>
                                    <a:prstGeom prst="rect">
                                      <a:avLst/>
                                    </a:prstGeom>
                                    <a:noFill/>
                                    <a:ln>
                                      <a:noFill/>
                                    </a:ln>
                                  </pic:spPr>
                                </pic:pic>
                              </a:graphicData>
                            </a:graphic>
                          </wp:inline>
                        </w:drawing>
                      </w:r>
                    </w:p>
                  </w:txbxContent>
                </v:textbox>
              </v:shape>
            </w:pict>
          </mc:Fallback>
        </mc:AlternateContent>
      </w: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BOC"/>
        <w:spacing w:line="360" w:lineRule="auto"/>
        <w:ind w:firstLine="560"/>
        <w:rPr>
          <w:rFonts w:asciiTheme="minorEastAsia" w:eastAsiaTheme="minorEastAsia" w:hAnsiTheme="minorEastAsia" w:cs="仿宋"/>
          <w:color w:val="000000"/>
          <w:szCs w:val="24"/>
        </w:rPr>
      </w:pPr>
    </w:p>
    <w:p w:rsidR="00D644E8" w:rsidRPr="00EF3EBE" w:rsidRDefault="00D644E8" w:rsidP="00D644E8">
      <w:pPr>
        <w:pStyle w:val="5"/>
        <w:rPr>
          <w:rFonts w:asciiTheme="minorEastAsia" w:eastAsiaTheme="minorEastAsia" w:hAnsiTheme="minorEastAsia" w:cs="仿宋"/>
          <w:color w:val="000000"/>
          <w:sz w:val="24"/>
          <w:szCs w:val="24"/>
        </w:rPr>
      </w:pPr>
      <w:bookmarkStart w:id="208" w:name="_Toc282000687"/>
      <w:bookmarkStart w:id="209" w:name="_Toc281867293"/>
      <w:bookmarkStart w:id="210" w:name="_Toc247282664"/>
      <w:bookmarkStart w:id="211" w:name="_Toc160270851"/>
      <w:bookmarkStart w:id="212" w:name="_Toc125708780"/>
      <w:bookmarkStart w:id="213" w:name="_Toc122714608"/>
      <w:r w:rsidRPr="00EF3EBE">
        <w:rPr>
          <w:rFonts w:asciiTheme="minorEastAsia" w:eastAsiaTheme="minorEastAsia" w:hAnsiTheme="minorEastAsia" w:cs="仿宋" w:hint="eastAsia"/>
          <w:color w:val="000000"/>
          <w:sz w:val="24"/>
          <w:szCs w:val="24"/>
        </w:rPr>
        <w:t>6 沟通程序</w:t>
      </w:r>
      <w:bookmarkEnd w:id="208"/>
      <w:bookmarkEnd w:id="209"/>
      <w:bookmarkEnd w:id="210"/>
      <w:bookmarkEnd w:id="211"/>
      <w:bookmarkEnd w:id="212"/>
      <w:bookmarkEnd w:id="213"/>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建立适当的沟通渠道，确保及时、正确地产生、收集、发布和最终处理项目信息所需的过程。沟通包括多个方面：</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书面和口头；</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内部的（项目组内）和外部的（与项目组外）；</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正式的（报告、会议纪要等）和非正式的（E-mail、专题谈话等）；</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纵向的（逐级上报）和横向（项目组内）。</w:t>
      </w:r>
    </w:p>
    <w:p w:rsidR="00D644E8" w:rsidRPr="00EF3EBE" w:rsidRDefault="00D644E8" w:rsidP="00D644E8">
      <w:pPr>
        <w:pStyle w:val="aa"/>
        <w:widowControl/>
        <w:numPr>
          <w:ilvl w:val="0"/>
          <w:numId w:val="32"/>
        </w:numPr>
        <w:tabs>
          <w:tab w:val="left" w:pos="924"/>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pacing w:val="20"/>
          <w:sz w:val="24"/>
        </w:rPr>
      </w:pPr>
      <w:r w:rsidRPr="00EF3EBE">
        <w:rPr>
          <w:rFonts w:asciiTheme="minorEastAsia" w:eastAsiaTheme="minorEastAsia" w:hAnsiTheme="minorEastAsia" w:cs="仿宋" w:hint="eastAsia"/>
          <w:color w:val="000000"/>
          <w:spacing w:val="20"/>
          <w:sz w:val="24"/>
        </w:rPr>
        <w:t>逐级上报程序</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对于项目实施过程中发现的问题，首先考虑是否可在项目组内部解决，如不能，采取逐级汇报：项目成员—项目经理—项目领导小组—双方决策层；问题需要继续汇报原则是在每一级出现以下情况（其中之一）时：</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上一级没有达成解决办法；</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解决问题的时间周期不恰当、无法保障；</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解决方法有悖于自身的质量目标；</w:t>
      </w:r>
    </w:p>
    <w:p w:rsidR="00D644E8" w:rsidRPr="00EF3EBE" w:rsidRDefault="00D644E8" w:rsidP="00D644E8">
      <w:pPr>
        <w:pStyle w:val="aa"/>
        <w:widowControl/>
        <w:numPr>
          <w:ilvl w:val="0"/>
          <w:numId w:val="32"/>
        </w:numPr>
        <w:tabs>
          <w:tab w:val="left" w:pos="924"/>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pacing w:val="20"/>
          <w:sz w:val="24"/>
        </w:rPr>
      </w:pPr>
      <w:r w:rsidRPr="00EF3EBE">
        <w:rPr>
          <w:rFonts w:asciiTheme="minorEastAsia" w:eastAsiaTheme="minorEastAsia" w:hAnsiTheme="minorEastAsia" w:cs="仿宋" w:hint="eastAsia"/>
          <w:color w:val="000000"/>
          <w:spacing w:val="20"/>
          <w:sz w:val="24"/>
        </w:rPr>
        <w:t>例会制度</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组例会：由项目经理负责组织，参加人员为项目组成员。每周召开，主要议题是项目本周的工作情况、工程进度、工作难点、下周计划及技术问题交流、讨论，会议结果通常形成《项目周报》；如有重大问题需要解决或提请项目领导小组决策时，形成《会议纪要》。</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lastRenderedPageBreak/>
        <w:t>项目协调会：项目定期召开项目进度协调会，向项目领导组汇报工作完成情况，解决实施中存在的协调问题，以便整个项目按计划顺利实施。会议结果形成《会议纪要》，对会议的各项决定或讨论结果进行文档记录，并分发给与会者和有关的项目实施人员。</w:t>
      </w:r>
    </w:p>
    <w:p w:rsidR="00D644E8" w:rsidRPr="00EF3EBE" w:rsidRDefault="00D644E8" w:rsidP="00D644E8">
      <w:pPr>
        <w:pStyle w:val="aa"/>
        <w:widowControl/>
        <w:numPr>
          <w:ilvl w:val="0"/>
          <w:numId w:val="32"/>
        </w:numPr>
        <w:tabs>
          <w:tab w:val="left" w:pos="924"/>
        </w:tabs>
        <w:overflowPunct w:val="0"/>
        <w:autoSpaceDE w:val="0"/>
        <w:autoSpaceDN w:val="0"/>
        <w:adjustRightInd w:val="0"/>
        <w:spacing w:line="360" w:lineRule="auto"/>
        <w:ind w:firstLineChars="0"/>
        <w:textAlignment w:val="baseline"/>
        <w:rPr>
          <w:rFonts w:asciiTheme="minorEastAsia" w:eastAsiaTheme="minorEastAsia" w:hAnsiTheme="minorEastAsia" w:cs="仿宋"/>
          <w:color w:val="000000"/>
          <w:spacing w:val="20"/>
          <w:sz w:val="24"/>
        </w:rPr>
      </w:pPr>
      <w:r w:rsidRPr="00EF3EBE">
        <w:rPr>
          <w:rFonts w:asciiTheme="minorEastAsia" w:eastAsiaTheme="minorEastAsia" w:hAnsiTheme="minorEastAsia" w:cs="仿宋" w:hint="eastAsia"/>
          <w:color w:val="000000"/>
          <w:spacing w:val="20"/>
          <w:sz w:val="24"/>
        </w:rPr>
        <w:t>报告制度</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工作周报：项目组成员每周填写《工作周报》，以电子文档方式提交项目经理；主要内容：</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本周完成工作（按项目阶段、按工作类型分门别类）；</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各项工作量统计（起止日期、实际工作量）；</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问题与建议；</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下周工作计划等。</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项目周报：项目经理根据每周项目例会和《工作周报》，汇总项目进展情况，填写《项目周报》，每周提交项目领导小组；主要内容：</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本周工作总结（工作说明、工作分类、参与人员、工作量统计）；</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下周工作计划（工作说明、工作量估计）；</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总结与建议。</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项目阶段（里程碑）报告：项目过程中每一个阶段（里程碑）结束后一周以内项目经理向项目领导小组提交书面报告；主要内容：</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本阶段完成情况，阶段概述（环境满足情况、质量管理人员活动评价、配置管理活动评价、里程碑评审意见）；</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工作量与进度；</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问题与变更跟踪；</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本期风险；</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阶段成果。</w:t>
      </w:r>
    </w:p>
    <w:p w:rsidR="00D644E8" w:rsidRPr="00EF3EBE" w:rsidRDefault="00D644E8" w:rsidP="00D644E8">
      <w:pPr>
        <w:pStyle w:val="aa"/>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项目总结报告：项目任务完成后，项目结项前，项目经理总结项目实施过程，提交书面《项目总结报告》，与项目计划进行比较；主要内容：</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项目概况</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计划执行情况：预计、实际、偏差；</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规模统计：预计、实际、偏差；</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lastRenderedPageBreak/>
        <w:t>工作量总结：按项目阶段、工作类型分别统计偏差；</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风险管理；</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问题统计；</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项目成果；</w:t>
      </w:r>
    </w:p>
    <w:p w:rsidR="00D644E8" w:rsidRPr="00EF3EBE" w:rsidRDefault="00D644E8" w:rsidP="00D644E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开发环境与工具评价：描述项目的开发环境和工具，对关键计算机资源与计划中相关内容比较；</w:t>
      </w:r>
    </w:p>
    <w:p w:rsidR="00D644E8" w:rsidRPr="00EF3EBE" w:rsidRDefault="00D644E8" w:rsidP="006C1208">
      <w:pPr>
        <w:widowControl/>
        <w:numPr>
          <w:ilvl w:val="0"/>
          <w:numId w:val="31"/>
        </w:numPr>
        <w:tabs>
          <w:tab w:val="left" w:pos="1200"/>
        </w:tabs>
        <w:overflowPunct w:val="0"/>
        <w:autoSpaceDE w:val="0"/>
        <w:autoSpaceDN w:val="0"/>
        <w:adjustRightInd w:val="0"/>
        <w:spacing w:line="360" w:lineRule="auto"/>
        <w:ind w:left="1179"/>
        <w:textAlignment w:val="baseline"/>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项目经验总结与教训。</w:t>
      </w:r>
    </w:p>
    <w:p w:rsidR="00B904E2" w:rsidRPr="00EF3EBE" w:rsidRDefault="00B904E2" w:rsidP="00B904E2">
      <w:pPr>
        <w:widowControl/>
        <w:tabs>
          <w:tab w:val="left" w:pos="1200"/>
        </w:tabs>
        <w:overflowPunct w:val="0"/>
        <w:autoSpaceDE w:val="0"/>
        <w:autoSpaceDN w:val="0"/>
        <w:adjustRightInd w:val="0"/>
        <w:spacing w:line="360" w:lineRule="auto"/>
        <w:ind w:left="839"/>
        <w:textAlignment w:val="baseline"/>
        <w:rPr>
          <w:rFonts w:asciiTheme="minorEastAsia" w:eastAsiaTheme="minorEastAsia" w:hAnsiTheme="minorEastAsia" w:cs="仿宋"/>
          <w:color w:val="000000"/>
          <w:sz w:val="24"/>
        </w:rPr>
      </w:pPr>
    </w:p>
    <w:p w:rsidR="00B904E2" w:rsidRPr="00EF3EBE" w:rsidRDefault="00B904E2" w:rsidP="00B904E2">
      <w:pPr>
        <w:pStyle w:val="4"/>
        <w:rPr>
          <w:rFonts w:asciiTheme="minorEastAsia" w:eastAsiaTheme="minorEastAsia" w:hAnsiTheme="minorEastAsia" w:cs="仿宋"/>
          <w:color w:val="000000"/>
          <w:sz w:val="24"/>
          <w:szCs w:val="24"/>
        </w:rPr>
      </w:pPr>
      <w:bookmarkStart w:id="214" w:name="_Toc282000693"/>
      <w:bookmarkStart w:id="215" w:name="_Toc281867312"/>
      <w:bookmarkStart w:id="216" w:name="_Toc247282670"/>
      <w:bookmarkStart w:id="217" w:name="_Toc387675778"/>
      <w:r w:rsidRPr="00EF3EBE">
        <w:rPr>
          <w:rFonts w:asciiTheme="minorEastAsia" w:eastAsiaTheme="minorEastAsia" w:hAnsiTheme="minorEastAsia" w:cs="仿宋" w:hint="eastAsia"/>
          <w:color w:val="000000"/>
          <w:sz w:val="24"/>
          <w:szCs w:val="24"/>
        </w:rPr>
        <w:t>(五) 技术服务队伍</w:t>
      </w:r>
      <w:bookmarkEnd w:id="214"/>
      <w:bookmarkEnd w:id="215"/>
      <w:bookmarkEnd w:id="216"/>
      <w:bookmarkEnd w:id="217"/>
    </w:p>
    <w:p w:rsidR="00B904E2" w:rsidRPr="00EF3EBE" w:rsidRDefault="00B904E2" w:rsidP="00B904E2">
      <w:pPr>
        <w:spacing w:line="360" w:lineRule="auto"/>
        <w:ind w:firstLine="480"/>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本次项目由上海南天电脑系统有限公司组织完成。</w:t>
      </w:r>
    </w:p>
    <w:p w:rsidR="00B904E2" w:rsidRPr="00EF3EBE" w:rsidRDefault="00B904E2" w:rsidP="00B904E2">
      <w:pPr>
        <w:pStyle w:val="p0"/>
        <w:spacing w:line="360" w:lineRule="auto"/>
        <w:ind w:firstLine="480"/>
        <w:rPr>
          <w:rFonts w:asciiTheme="minorEastAsia" w:eastAsiaTheme="minorEastAsia" w:hAnsiTheme="minorEastAsia" w:cs="仿宋"/>
          <w:b/>
          <w:color w:val="000000"/>
          <w:sz w:val="24"/>
          <w:szCs w:val="24"/>
        </w:rPr>
      </w:pPr>
      <w:r w:rsidRPr="00EF3EBE">
        <w:rPr>
          <w:rFonts w:asciiTheme="minorEastAsia" w:eastAsiaTheme="minorEastAsia" w:hAnsiTheme="minorEastAsia" w:cs="仿宋" w:hint="eastAsia"/>
          <w:b/>
          <w:color w:val="000000"/>
          <w:sz w:val="24"/>
          <w:szCs w:val="24"/>
        </w:rPr>
        <w:t>开发队伍人员简历</w:t>
      </w:r>
    </w:p>
    <w:p w:rsidR="00B904E2" w:rsidRPr="00EF3EBE" w:rsidRDefault="00B904E2" w:rsidP="00B904E2">
      <w:pPr>
        <w:pStyle w:val="aa"/>
        <w:ind w:firstLine="480"/>
        <w:rPr>
          <w:rFonts w:asciiTheme="minorEastAsia" w:eastAsiaTheme="minorEastAsia" w:hAnsiTheme="minorEastAsia" w:cs="仿宋"/>
          <w:sz w:val="24"/>
        </w:rPr>
      </w:pPr>
    </w:p>
    <w:tbl>
      <w:tblPr>
        <w:tblW w:w="8480" w:type="dxa"/>
        <w:tblInd w:w="108" w:type="dxa"/>
        <w:tblLayout w:type="fixed"/>
        <w:tblLook w:val="0000" w:firstRow="0" w:lastRow="0" w:firstColumn="0" w:lastColumn="0" w:noHBand="0" w:noVBand="0"/>
      </w:tblPr>
      <w:tblGrid>
        <w:gridCol w:w="1060"/>
        <w:gridCol w:w="1060"/>
        <w:gridCol w:w="1060"/>
        <w:gridCol w:w="1060"/>
        <w:gridCol w:w="1060"/>
        <w:gridCol w:w="937"/>
        <w:gridCol w:w="1183"/>
        <w:gridCol w:w="1060"/>
      </w:tblGrid>
      <w:tr w:rsidR="00B904E2" w:rsidRPr="00EF3EBE" w:rsidTr="00EF019A">
        <w:trPr>
          <w:trHeight w:val="520"/>
        </w:trPr>
        <w:tc>
          <w:tcPr>
            <w:tcW w:w="1060" w:type="dxa"/>
            <w:tcBorders>
              <w:top w:val="single" w:sz="8" w:space="0" w:color="auto"/>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序号</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姓名</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级别</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学历</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证书</w:t>
            </w:r>
          </w:p>
        </w:tc>
        <w:tc>
          <w:tcPr>
            <w:tcW w:w="937"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工作年限</w:t>
            </w:r>
          </w:p>
        </w:tc>
        <w:tc>
          <w:tcPr>
            <w:tcW w:w="1183"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项目中承担角色</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b/>
                <w:bCs/>
                <w:color w:val="000000"/>
                <w:kern w:val="0"/>
                <w:sz w:val="24"/>
              </w:rPr>
              <w:t>相关工作经历</w:t>
            </w:r>
          </w:p>
        </w:tc>
      </w:tr>
      <w:tr w:rsidR="00B904E2" w:rsidRPr="00EF3EBE" w:rsidTr="00EF019A">
        <w:trPr>
          <w:trHeight w:val="520"/>
        </w:trPr>
        <w:tc>
          <w:tcPr>
            <w:tcW w:w="1060" w:type="dxa"/>
            <w:tcBorders>
              <w:top w:val="single" w:sz="8" w:space="0" w:color="auto"/>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Cs/>
                <w:color w:val="000000"/>
                <w:kern w:val="0"/>
                <w:sz w:val="24"/>
              </w:rPr>
            </w:pPr>
            <w:r w:rsidRPr="00EF3EBE">
              <w:rPr>
                <w:rFonts w:asciiTheme="minorEastAsia" w:eastAsiaTheme="minorEastAsia" w:hAnsiTheme="minorEastAsia" w:cs="仿宋" w:hint="eastAsia"/>
                <w:bCs/>
                <w:color w:val="000000"/>
                <w:kern w:val="0"/>
                <w:sz w:val="24"/>
              </w:rPr>
              <w:t>1</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color w:val="000000"/>
                <w:kern w:val="0"/>
                <w:sz w:val="24"/>
              </w:rPr>
              <w:t>陆许珩</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上海南天服务中心副总经理</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hint="eastAsia"/>
                <w:color w:val="000000"/>
                <w:kern w:val="0"/>
                <w:sz w:val="24"/>
              </w:rPr>
              <w:t>学历证、学位证</w:t>
            </w:r>
          </w:p>
        </w:tc>
        <w:tc>
          <w:tcPr>
            <w:tcW w:w="937"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Cs/>
                <w:color w:val="000000"/>
                <w:kern w:val="0"/>
                <w:sz w:val="24"/>
              </w:rPr>
            </w:pPr>
            <w:r w:rsidRPr="00EF3EBE">
              <w:rPr>
                <w:rFonts w:asciiTheme="minorEastAsia" w:eastAsiaTheme="minorEastAsia" w:hAnsiTheme="minorEastAsia" w:cs="仿宋" w:hint="eastAsia"/>
                <w:bCs/>
                <w:color w:val="000000"/>
                <w:kern w:val="0"/>
                <w:sz w:val="24"/>
              </w:rPr>
              <w:t>25</w:t>
            </w:r>
          </w:p>
        </w:tc>
        <w:tc>
          <w:tcPr>
            <w:tcW w:w="1183" w:type="dxa"/>
            <w:tcBorders>
              <w:top w:val="single" w:sz="8" w:space="0" w:color="auto"/>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bCs/>
                <w:color w:val="000000"/>
                <w:kern w:val="0"/>
                <w:sz w:val="24"/>
              </w:rPr>
            </w:pPr>
            <w:r w:rsidRPr="00EF3EBE">
              <w:rPr>
                <w:rFonts w:asciiTheme="minorEastAsia" w:eastAsiaTheme="minorEastAsia" w:hAnsiTheme="minorEastAsia" w:cs="仿宋" w:hint="eastAsia"/>
                <w:bCs/>
                <w:color w:val="000000"/>
                <w:kern w:val="0"/>
                <w:sz w:val="24"/>
              </w:rPr>
              <w:t>产品经理</w:t>
            </w:r>
          </w:p>
        </w:tc>
        <w:tc>
          <w:tcPr>
            <w:tcW w:w="1060" w:type="dxa"/>
            <w:vMerge w:val="restart"/>
            <w:tcBorders>
              <w:top w:val="single" w:sz="8" w:space="0" w:color="auto"/>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1、上海中行预处理系统实施经验；</w:t>
            </w:r>
          </w:p>
          <w:p w:rsidR="00B904E2" w:rsidRPr="00EF3EBE" w:rsidRDefault="00B904E2" w:rsidP="00EF019A">
            <w:pPr>
              <w:rPr>
                <w:rFonts w:asciiTheme="minorEastAsia" w:eastAsiaTheme="minorEastAsia" w:hAnsiTheme="minorEastAsia" w:cs="仿宋"/>
                <w:b/>
                <w:bCs/>
                <w:color w:val="000000"/>
                <w:kern w:val="0"/>
                <w:sz w:val="24"/>
              </w:rPr>
            </w:pPr>
            <w:r w:rsidRPr="00EF3EBE">
              <w:rPr>
                <w:rFonts w:asciiTheme="minorEastAsia" w:eastAsiaTheme="minorEastAsia" w:hAnsiTheme="minorEastAsia" w:cs="仿宋"/>
                <w:color w:val="000000"/>
                <w:kern w:val="0"/>
                <w:sz w:val="24"/>
              </w:rPr>
              <w:t>2</w:t>
            </w:r>
            <w:r w:rsidRPr="00EF3EBE">
              <w:rPr>
                <w:rFonts w:asciiTheme="minorEastAsia" w:eastAsiaTheme="minorEastAsia" w:hAnsiTheme="minorEastAsia" w:cs="仿宋" w:hint="eastAsia"/>
                <w:color w:val="000000"/>
                <w:kern w:val="0"/>
                <w:sz w:val="24"/>
              </w:rPr>
              <w:t>、中总行理财录音录像系统实施经验。</w:t>
            </w: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2</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季赛</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高级工程师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5B48B2" w:rsidP="00EF019A">
            <w:pPr>
              <w:widowControl/>
              <w:rPr>
                <w:rFonts w:asciiTheme="minorEastAsia" w:eastAsiaTheme="minorEastAsia" w:hAnsiTheme="minorEastAsia" w:cs="仿宋" w:hint="eastAsia"/>
                <w:color w:val="000000"/>
                <w:kern w:val="0"/>
                <w:sz w:val="24"/>
              </w:rPr>
            </w:pPr>
            <w:r>
              <w:rPr>
                <w:rFonts w:asciiTheme="minorEastAsia" w:eastAsiaTheme="minorEastAsia" w:hAnsiTheme="minorEastAsia" w:cs="仿宋" w:hint="eastAsia"/>
                <w:color w:val="000000"/>
                <w:kern w:val="0"/>
                <w:sz w:val="24"/>
              </w:rPr>
              <w:t>学历证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5</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项目经理</w:t>
            </w:r>
          </w:p>
        </w:tc>
        <w:tc>
          <w:tcPr>
            <w:tcW w:w="1060" w:type="dxa"/>
            <w:vMerge/>
            <w:tcBorders>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3</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管晶</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高级工程师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学历证、</w:t>
            </w:r>
          </w:p>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学位证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8</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技术经理</w:t>
            </w:r>
          </w:p>
        </w:tc>
        <w:tc>
          <w:tcPr>
            <w:tcW w:w="1060" w:type="dxa"/>
            <w:vMerge/>
            <w:tcBorders>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4</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陈小宇</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高级工程师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学历证、学位证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color w:val="000000"/>
                <w:kern w:val="0"/>
                <w:sz w:val="24"/>
              </w:rPr>
              <w:t>4</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项目经理B角</w:t>
            </w:r>
          </w:p>
        </w:tc>
        <w:tc>
          <w:tcPr>
            <w:tcW w:w="1060" w:type="dxa"/>
            <w:vMerge/>
            <w:tcBorders>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5</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康文奇</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中级工程师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学历证、学位证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3</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系统开发及测试成员</w:t>
            </w:r>
          </w:p>
        </w:tc>
        <w:tc>
          <w:tcPr>
            <w:tcW w:w="1060" w:type="dxa"/>
            <w:vMerge/>
            <w:tcBorders>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6</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杨伟</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中级工程师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学历证、学位证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3</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系统开发及测试成员</w:t>
            </w:r>
          </w:p>
        </w:tc>
        <w:tc>
          <w:tcPr>
            <w:tcW w:w="1060" w:type="dxa"/>
            <w:vMerge/>
            <w:tcBorders>
              <w:left w:val="nil"/>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r w:rsidR="00B904E2" w:rsidRPr="00EF3EBE" w:rsidTr="00EF019A">
        <w:trPr>
          <w:trHeight w:val="774"/>
        </w:trPr>
        <w:tc>
          <w:tcPr>
            <w:tcW w:w="1060" w:type="dxa"/>
            <w:tcBorders>
              <w:top w:val="nil"/>
              <w:left w:val="single" w:sz="8" w:space="0" w:color="auto"/>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7</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王益峰</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中级工程师</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本科</w:t>
            </w:r>
          </w:p>
        </w:tc>
        <w:tc>
          <w:tcPr>
            <w:tcW w:w="1060"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学历证</w:t>
            </w:r>
          </w:p>
        </w:tc>
        <w:tc>
          <w:tcPr>
            <w:tcW w:w="937"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3</w:t>
            </w:r>
          </w:p>
        </w:tc>
        <w:tc>
          <w:tcPr>
            <w:tcW w:w="1183" w:type="dxa"/>
            <w:tcBorders>
              <w:top w:val="nil"/>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rPr>
              <w:t>系统开发及测试成员</w:t>
            </w:r>
          </w:p>
        </w:tc>
        <w:tc>
          <w:tcPr>
            <w:tcW w:w="1060" w:type="dxa"/>
            <w:vMerge/>
            <w:tcBorders>
              <w:left w:val="nil"/>
              <w:bottom w:val="single" w:sz="8" w:space="0" w:color="auto"/>
              <w:right w:val="single" w:sz="8" w:space="0" w:color="auto"/>
            </w:tcBorders>
            <w:vAlign w:val="center"/>
          </w:tcPr>
          <w:p w:rsidR="00B904E2" w:rsidRPr="00EF3EBE" w:rsidRDefault="00B904E2" w:rsidP="00EF019A">
            <w:pPr>
              <w:widowControl/>
              <w:rPr>
                <w:rFonts w:asciiTheme="minorEastAsia" w:eastAsiaTheme="minorEastAsia" w:hAnsiTheme="minorEastAsia" w:cs="仿宋"/>
                <w:color w:val="000000"/>
                <w:kern w:val="0"/>
                <w:sz w:val="24"/>
              </w:rPr>
            </w:pPr>
          </w:p>
        </w:tc>
      </w:tr>
    </w:tbl>
    <w:p w:rsidR="00B904E2" w:rsidRPr="00EF3EBE" w:rsidRDefault="00B904E2" w:rsidP="00B904E2">
      <w:pPr>
        <w:pStyle w:val="aa"/>
        <w:ind w:firstLine="480"/>
        <w:rPr>
          <w:rFonts w:asciiTheme="minorEastAsia" w:eastAsiaTheme="minorEastAsia" w:hAnsiTheme="minorEastAsia" w:cs="仿宋"/>
          <w:sz w:val="24"/>
        </w:rPr>
        <w:sectPr w:rsidR="00B904E2" w:rsidRPr="00EF3EBE">
          <w:headerReference w:type="default" r:id="rId32"/>
          <w:footerReference w:type="default" r:id="rId33"/>
          <w:pgSz w:w="11906" w:h="16838"/>
          <w:pgMar w:top="1440" w:right="1800" w:bottom="1440" w:left="1800" w:header="851" w:footer="992" w:gutter="0"/>
          <w:cols w:space="720"/>
          <w:docGrid w:type="lines" w:linePitch="312"/>
        </w:sectPr>
      </w:pPr>
    </w:p>
    <w:p w:rsidR="00B904E2" w:rsidRPr="00EF3EBE" w:rsidRDefault="00B904E2" w:rsidP="00B904E2">
      <w:pPr>
        <w:pStyle w:val="ae"/>
        <w:widowControl/>
        <w:spacing w:line="360" w:lineRule="auto"/>
        <w:ind w:firstLine="480"/>
        <w:rPr>
          <w:rFonts w:asciiTheme="minorEastAsia" w:eastAsiaTheme="minorEastAsia" w:hAnsiTheme="minorEastAsia" w:cs="仿宋"/>
          <w:b/>
          <w:color w:val="000000"/>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陆许珩</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hint="eastAsia"/>
                <w:szCs w:val="21"/>
              </w:rPr>
              <w:t>上海南天服务中心副总经理</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工作简历（1）</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25</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2</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年，先后实施全辖中行预处理系统、中国银行总行理财双录系统等项目管理工作</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w:t>
            </w:r>
          </w:p>
          <w:p w:rsidR="00B904E2" w:rsidRPr="00EF3EBE" w:rsidRDefault="00B904E2" w:rsidP="000D3452">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毕业证、学位证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119"/>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产品经理</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Default="0023271D" w:rsidP="00B904E2">
      <w:pPr>
        <w:pStyle w:val="ae"/>
        <w:rPr>
          <w:rFonts w:asciiTheme="minorEastAsia" w:eastAsiaTheme="minorEastAsia" w:hAnsiTheme="minorEastAsia" w:cs="仿宋"/>
        </w:rPr>
      </w:pPr>
      <w:r>
        <w:rPr>
          <w:noProof/>
        </w:rPr>
        <w:drawing>
          <wp:inline distT="0" distB="0" distL="0" distR="0">
            <wp:extent cx="5191125" cy="4152900"/>
            <wp:effectExtent l="0" t="0" r="9525" b="0"/>
            <wp:docPr id="232" name="图片 232" descr="毕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毕业证书"/>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1125" cy="4152900"/>
                    </a:xfrm>
                    <a:prstGeom prst="rect">
                      <a:avLst/>
                    </a:prstGeom>
                    <a:noFill/>
                    <a:ln>
                      <a:noFill/>
                    </a:ln>
                  </pic:spPr>
                </pic:pic>
              </a:graphicData>
            </a:graphic>
          </wp:inline>
        </w:drawing>
      </w:r>
      <w:r>
        <w:rPr>
          <w:noProof/>
        </w:rPr>
        <w:lastRenderedPageBreak/>
        <w:drawing>
          <wp:inline distT="0" distB="0" distL="0" distR="0">
            <wp:extent cx="5324475" cy="4257675"/>
            <wp:effectExtent l="0" t="0" r="9525" b="9525"/>
            <wp:docPr id="231" name="图片 231" descr="学位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学位证书"/>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4257675"/>
                    </a:xfrm>
                    <a:prstGeom prst="rect">
                      <a:avLst/>
                    </a:prstGeom>
                    <a:noFill/>
                    <a:ln>
                      <a:noFill/>
                    </a:ln>
                  </pic:spPr>
                </pic:pic>
              </a:graphicData>
            </a:graphic>
          </wp:inline>
        </w:drawing>
      </w:r>
    </w:p>
    <w:p w:rsidR="0023271D" w:rsidRPr="00EF3EBE" w:rsidRDefault="0023271D" w:rsidP="00B904E2">
      <w:pPr>
        <w:pStyle w:val="ae"/>
        <w:rPr>
          <w:rFonts w:asciiTheme="minorEastAsia" w:eastAsiaTheme="minorEastAsia" w:hAnsiTheme="minorEastAsia" w:cs="仿宋"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季赛</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高级工程师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2</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5</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3</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年，先后实施上海中行预处理系统、上海工行回单打印系统、中国银行总行理财双录系统开发上线以及管理</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JAVA、N</w:t>
            </w:r>
            <w:r w:rsidRPr="00EF3EBE">
              <w:rPr>
                <w:rFonts w:asciiTheme="minorEastAsia" w:eastAsiaTheme="minorEastAsia" w:hAnsiTheme="minorEastAsia" w:cs="仿宋"/>
                <w:color w:val="000000"/>
                <w:kern w:val="0"/>
                <w:sz w:val="24"/>
              </w:rPr>
              <w:t>ODEJS</w:t>
            </w:r>
            <w:r w:rsidRPr="00EF3EBE">
              <w:rPr>
                <w:rFonts w:asciiTheme="minorEastAsia" w:eastAsiaTheme="minorEastAsia" w:hAnsiTheme="minorEastAsia" w:cs="仿宋" w:hint="eastAsia"/>
                <w:color w:val="000000"/>
                <w:kern w:val="0"/>
                <w:sz w:val="24"/>
              </w:rPr>
              <w:t>、</w:t>
            </w:r>
            <w:r w:rsidRPr="00EF3EBE">
              <w:rPr>
                <w:rFonts w:asciiTheme="minorEastAsia" w:eastAsiaTheme="minorEastAsia" w:hAnsiTheme="minorEastAsia" w:cs="仿宋"/>
                <w:color w:val="000000"/>
                <w:kern w:val="0"/>
                <w:sz w:val="24"/>
              </w:rPr>
              <w:t>JAVASCRIPT</w:t>
            </w:r>
            <w:r w:rsidRPr="00EF3EBE">
              <w:rPr>
                <w:rFonts w:asciiTheme="minorEastAsia" w:eastAsiaTheme="minorEastAsia" w:hAnsiTheme="minorEastAsia" w:cs="仿宋" w:hint="eastAsia"/>
                <w:color w:val="000000"/>
                <w:kern w:val="0"/>
                <w:sz w:val="24"/>
              </w:rPr>
              <w:t>；</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r w:rsidRPr="00EF3EBE">
              <w:rPr>
                <w:rFonts w:asciiTheme="minorEastAsia" w:eastAsiaTheme="minorEastAsia" w:hAnsiTheme="minorEastAsia" w:cs="仿宋" w:hint="eastAsia"/>
                <w:color w:val="000000"/>
                <w:kern w:val="0"/>
                <w:sz w:val="24"/>
                <w:lang w:val="zh-CN"/>
              </w:rPr>
              <w:t>、</w:t>
            </w:r>
            <w:r w:rsidRPr="00EF3EBE">
              <w:rPr>
                <w:rFonts w:asciiTheme="minorEastAsia" w:eastAsiaTheme="minorEastAsia" w:hAnsiTheme="minorEastAsia" w:cs="仿宋"/>
                <w:color w:val="000000"/>
                <w:kern w:val="0"/>
                <w:sz w:val="24"/>
              </w:rPr>
              <w:t>MYSQL</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A667AF" w:rsidP="00A667AF">
            <w:pPr>
              <w:adjustRightInd w:val="0"/>
              <w:spacing w:line="360" w:lineRule="auto"/>
              <w:rPr>
                <w:rFonts w:asciiTheme="minorEastAsia" w:eastAsiaTheme="minorEastAsia" w:hAnsiTheme="minorEastAsia" w:cs="仿宋"/>
                <w:color w:val="000000"/>
                <w:sz w:val="24"/>
              </w:rPr>
            </w:pPr>
            <w:r>
              <w:rPr>
                <w:rFonts w:asciiTheme="minorEastAsia" w:eastAsiaTheme="minorEastAsia" w:hAnsiTheme="minorEastAsia" w:cs="仿宋" w:hint="eastAsia"/>
                <w:color w:val="000000"/>
                <w:kern w:val="0"/>
                <w:sz w:val="24"/>
              </w:rPr>
              <w:t>毕业证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项目经理</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Default="00CB0B81" w:rsidP="00B904E2">
      <w:pPr>
        <w:pStyle w:val="ae"/>
        <w:rPr>
          <w:rFonts w:asciiTheme="minorEastAsia" w:eastAsiaTheme="minorEastAsia" w:hAnsiTheme="minorEastAsia" w:cs="仿宋"/>
        </w:rPr>
      </w:pPr>
      <w:r>
        <w:rPr>
          <w:noProof/>
        </w:rPr>
        <w:lastRenderedPageBreak/>
        <w:drawing>
          <wp:inline distT="0" distB="0" distL="0" distR="0">
            <wp:extent cx="5274310" cy="3957986"/>
            <wp:effectExtent l="0" t="0" r="2540" b="4445"/>
            <wp:docPr id="230" name="图片 230" descr="毕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毕业证书"/>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7986"/>
                    </a:xfrm>
                    <a:prstGeom prst="rect">
                      <a:avLst/>
                    </a:prstGeom>
                    <a:noFill/>
                    <a:ln>
                      <a:noFill/>
                    </a:ln>
                  </pic:spPr>
                </pic:pic>
              </a:graphicData>
            </a:graphic>
          </wp:inline>
        </w:drawing>
      </w:r>
    </w:p>
    <w:p w:rsidR="00CB0B81" w:rsidRPr="00EF3EBE" w:rsidRDefault="00CB0B81" w:rsidP="00B904E2">
      <w:pPr>
        <w:pStyle w:val="ae"/>
        <w:rPr>
          <w:rFonts w:asciiTheme="minorEastAsia" w:eastAsiaTheme="minorEastAsia" w:hAnsiTheme="minorEastAsia" w:cs="仿宋"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管晶</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高级工程师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3</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8</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2009年-201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年，先后实施产品中心400服务系统、中国银行总行理财录音录像系统开发及上线工作</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JAVA、C++、PHP、VB；</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r w:rsidRPr="00EF3EBE">
              <w:rPr>
                <w:rFonts w:asciiTheme="minorEastAsia" w:eastAsiaTheme="minorEastAsia" w:hAnsiTheme="minorEastAsia" w:cs="仿宋" w:hint="eastAsia"/>
                <w:color w:val="000000"/>
                <w:kern w:val="0"/>
                <w:sz w:val="24"/>
                <w:lang w:val="zh-CN"/>
              </w:rPr>
              <w:t>、</w:t>
            </w:r>
            <w:r w:rsidRPr="00EF3EBE">
              <w:rPr>
                <w:rFonts w:asciiTheme="minorEastAsia" w:eastAsiaTheme="minorEastAsia" w:hAnsiTheme="minorEastAsia" w:cs="仿宋" w:hint="eastAsia"/>
                <w:color w:val="000000"/>
                <w:kern w:val="0"/>
                <w:sz w:val="24"/>
              </w:rPr>
              <w:t>SQL Server</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毕业证、学位证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技术经理</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Pr="00EF3EBE" w:rsidRDefault="001E6E75" w:rsidP="00B904E2">
      <w:pPr>
        <w:pStyle w:val="ae"/>
        <w:rPr>
          <w:rFonts w:asciiTheme="minorEastAsia" w:eastAsiaTheme="minorEastAsia" w:hAnsiTheme="minorEastAsia" w:cs="仿宋"/>
        </w:rPr>
      </w:pPr>
      <w:r>
        <w:rPr>
          <w:noProof/>
        </w:rPr>
        <w:lastRenderedPageBreak/>
        <w:drawing>
          <wp:inline distT="0" distB="0" distL="0" distR="0">
            <wp:extent cx="5353050" cy="4276725"/>
            <wp:effectExtent l="0" t="0" r="0" b="9525"/>
            <wp:docPr id="228" name="图片 228" descr="学位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位证书"/>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4276725"/>
                    </a:xfrm>
                    <a:prstGeom prst="rect">
                      <a:avLst/>
                    </a:prstGeom>
                    <a:noFill/>
                    <a:ln>
                      <a:noFill/>
                    </a:ln>
                  </pic:spPr>
                </pic:pic>
              </a:graphicData>
            </a:graphic>
          </wp:inline>
        </w:drawing>
      </w:r>
      <w:r>
        <w:rPr>
          <w:noProof/>
        </w:rPr>
        <w:drawing>
          <wp:inline distT="0" distB="0" distL="0" distR="0">
            <wp:extent cx="5298281" cy="4238625"/>
            <wp:effectExtent l="0" t="0" r="0" b="0"/>
            <wp:docPr id="227" name="图片 227" descr="毕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毕业证书"/>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0790" cy="4248632"/>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lastRenderedPageBreak/>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陈小宇</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高级工程师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4</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4</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4</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年，先后实施上海中行预处理系统、中国银行总行理财双录系统开发上线</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JAVA、JAVASCRIPT；</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r w:rsidRPr="00EF3EBE">
              <w:rPr>
                <w:rFonts w:asciiTheme="minorEastAsia" w:eastAsiaTheme="minorEastAsia" w:hAnsiTheme="minorEastAsia" w:cs="仿宋" w:hint="eastAsia"/>
                <w:color w:val="000000"/>
                <w:kern w:val="0"/>
                <w:sz w:val="24"/>
                <w:lang w:val="zh-CN"/>
              </w:rPr>
              <w:t>、SQL Server</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毕业证、学位证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项目经理B角</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Default="000A611A" w:rsidP="00B904E2">
      <w:pPr>
        <w:pStyle w:val="ae"/>
        <w:rPr>
          <w:rFonts w:asciiTheme="minorEastAsia" w:eastAsiaTheme="minorEastAsia" w:hAnsiTheme="minorEastAsia" w:cs="仿宋"/>
        </w:rPr>
      </w:pPr>
      <w:r w:rsidRPr="000A611A">
        <w:rPr>
          <w:rFonts w:asciiTheme="minorEastAsia" w:eastAsiaTheme="minorEastAsia" w:hAnsiTheme="minorEastAsia" w:cs="仿宋"/>
          <w:noProof/>
        </w:rPr>
        <w:drawing>
          <wp:inline distT="0" distB="0" distL="0" distR="0">
            <wp:extent cx="5274310" cy="3954960"/>
            <wp:effectExtent l="0" t="0" r="2540" b="7620"/>
            <wp:docPr id="233" name="图片 233" descr="C:\Users\Administrator\Downloads\应用支持部\应用支持部\陈小宇毕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应用支持部\应用支持部\陈小宇毕业.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954960"/>
                    </a:xfrm>
                    <a:prstGeom prst="rect">
                      <a:avLst/>
                    </a:prstGeom>
                    <a:noFill/>
                    <a:ln>
                      <a:noFill/>
                    </a:ln>
                  </pic:spPr>
                </pic:pic>
              </a:graphicData>
            </a:graphic>
          </wp:inline>
        </w:drawing>
      </w:r>
    </w:p>
    <w:p w:rsidR="000A611A" w:rsidRPr="00EF3EBE" w:rsidRDefault="000A611A" w:rsidP="00B904E2">
      <w:pPr>
        <w:pStyle w:val="ae"/>
        <w:rPr>
          <w:rFonts w:asciiTheme="minorEastAsia" w:eastAsiaTheme="minorEastAsia" w:hAnsiTheme="minorEastAsia" w:cs="仿宋"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lastRenderedPageBreak/>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康文奇</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5</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3</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5</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年，参与实施中国银行总行理财录音录像系统开发及上线工作</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r w:rsidRPr="00EF3EBE">
              <w:rPr>
                <w:rFonts w:asciiTheme="minorEastAsia" w:eastAsiaTheme="minorEastAsia" w:hAnsiTheme="minorEastAsia" w:cs="仿宋" w:hint="eastAsia"/>
                <w:color w:val="000000"/>
                <w:kern w:val="0"/>
                <w:sz w:val="24"/>
                <w:lang w:val="zh-CN"/>
              </w:rPr>
              <w:t>、SQL Server</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毕业证、学位证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开发\测试人员</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Default="00F7336A" w:rsidP="00B904E2">
      <w:pPr>
        <w:pStyle w:val="ae"/>
        <w:rPr>
          <w:rFonts w:asciiTheme="minorEastAsia" w:eastAsiaTheme="minorEastAsia" w:hAnsiTheme="minorEastAsia" w:cs="仿宋"/>
        </w:rPr>
      </w:pPr>
      <w:r w:rsidRPr="00F7336A">
        <w:rPr>
          <w:rFonts w:asciiTheme="minorEastAsia" w:eastAsiaTheme="minorEastAsia" w:hAnsiTheme="minorEastAsia" w:cs="仿宋"/>
          <w:noProof/>
        </w:rPr>
        <w:drawing>
          <wp:inline distT="0" distB="0" distL="0" distR="0">
            <wp:extent cx="5274310" cy="3955733"/>
            <wp:effectExtent l="0" t="0" r="2540" b="6985"/>
            <wp:docPr id="234" name="图片 234" descr="C:\Users\Administrator\Downloads\应用支持部\应用支持部\康文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应用支持部\应用支持部\康文奇"/>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7336A" w:rsidRDefault="00F7336A" w:rsidP="00B904E2">
      <w:pPr>
        <w:pStyle w:val="ae"/>
        <w:rPr>
          <w:rFonts w:asciiTheme="minorEastAsia" w:eastAsiaTheme="minorEastAsia" w:hAnsiTheme="minorEastAsia" w:cs="仿宋"/>
        </w:rPr>
      </w:pPr>
    </w:p>
    <w:p w:rsidR="00593DFA" w:rsidRPr="00EF3EBE" w:rsidRDefault="00593DFA" w:rsidP="00B904E2">
      <w:pPr>
        <w:pStyle w:val="ae"/>
        <w:rPr>
          <w:rFonts w:asciiTheme="minorEastAsia" w:eastAsiaTheme="minorEastAsia" w:hAnsiTheme="minorEastAsia" w:cs="仿宋"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lastRenderedPageBreak/>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杨伟</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6</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3</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5</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年，参与实施中国银行总行理财录音录像系统开发及上线工作</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JAVA、C++；</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毕业证、学位证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开发\测试人员</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Pr="00EF3EBE" w:rsidRDefault="00593DFA" w:rsidP="00B904E2">
      <w:pPr>
        <w:pStyle w:val="ae"/>
        <w:rPr>
          <w:rFonts w:asciiTheme="minorEastAsia" w:eastAsiaTheme="minorEastAsia" w:hAnsiTheme="minorEastAsia" w:cs="仿宋"/>
        </w:rPr>
      </w:pPr>
      <w:r w:rsidRPr="00593DFA">
        <w:rPr>
          <w:rFonts w:asciiTheme="minorEastAsia" w:eastAsiaTheme="minorEastAsia" w:hAnsiTheme="minorEastAsia" w:cs="仿宋"/>
          <w:noProof/>
        </w:rPr>
        <w:drawing>
          <wp:inline distT="0" distB="0" distL="0" distR="0">
            <wp:extent cx="5274310" cy="3954960"/>
            <wp:effectExtent l="0" t="0" r="2540" b="7620"/>
            <wp:docPr id="235" name="图片 235" descr="C:\Users\Administrator\Downloads\应用支持部\应用支持部\杨伟毕业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应用支持部\应用支持部\杨伟毕业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54960"/>
                    </a:xfrm>
                    <a:prstGeom prst="rect">
                      <a:avLst/>
                    </a:prstGeom>
                    <a:noFill/>
                    <a:ln>
                      <a:noFill/>
                    </a:ln>
                  </pic:spPr>
                </pic:pic>
              </a:graphicData>
            </a:graphic>
          </wp:inline>
        </w:drawing>
      </w:r>
    </w:p>
    <w:p w:rsidR="00B904E2" w:rsidRDefault="00B904E2" w:rsidP="00B904E2">
      <w:pPr>
        <w:pStyle w:val="ae"/>
        <w:rPr>
          <w:rFonts w:asciiTheme="minorEastAsia" w:eastAsiaTheme="minorEastAsia" w:hAnsiTheme="minorEastAsia" w:cs="仿宋"/>
        </w:rPr>
      </w:pPr>
    </w:p>
    <w:p w:rsidR="00F25FBC" w:rsidRPr="00EF3EBE" w:rsidRDefault="00F25FBC" w:rsidP="00B904E2">
      <w:pPr>
        <w:pStyle w:val="ae"/>
        <w:rPr>
          <w:rFonts w:asciiTheme="minorEastAsia" w:eastAsiaTheme="minorEastAsia" w:hAnsiTheme="minorEastAsia" w:cs="仿宋"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714"/>
        <w:gridCol w:w="918"/>
        <w:gridCol w:w="920"/>
        <w:gridCol w:w="4825"/>
      </w:tblGrid>
      <w:tr w:rsidR="00B904E2" w:rsidRPr="00EF3EBE" w:rsidTr="00EF019A">
        <w:trPr>
          <w:trHeight w:val="68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lastRenderedPageBreak/>
              <w:t>姓名</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王益峰</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级别</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工程师</w:t>
            </w:r>
          </w:p>
        </w:tc>
        <w:tc>
          <w:tcPr>
            <w:tcW w:w="48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工作简历（</w:t>
            </w:r>
            <w:r w:rsidRPr="00EF3EBE">
              <w:rPr>
                <w:rFonts w:asciiTheme="minorEastAsia" w:eastAsiaTheme="minorEastAsia" w:hAnsiTheme="minorEastAsia" w:cs="仿宋"/>
                <w:b/>
                <w:color w:val="000000"/>
                <w:sz w:val="24"/>
              </w:rPr>
              <w:t>7</w:t>
            </w:r>
            <w:r w:rsidRPr="00EF3EBE">
              <w:rPr>
                <w:rFonts w:asciiTheme="minorEastAsia" w:eastAsiaTheme="minorEastAsia" w:hAnsiTheme="minorEastAsia" w:cs="仿宋" w:hint="eastAsia"/>
                <w:b/>
                <w:color w:val="000000"/>
                <w:sz w:val="24"/>
              </w:rPr>
              <w:t>）</w:t>
            </w:r>
          </w:p>
        </w:tc>
      </w:tr>
      <w:tr w:rsidR="00B904E2" w:rsidRPr="00EF3EBE" w:rsidTr="00EF019A">
        <w:trPr>
          <w:trHeight w:val="717"/>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学历</w:t>
            </w:r>
          </w:p>
        </w:tc>
        <w:tc>
          <w:tcPr>
            <w:tcW w:w="714" w:type="dxa"/>
            <w:tcBorders>
              <w:top w:val="single" w:sz="4" w:space="0" w:color="auto"/>
              <w:left w:val="single" w:sz="4" w:space="0" w:color="auto"/>
              <w:bottom w:val="single" w:sz="4" w:space="0" w:color="auto"/>
              <w:right w:val="single" w:sz="4" w:space="0" w:color="auto"/>
            </w:tcBorders>
            <w:shd w:val="clear" w:color="auto" w:fill="auto"/>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本科</w:t>
            </w:r>
          </w:p>
        </w:tc>
        <w:tc>
          <w:tcPr>
            <w:tcW w:w="918"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工作年限</w:t>
            </w:r>
          </w:p>
        </w:tc>
        <w:tc>
          <w:tcPr>
            <w:tcW w:w="920" w:type="dxa"/>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color w:val="000000"/>
                <w:sz w:val="24"/>
              </w:rPr>
              <w:t>3</w:t>
            </w:r>
          </w:p>
        </w:tc>
        <w:tc>
          <w:tcPr>
            <w:tcW w:w="4825" w:type="dxa"/>
            <w:vMerge w:val="restart"/>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201</w:t>
            </w:r>
            <w:r w:rsidRPr="00EF3EBE">
              <w:rPr>
                <w:rFonts w:asciiTheme="minorEastAsia" w:eastAsiaTheme="minorEastAsia" w:hAnsiTheme="minorEastAsia" w:cs="仿宋"/>
                <w:color w:val="000000"/>
                <w:sz w:val="24"/>
              </w:rPr>
              <w:t>5</w:t>
            </w:r>
            <w:r w:rsidRPr="00EF3EBE">
              <w:rPr>
                <w:rFonts w:asciiTheme="minorEastAsia" w:eastAsiaTheme="minorEastAsia" w:hAnsiTheme="minorEastAsia" w:cs="仿宋" w:hint="eastAsia"/>
                <w:color w:val="000000"/>
                <w:sz w:val="24"/>
              </w:rPr>
              <w:t>年-201</w:t>
            </w:r>
            <w:r w:rsidRPr="00EF3EBE">
              <w:rPr>
                <w:rFonts w:asciiTheme="minorEastAsia" w:eastAsiaTheme="minorEastAsia" w:hAnsiTheme="minorEastAsia" w:cs="仿宋"/>
                <w:color w:val="000000"/>
                <w:sz w:val="24"/>
              </w:rPr>
              <w:t>7</w:t>
            </w:r>
            <w:r w:rsidRPr="00EF3EBE">
              <w:rPr>
                <w:rFonts w:asciiTheme="minorEastAsia" w:eastAsiaTheme="minorEastAsia" w:hAnsiTheme="minorEastAsia" w:cs="仿宋" w:hint="eastAsia"/>
                <w:color w:val="000000"/>
                <w:sz w:val="24"/>
              </w:rPr>
              <w:t>年，参与实施中国银行总行理财录音录像系统开发及上线工作</w:t>
            </w:r>
          </w:p>
          <w:p w:rsidR="00B904E2" w:rsidRPr="00EF3EBE" w:rsidRDefault="00B904E2" w:rsidP="00EF019A">
            <w:pPr>
              <w:spacing w:line="360" w:lineRule="auto"/>
              <w:rPr>
                <w:rFonts w:asciiTheme="minorEastAsia" w:eastAsiaTheme="minorEastAsia" w:hAnsiTheme="minorEastAsia" w:cs="仿宋"/>
                <w:color w:val="000000"/>
                <w:sz w:val="24"/>
              </w:rPr>
            </w:pP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sz w:val="24"/>
              </w:rPr>
              <w:t>熟悉</w:t>
            </w:r>
            <w:r w:rsidRPr="00EF3EBE">
              <w:rPr>
                <w:rFonts w:asciiTheme="minorEastAsia" w:eastAsiaTheme="minorEastAsia" w:hAnsiTheme="minorEastAsia" w:cs="仿宋" w:hint="eastAsia"/>
                <w:color w:val="000000"/>
                <w:kern w:val="0"/>
                <w:sz w:val="24"/>
              </w:rPr>
              <w:t>语言： JAVA；</w:t>
            </w:r>
          </w:p>
          <w:p w:rsidR="00B904E2" w:rsidRPr="00EF3EBE" w:rsidRDefault="00B904E2" w:rsidP="00EF019A">
            <w:pPr>
              <w:spacing w:line="360" w:lineRule="auto"/>
              <w:rPr>
                <w:rFonts w:asciiTheme="minorEastAsia" w:eastAsiaTheme="minorEastAsia" w:hAnsiTheme="minorEastAsia" w:cs="仿宋"/>
                <w:color w:val="000000"/>
                <w:kern w:val="0"/>
                <w:sz w:val="24"/>
              </w:rPr>
            </w:pPr>
            <w:r w:rsidRPr="00EF3EBE">
              <w:rPr>
                <w:rFonts w:asciiTheme="minorEastAsia" w:eastAsiaTheme="minorEastAsia" w:hAnsiTheme="minorEastAsia" w:cs="仿宋" w:hint="eastAsia"/>
                <w:color w:val="000000"/>
                <w:kern w:val="0"/>
                <w:sz w:val="24"/>
                <w:lang w:val="zh-CN"/>
              </w:rPr>
              <w:t>熟悉多种数据库</w:t>
            </w:r>
            <w:r w:rsidRPr="00EF3EBE">
              <w:rPr>
                <w:rFonts w:asciiTheme="minorEastAsia" w:eastAsiaTheme="minorEastAsia" w:hAnsiTheme="minorEastAsia" w:cs="仿宋" w:hint="eastAsia"/>
                <w:color w:val="000000"/>
                <w:kern w:val="0"/>
                <w:sz w:val="24"/>
              </w:rPr>
              <w:t>：ORACAL</w:t>
            </w:r>
          </w:p>
          <w:p w:rsidR="00B904E2" w:rsidRPr="00EF3EBE" w:rsidRDefault="00B904E2" w:rsidP="00EF019A">
            <w:pPr>
              <w:spacing w:line="360" w:lineRule="auto"/>
              <w:rPr>
                <w:rFonts w:asciiTheme="minorEastAsia" w:eastAsiaTheme="minorEastAsia" w:hAnsiTheme="minorEastAsia" w:cs="仿宋"/>
                <w:color w:val="000000"/>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证书</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毕业证</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83"/>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所属公司</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sz w:val="24"/>
              </w:rPr>
              <w:t>上海南天电脑系统有限公司</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r w:rsidR="00B904E2" w:rsidRPr="00EF3EBE" w:rsidTr="00EF019A">
        <w:trPr>
          <w:trHeight w:val="2834"/>
          <w:jc w:val="center"/>
        </w:trPr>
        <w:tc>
          <w:tcPr>
            <w:tcW w:w="725" w:type="dxa"/>
            <w:tcBorders>
              <w:top w:val="single" w:sz="4" w:space="0" w:color="auto"/>
              <w:left w:val="single" w:sz="4" w:space="0" w:color="auto"/>
              <w:bottom w:val="single" w:sz="4" w:space="0" w:color="auto"/>
              <w:right w:val="single" w:sz="4" w:space="0" w:color="auto"/>
            </w:tcBorders>
            <w:shd w:val="clear" w:color="auto" w:fill="F3F3F3"/>
            <w:vAlign w:val="center"/>
          </w:tcPr>
          <w:p w:rsidR="00B904E2" w:rsidRPr="00EF3EBE" w:rsidRDefault="00B904E2" w:rsidP="00EF019A">
            <w:pPr>
              <w:adjustRightInd w:val="0"/>
              <w:spacing w:line="360" w:lineRule="auto"/>
              <w:jc w:val="center"/>
              <w:rPr>
                <w:rFonts w:asciiTheme="minorEastAsia" w:eastAsiaTheme="minorEastAsia" w:hAnsiTheme="minorEastAsia" w:cs="仿宋"/>
                <w:b/>
                <w:color w:val="000000"/>
                <w:sz w:val="24"/>
              </w:rPr>
            </w:pPr>
            <w:r w:rsidRPr="00EF3EBE">
              <w:rPr>
                <w:rFonts w:asciiTheme="minorEastAsia" w:eastAsiaTheme="minorEastAsia" w:hAnsiTheme="minorEastAsia" w:cs="仿宋" w:hint="eastAsia"/>
                <w:b/>
                <w:color w:val="000000"/>
                <w:sz w:val="24"/>
              </w:rPr>
              <w:t>项目中承担的角色</w:t>
            </w:r>
          </w:p>
        </w:tc>
        <w:tc>
          <w:tcPr>
            <w:tcW w:w="2552" w:type="dxa"/>
            <w:gridSpan w:val="3"/>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adjustRightInd w:val="0"/>
              <w:spacing w:line="360" w:lineRule="auto"/>
              <w:jc w:val="center"/>
              <w:rPr>
                <w:rFonts w:asciiTheme="minorEastAsia" w:eastAsiaTheme="minorEastAsia" w:hAnsiTheme="minorEastAsia" w:cs="仿宋"/>
                <w:color w:val="000000"/>
                <w:sz w:val="24"/>
              </w:rPr>
            </w:pPr>
            <w:r w:rsidRPr="00EF3EBE">
              <w:rPr>
                <w:rFonts w:asciiTheme="minorEastAsia" w:eastAsiaTheme="minorEastAsia" w:hAnsiTheme="minorEastAsia" w:cs="仿宋" w:hint="eastAsia"/>
                <w:color w:val="000000"/>
                <w:kern w:val="0"/>
                <w:sz w:val="24"/>
              </w:rPr>
              <w:t>开发\测试人员</w:t>
            </w:r>
          </w:p>
        </w:tc>
        <w:tc>
          <w:tcPr>
            <w:tcW w:w="4825" w:type="dxa"/>
            <w:vMerge/>
            <w:tcBorders>
              <w:top w:val="single" w:sz="4" w:space="0" w:color="auto"/>
              <w:left w:val="single" w:sz="4" w:space="0" w:color="auto"/>
              <w:bottom w:val="single" w:sz="4" w:space="0" w:color="auto"/>
              <w:right w:val="single" w:sz="4" w:space="0" w:color="auto"/>
            </w:tcBorders>
            <w:vAlign w:val="center"/>
          </w:tcPr>
          <w:p w:rsidR="00B904E2" w:rsidRPr="00EF3EBE" w:rsidRDefault="00B904E2" w:rsidP="00EF019A">
            <w:pPr>
              <w:rPr>
                <w:rFonts w:asciiTheme="minorEastAsia" w:eastAsiaTheme="minorEastAsia" w:hAnsiTheme="minorEastAsia" w:cs="仿宋"/>
                <w:sz w:val="24"/>
              </w:rPr>
            </w:pPr>
          </w:p>
        </w:tc>
      </w:tr>
    </w:tbl>
    <w:p w:rsidR="00B904E2" w:rsidRPr="00EF3EBE" w:rsidRDefault="00160CC2" w:rsidP="00B904E2">
      <w:pPr>
        <w:pStyle w:val="ae"/>
        <w:rPr>
          <w:rFonts w:asciiTheme="minorEastAsia" w:eastAsiaTheme="minorEastAsia" w:hAnsiTheme="minorEastAsia" w:cs="仿宋"/>
        </w:rPr>
      </w:pPr>
      <w:r w:rsidRPr="00160CC2">
        <w:rPr>
          <w:rFonts w:asciiTheme="minorEastAsia" w:eastAsiaTheme="minorEastAsia" w:hAnsiTheme="minorEastAsia" w:cs="仿宋"/>
          <w:noProof/>
        </w:rPr>
        <w:drawing>
          <wp:inline distT="0" distB="0" distL="0" distR="0">
            <wp:extent cx="5274310" cy="3955733"/>
            <wp:effectExtent l="0" t="0" r="2540" b="6985"/>
            <wp:docPr id="236" name="图片 236" descr="C:\Users\Administrator\Downloads\应用支持部\应用支持部\王益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应用支持部\应用支持部\王益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bookmarkStart w:id="218" w:name="_GoBack"/>
      <w:bookmarkEnd w:id="218"/>
    </w:p>
    <w:p w:rsidR="00B904E2" w:rsidRPr="00EF3EBE" w:rsidRDefault="00B904E2" w:rsidP="00B904E2">
      <w:pPr>
        <w:widowControl/>
        <w:tabs>
          <w:tab w:val="left" w:pos="1200"/>
        </w:tabs>
        <w:overflowPunct w:val="0"/>
        <w:autoSpaceDE w:val="0"/>
        <w:autoSpaceDN w:val="0"/>
        <w:adjustRightInd w:val="0"/>
        <w:spacing w:line="360" w:lineRule="auto"/>
        <w:ind w:left="839"/>
        <w:textAlignment w:val="baseline"/>
        <w:rPr>
          <w:rFonts w:asciiTheme="minorEastAsia" w:eastAsiaTheme="minorEastAsia" w:hAnsiTheme="minorEastAsia" w:cs="仿宋"/>
          <w:color w:val="000000"/>
          <w:sz w:val="24"/>
        </w:rPr>
      </w:pPr>
    </w:p>
    <w:sectPr w:rsidR="00B904E2" w:rsidRPr="00EF3EBE" w:rsidSect="00B904E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A55" w:rsidRDefault="000F5A55" w:rsidP="00E57F13">
      <w:r>
        <w:separator/>
      </w:r>
    </w:p>
  </w:endnote>
  <w:endnote w:type="continuationSeparator" w:id="0">
    <w:p w:rsidR="000F5A55" w:rsidRDefault="000F5A55" w:rsidP="00E57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7864"/>
      <w:docPartObj>
        <w:docPartGallery w:val="Page Numbers (Bottom of Page)"/>
        <w:docPartUnique/>
      </w:docPartObj>
    </w:sdtPr>
    <w:sdtEndPr/>
    <w:sdtContent>
      <w:p w:rsidR="00B904E2" w:rsidRDefault="00B904E2">
        <w:pPr>
          <w:pStyle w:val="a4"/>
          <w:jc w:val="center"/>
        </w:pPr>
        <w:r>
          <w:fldChar w:fldCharType="begin"/>
        </w:r>
        <w:r>
          <w:instrText xml:space="preserve"> PAGE   \* MERGEFORMAT </w:instrText>
        </w:r>
        <w:r>
          <w:fldChar w:fldCharType="separate"/>
        </w:r>
        <w:r w:rsidR="00160CC2" w:rsidRPr="00160CC2">
          <w:rPr>
            <w:noProof/>
            <w:lang w:val="zh-CN"/>
          </w:rPr>
          <w:t>55</w:t>
        </w:r>
        <w:r>
          <w:rPr>
            <w:noProof/>
            <w:lang w:val="zh-CN"/>
          </w:rPr>
          <w:fldChar w:fldCharType="end"/>
        </w:r>
      </w:p>
    </w:sdtContent>
  </w:sdt>
  <w:p w:rsidR="00B904E2" w:rsidRPr="00F944C0" w:rsidRDefault="00B904E2" w:rsidP="00F944C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A55" w:rsidRDefault="000F5A55" w:rsidP="00E57F13">
      <w:r>
        <w:separator/>
      </w:r>
    </w:p>
  </w:footnote>
  <w:footnote w:type="continuationSeparator" w:id="0">
    <w:p w:rsidR="000F5A55" w:rsidRDefault="000F5A55" w:rsidP="00E57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4E2" w:rsidRPr="00A11F5D" w:rsidRDefault="00B904E2" w:rsidP="004345E1">
    <w:pPr>
      <w:pStyle w:val="a3"/>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D0B10"/>
    <w:multiLevelType w:val="hybridMultilevel"/>
    <w:tmpl w:val="5A1EB0FE"/>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 w15:restartNumberingAfterBreak="0">
    <w:nsid w:val="106114A0"/>
    <w:multiLevelType w:val="multilevel"/>
    <w:tmpl w:val="106114A0"/>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61023F5"/>
    <w:multiLevelType w:val="multilevel"/>
    <w:tmpl w:val="161023F5"/>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D707924"/>
    <w:multiLevelType w:val="multilevel"/>
    <w:tmpl w:val="1D707924"/>
    <w:lvl w:ilvl="0">
      <w:start w:val="1"/>
      <w:numFmt w:val="decimal"/>
      <w:lvlText w:val="%1、"/>
      <w:lvlJc w:val="left"/>
      <w:pPr>
        <w:ind w:left="67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EC93EE3"/>
    <w:multiLevelType w:val="multilevel"/>
    <w:tmpl w:val="1EC93EE3"/>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0BB5A84"/>
    <w:multiLevelType w:val="multilevel"/>
    <w:tmpl w:val="20BB5A84"/>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21703D9"/>
    <w:multiLevelType w:val="multilevel"/>
    <w:tmpl w:val="221703D9"/>
    <w:lvl w:ilvl="0">
      <w:start w:val="1"/>
      <w:numFmt w:val="bullet"/>
      <w:lvlText w:val=""/>
      <w:lvlJc w:val="left"/>
      <w:pPr>
        <w:ind w:left="961"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2623765"/>
    <w:multiLevelType w:val="multilevel"/>
    <w:tmpl w:val="22623765"/>
    <w:lvl w:ilvl="0">
      <w:start w:val="1"/>
      <w:numFmt w:val="bullet"/>
      <w:lvlText w:val=""/>
      <w:lvlJc w:val="left"/>
      <w:pPr>
        <w:tabs>
          <w:tab w:val="num" w:pos="1049"/>
        </w:tabs>
        <w:ind w:left="1049" w:hanging="420"/>
      </w:pPr>
      <w:rPr>
        <w:rFonts w:ascii="Wingdings" w:hAnsi="Wingdings" w:hint="default"/>
        <w:sz w:val="24"/>
        <w:szCs w:val="24"/>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29155E3"/>
    <w:multiLevelType w:val="multilevel"/>
    <w:tmpl w:val="64E4DAC2"/>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4018BF"/>
    <w:multiLevelType w:val="multilevel"/>
    <w:tmpl w:val="234018BF"/>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5392793"/>
    <w:multiLevelType w:val="multilevel"/>
    <w:tmpl w:val="25392793"/>
    <w:lvl w:ilvl="0">
      <w:start w:val="1"/>
      <w:numFmt w:val="decimal"/>
      <w:lvlText w:val="%1."/>
      <w:lvlJc w:val="left"/>
      <w:pPr>
        <w:ind w:left="900" w:hanging="360"/>
      </w:pPr>
      <w:rPr>
        <w:color w:val="auto"/>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82C6268"/>
    <w:multiLevelType w:val="multilevel"/>
    <w:tmpl w:val="282C62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F9C30C2"/>
    <w:multiLevelType w:val="multilevel"/>
    <w:tmpl w:val="2F9C30C2"/>
    <w:lvl w:ilvl="0">
      <w:start w:val="1"/>
      <w:numFmt w:val="bullet"/>
      <w:lvlText w:val=""/>
      <w:lvlJc w:val="left"/>
      <w:pPr>
        <w:tabs>
          <w:tab w:val="num" w:pos="1113"/>
        </w:tabs>
        <w:ind w:left="1113"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BA13FC"/>
    <w:multiLevelType w:val="multilevel"/>
    <w:tmpl w:val="30BA13F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1902093"/>
    <w:multiLevelType w:val="multilevel"/>
    <w:tmpl w:val="31902093"/>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5B362BF"/>
    <w:multiLevelType w:val="hybridMultilevel"/>
    <w:tmpl w:val="ECA8A34E"/>
    <w:lvl w:ilvl="0" w:tplc="04090019">
      <w:start w:val="1"/>
      <w:numFmt w:val="bullet"/>
      <w:lvlText w:val=""/>
      <w:lvlJc w:val="left"/>
      <w:pPr>
        <w:tabs>
          <w:tab w:val="num" w:pos="855"/>
        </w:tabs>
        <w:ind w:left="855" w:hanging="420"/>
      </w:pPr>
      <w:rPr>
        <w:rFonts w:ascii="Wingdings" w:hAnsi="Wingdings" w:hint="default"/>
      </w:rPr>
    </w:lvl>
    <w:lvl w:ilvl="1" w:tplc="04090019">
      <w:start w:val="1"/>
      <w:numFmt w:val="bullet"/>
      <w:lvlText w:val=""/>
      <w:lvlJc w:val="left"/>
      <w:pPr>
        <w:tabs>
          <w:tab w:val="num" w:pos="855"/>
        </w:tabs>
        <w:ind w:left="855" w:hanging="420"/>
      </w:pPr>
      <w:rPr>
        <w:rFonts w:ascii="Wingdings" w:hAnsi="Wingdings" w:hint="default"/>
      </w:rPr>
    </w:lvl>
    <w:lvl w:ilvl="2" w:tplc="0409001B">
      <w:start w:val="1"/>
      <w:numFmt w:val="bullet"/>
      <w:lvlText w:val=""/>
      <w:lvlJc w:val="left"/>
      <w:pPr>
        <w:tabs>
          <w:tab w:val="num" w:pos="1695"/>
        </w:tabs>
        <w:ind w:left="1695" w:hanging="420"/>
      </w:pPr>
      <w:rPr>
        <w:rFonts w:ascii="Wingdings" w:hAnsi="Wingdings" w:hint="default"/>
      </w:rPr>
    </w:lvl>
    <w:lvl w:ilvl="3" w:tplc="0409000F">
      <w:start w:val="1"/>
      <w:numFmt w:val="bullet"/>
      <w:lvlText w:val=""/>
      <w:lvlJc w:val="left"/>
      <w:pPr>
        <w:tabs>
          <w:tab w:val="num" w:pos="2115"/>
        </w:tabs>
        <w:ind w:left="2115" w:hanging="420"/>
      </w:pPr>
      <w:rPr>
        <w:rFonts w:ascii="Wingdings" w:hAnsi="Wingdings" w:hint="default"/>
      </w:rPr>
    </w:lvl>
    <w:lvl w:ilvl="4" w:tplc="04090019">
      <w:start w:val="1"/>
      <w:numFmt w:val="bullet"/>
      <w:lvlText w:val=""/>
      <w:lvlJc w:val="left"/>
      <w:pPr>
        <w:tabs>
          <w:tab w:val="num" w:pos="2535"/>
        </w:tabs>
        <w:ind w:left="2535" w:hanging="420"/>
      </w:pPr>
      <w:rPr>
        <w:rFonts w:ascii="Wingdings" w:hAnsi="Wingdings" w:hint="default"/>
      </w:rPr>
    </w:lvl>
    <w:lvl w:ilvl="5" w:tplc="0409001B">
      <w:start w:val="1"/>
      <w:numFmt w:val="bullet"/>
      <w:lvlText w:val=""/>
      <w:lvlJc w:val="left"/>
      <w:pPr>
        <w:tabs>
          <w:tab w:val="num" w:pos="2955"/>
        </w:tabs>
        <w:ind w:left="2955" w:hanging="420"/>
      </w:pPr>
      <w:rPr>
        <w:rFonts w:ascii="Wingdings" w:hAnsi="Wingdings" w:hint="default"/>
      </w:rPr>
    </w:lvl>
    <w:lvl w:ilvl="6" w:tplc="0409000F">
      <w:start w:val="1"/>
      <w:numFmt w:val="bullet"/>
      <w:lvlText w:val=""/>
      <w:lvlJc w:val="left"/>
      <w:pPr>
        <w:tabs>
          <w:tab w:val="num" w:pos="3375"/>
        </w:tabs>
        <w:ind w:left="3375" w:hanging="420"/>
      </w:pPr>
      <w:rPr>
        <w:rFonts w:ascii="Wingdings" w:hAnsi="Wingdings" w:hint="default"/>
      </w:rPr>
    </w:lvl>
    <w:lvl w:ilvl="7" w:tplc="04090019">
      <w:start w:val="1"/>
      <w:numFmt w:val="bullet"/>
      <w:lvlText w:val=""/>
      <w:lvlJc w:val="left"/>
      <w:pPr>
        <w:tabs>
          <w:tab w:val="num" w:pos="3795"/>
        </w:tabs>
        <w:ind w:left="3795" w:hanging="420"/>
      </w:pPr>
      <w:rPr>
        <w:rFonts w:ascii="Wingdings" w:hAnsi="Wingdings" w:hint="default"/>
      </w:rPr>
    </w:lvl>
    <w:lvl w:ilvl="8" w:tplc="0409001B">
      <w:start w:val="1"/>
      <w:numFmt w:val="bullet"/>
      <w:lvlText w:val=""/>
      <w:lvlJc w:val="left"/>
      <w:pPr>
        <w:tabs>
          <w:tab w:val="num" w:pos="4215"/>
        </w:tabs>
        <w:ind w:left="4215" w:hanging="420"/>
      </w:pPr>
      <w:rPr>
        <w:rFonts w:ascii="Wingdings" w:hAnsi="Wingdings" w:hint="default"/>
      </w:rPr>
    </w:lvl>
  </w:abstractNum>
  <w:abstractNum w:abstractNumId="16" w15:restartNumberingAfterBreak="0">
    <w:nsid w:val="3AA86E06"/>
    <w:multiLevelType w:val="multilevel"/>
    <w:tmpl w:val="3AA86E06"/>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E2257F2"/>
    <w:multiLevelType w:val="multilevel"/>
    <w:tmpl w:val="3E2257F2"/>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0E311EB"/>
    <w:multiLevelType w:val="hybridMultilevel"/>
    <w:tmpl w:val="2A08E4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3985A1F"/>
    <w:multiLevelType w:val="multilevel"/>
    <w:tmpl w:val="43985A1F"/>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620"/>
        </w:tabs>
        <w:ind w:left="620" w:hanging="42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8360E45"/>
    <w:multiLevelType w:val="multilevel"/>
    <w:tmpl w:val="48360E45"/>
    <w:lvl w:ilvl="0">
      <w:start w:val="1"/>
      <w:numFmt w:val="bullet"/>
      <w:lvlText w:val=""/>
      <w:lvlJc w:val="left"/>
      <w:pPr>
        <w:tabs>
          <w:tab w:val="num" w:pos="1113"/>
        </w:tabs>
        <w:ind w:left="1113"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ACD640D"/>
    <w:multiLevelType w:val="multilevel"/>
    <w:tmpl w:val="4ACD640D"/>
    <w:lvl w:ilvl="0">
      <w:start w:val="1"/>
      <w:numFmt w:val="bullet"/>
      <w:lvlText w:val=""/>
      <w:lvlJc w:val="left"/>
      <w:pPr>
        <w:tabs>
          <w:tab w:val="num" w:pos="927"/>
        </w:tabs>
        <w:ind w:left="907" w:hanging="34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0EA793E"/>
    <w:multiLevelType w:val="multilevel"/>
    <w:tmpl w:val="50EA793E"/>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4FF0336"/>
    <w:multiLevelType w:val="multilevel"/>
    <w:tmpl w:val="54FF0336"/>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5850ED9"/>
    <w:multiLevelType w:val="multilevel"/>
    <w:tmpl w:val="55850ED9"/>
    <w:lvl w:ilvl="0">
      <w:start w:val="1"/>
      <w:numFmt w:val="bullet"/>
      <w:lvlText w:val=""/>
      <w:lvlJc w:val="left"/>
      <w:pPr>
        <w:tabs>
          <w:tab w:val="num" w:pos="919"/>
        </w:tabs>
        <w:ind w:left="919" w:hanging="420"/>
      </w:pPr>
      <w:rPr>
        <w:rFonts w:ascii="Wingdings" w:hAnsi="Wingdings" w:hint="default"/>
      </w:rPr>
    </w:lvl>
    <w:lvl w:ilvl="1">
      <w:start w:val="1"/>
      <w:numFmt w:val="decimal"/>
      <w:lvlText w:val="%2、"/>
      <w:lvlJc w:val="left"/>
      <w:pPr>
        <w:tabs>
          <w:tab w:val="num" w:pos="780"/>
        </w:tabs>
        <w:ind w:left="780" w:hanging="360"/>
      </w:pPr>
    </w:lvl>
    <w:lvl w:ilvl="2">
      <w:start w:val="1"/>
      <w:numFmt w:val="decimal"/>
      <w:lvlText w:val="%3)"/>
      <w:lvlJc w:val="left"/>
      <w:pPr>
        <w:ind w:left="120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7150276"/>
    <w:multiLevelType w:val="multilevel"/>
    <w:tmpl w:val="57150276"/>
    <w:lvl w:ilvl="0">
      <w:start w:val="1"/>
      <w:numFmt w:val="bullet"/>
      <w:lvlText w:val=""/>
      <w:lvlJc w:val="left"/>
      <w:pPr>
        <w:tabs>
          <w:tab w:val="num" w:pos="924"/>
        </w:tabs>
        <w:ind w:left="924" w:hanging="425"/>
      </w:pPr>
      <w:rPr>
        <w:rFonts w:ascii="Wingdings" w:hAnsi="Wingdings" w:hint="default"/>
        <w:sz w:val="24"/>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FD5FC9"/>
    <w:multiLevelType w:val="multilevel"/>
    <w:tmpl w:val="65FD5FC9"/>
    <w:lvl w:ilvl="0">
      <w:start w:val="1"/>
      <w:numFmt w:val="bullet"/>
      <w:lvlText w:val=""/>
      <w:lvlJc w:val="left"/>
      <w:pPr>
        <w:tabs>
          <w:tab w:val="num" w:pos="930"/>
        </w:tabs>
        <w:ind w:left="930" w:hanging="420"/>
      </w:pPr>
      <w:rPr>
        <w:rFonts w:ascii="Wingdings" w:hAnsi="Wingdings" w:hint="default"/>
      </w:rPr>
    </w:lvl>
    <w:lvl w:ilvl="1">
      <w:start w:val="1"/>
      <w:numFmt w:val="bullet"/>
      <w:lvlText w:val=""/>
      <w:lvlJc w:val="left"/>
      <w:pPr>
        <w:tabs>
          <w:tab w:val="num" w:pos="1350"/>
        </w:tabs>
        <w:ind w:left="1350" w:hanging="42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E0E69BD"/>
    <w:multiLevelType w:val="multilevel"/>
    <w:tmpl w:val="6E0E69BD"/>
    <w:lvl w:ilvl="0">
      <w:start w:val="1"/>
      <w:numFmt w:val="bullet"/>
      <w:lvlText w:val=""/>
      <w:lvlJc w:val="left"/>
      <w:pPr>
        <w:tabs>
          <w:tab w:val="num" w:pos="1200"/>
        </w:tabs>
        <w:ind w:left="1180" w:hanging="340"/>
      </w:pPr>
      <w:rPr>
        <w:rFonts w:ascii="Wingdings" w:hAnsi="Wingdings" w:hint="default"/>
      </w:rPr>
    </w:lvl>
    <w:lvl w:ilvl="1">
      <w:start w:val="1"/>
      <w:numFmt w:val="decimal"/>
      <w:lvlText w:val="%2、"/>
      <w:lvlJc w:val="left"/>
      <w:pPr>
        <w:tabs>
          <w:tab w:val="num" w:pos="1053"/>
        </w:tabs>
        <w:ind w:left="1053" w:hanging="360"/>
      </w:pPr>
    </w:lvl>
    <w:lvl w:ilvl="2">
      <w:start w:val="1"/>
      <w:numFmt w:val="lowerRoman"/>
      <w:lvlText w:val="%3."/>
      <w:lvlJc w:val="right"/>
      <w:pPr>
        <w:tabs>
          <w:tab w:val="num" w:pos="1533"/>
        </w:tabs>
        <w:ind w:left="1533" w:hanging="42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77E6111E"/>
    <w:multiLevelType w:val="multilevel"/>
    <w:tmpl w:val="77E6111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C6F12C7"/>
    <w:multiLevelType w:val="multilevel"/>
    <w:tmpl w:val="7C6F12C7"/>
    <w:lvl w:ilvl="0">
      <w:start w:val="1"/>
      <w:numFmt w:val="bullet"/>
      <w:lvlText w:val=""/>
      <w:lvlJc w:val="left"/>
      <w:pPr>
        <w:tabs>
          <w:tab w:val="num" w:pos="1020"/>
        </w:tabs>
        <w:ind w:left="10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1"/>
  </w:num>
  <w:num w:numId="2">
    <w:abstractNumId w:val="8"/>
  </w:num>
  <w:num w:numId="3">
    <w:abstractNumId w:val="0"/>
  </w:num>
  <w:num w:numId="4">
    <w:abstractNumId w:val="18"/>
  </w:num>
  <w:num w:numId="5">
    <w:abstractNumId w:val="15"/>
  </w:num>
  <w:num w:numId="6">
    <w:abstractNumId w:val="28"/>
    <w:lvlOverride w:ilvl="0">
      <w:startOverride w:val="1"/>
    </w:lvlOverride>
  </w:num>
  <w:num w:numId="7">
    <w:abstractNumId w:val="1"/>
    <w:lvlOverride w:ilvl="0">
      <w:startOverride w:val="1"/>
    </w:lvlOverride>
  </w:num>
  <w:num w:numId="8">
    <w:abstractNumId w:val="12"/>
    <w:lvlOverride w:ilvl="0">
      <w:startOverride w:val="1"/>
    </w:lvlOverride>
  </w:num>
  <w:num w:numId="9">
    <w:abstractNumId w:val="20"/>
    <w:lvlOverride w:ilvl="0">
      <w:startOverride w:val="1"/>
    </w:lvlOverride>
  </w:num>
  <w:num w:numId="10">
    <w:abstractNumId w:val="9"/>
    <w:lvlOverride w:ilvl="0">
      <w:startOverride w:val="1"/>
    </w:lvlOverride>
  </w:num>
  <w:num w:numId="11">
    <w:abstractNumId w:val="4"/>
    <w:lvlOverride w:ilvl="0">
      <w:startOverride w:val="1"/>
    </w:lvlOverride>
  </w:num>
  <w:num w:numId="12">
    <w:abstractNumId w:val="24"/>
    <w:lvlOverride w:ilvl="0">
      <w:startOverride w:val="1"/>
    </w:lvlOverride>
  </w:num>
  <w:num w:numId="13">
    <w:abstractNumId w:val="17"/>
    <w:lvlOverride w:ilvl="0">
      <w:startOverride w:val="1"/>
    </w:lvlOverride>
  </w:num>
  <w:num w:numId="14">
    <w:abstractNumId w:val="21"/>
    <w:lvlOverride w:ilvl="0">
      <w:startOverride w:val="1"/>
    </w:lvlOverride>
  </w:num>
  <w:num w:numId="15">
    <w:abstractNumId w:val="21"/>
    <w:lvlOverride w:ilvl="0"/>
    <w:lvlOverride w:ilvl="1"/>
    <w:lvlOverride w:ilvl="2"/>
    <w:lvlOverride w:ilvl="3"/>
    <w:lvlOverride w:ilvl="4">
      <w:startOverride w:val="1"/>
    </w:lvlOverride>
  </w:num>
  <w:num w:numId="16">
    <w:abstractNumId w:val="16"/>
    <w:lvlOverride w:ilvl="0">
      <w:startOverride w:val="1"/>
    </w:lvlOverride>
  </w:num>
  <w:num w:numId="17">
    <w:abstractNumId w:val="6"/>
    <w:lvlOverride w:ilvl="0">
      <w:startOverride w:val="1"/>
    </w:lvlOverride>
  </w:num>
  <w:num w:numId="18">
    <w:abstractNumId w:val="10"/>
    <w:lvlOverride w:ilvl="0">
      <w:startOverride w:val="1"/>
    </w:lvlOverride>
  </w:num>
  <w:num w:numId="19">
    <w:abstractNumId w:val="3"/>
    <w:lvlOverride w:ilvl="0">
      <w:startOverride w:val="1"/>
    </w:lvlOverride>
  </w:num>
  <w:num w:numId="20">
    <w:abstractNumId w:val="7"/>
    <w:lvlOverride w:ilvl="0">
      <w:startOverride w:val="1"/>
    </w:lvlOverride>
  </w:num>
  <w:num w:numId="21">
    <w:abstractNumId w:val="29"/>
    <w:lvlOverride w:ilvl="0">
      <w:startOverride w:val="1"/>
    </w:lvlOverride>
  </w:num>
  <w:num w:numId="22">
    <w:abstractNumId w:val="26"/>
    <w:lvlOverride w:ilvl="0">
      <w:startOverride w:val="1"/>
    </w:lvlOverride>
  </w:num>
  <w:num w:numId="23">
    <w:abstractNumId w:val="5"/>
    <w:lvlOverride w:ilvl="0"/>
    <w:lvlOverride w:ilvl="1">
      <w:startOverride w:val="1"/>
    </w:lvlOverride>
  </w:num>
  <w:num w:numId="24">
    <w:abstractNumId w:val="19"/>
    <w:lvlOverride w:ilvl="0">
      <w:startOverride w:val="1"/>
    </w:lvlOverride>
  </w:num>
  <w:num w:numId="25">
    <w:abstractNumId w:val="23"/>
    <w:lvlOverride w:ilvl="0">
      <w:startOverride w:val="1"/>
    </w:lvlOverride>
  </w:num>
  <w:num w:numId="26">
    <w:abstractNumId w:val="22"/>
    <w:lvlOverride w:ilvl="0">
      <w:startOverride w:val="1"/>
    </w:lvlOverride>
  </w:num>
  <w:num w:numId="27">
    <w:abstractNumId w:val="13"/>
    <w:lvlOverride w:ilvl="0">
      <w:startOverride w:val="1"/>
    </w:lvlOverride>
  </w:num>
  <w:num w:numId="28">
    <w:abstractNumId w:val="13"/>
    <w:lvlOverride w:ilvl="0"/>
    <w:lvlOverride w:ilvl="1">
      <w:startOverride w:val="1"/>
    </w:lvlOverride>
  </w:num>
  <w:num w:numId="29">
    <w:abstractNumId w:val="14"/>
    <w:lvlOverride w:ilvl="0">
      <w:startOverride w:val="1"/>
    </w:lvlOverride>
  </w:num>
  <w:num w:numId="30">
    <w:abstractNumId w:val="2"/>
    <w:lvlOverride w:ilvl="0">
      <w:startOverride w:val="1"/>
    </w:lvlOverride>
  </w:num>
  <w:num w:numId="31">
    <w:abstractNumId w:val="27"/>
    <w:lvlOverride w:ilvl="0">
      <w:startOverride w:val="1"/>
    </w:lvlOverride>
  </w:num>
  <w:num w:numId="32">
    <w:abstractNumId w:val="2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92B"/>
    <w:rsid w:val="0000484F"/>
    <w:rsid w:val="0001352F"/>
    <w:rsid w:val="000265B6"/>
    <w:rsid w:val="0002796D"/>
    <w:rsid w:val="00030F48"/>
    <w:rsid w:val="00075F46"/>
    <w:rsid w:val="000A3DCE"/>
    <w:rsid w:val="000A611A"/>
    <w:rsid w:val="000D2FB4"/>
    <w:rsid w:val="000D3452"/>
    <w:rsid w:val="000D7C91"/>
    <w:rsid w:val="000F5A55"/>
    <w:rsid w:val="0010204A"/>
    <w:rsid w:val="00111470"/>
    <w:rsid w:val="00131A8C"/>
    <w:rsid w:val="00147A43"/>
    <w:rsid w:val="00157434"/>
    <w:rsid w:val="00160CC2"/>
    <w:rsid w:val="00165CF6"/>
    <w:rsid w:val="00177FA4"/>
    <w:rsid w:val="001A5D52"/>
    <w:rsid w:val="001C20E0"/>
    <w:rsid w:val="001E6076"/>
    <w:rsid w:val="001E6E75"/>
    <w:rsid w:val="00221906"/>
    <w:rsid w:val="0023271D"/>
    <w:rsid w:val="002339D2"/>
    <w:rsid w:val="002443C3"/>
    <w:rsid w:val="00247C54"/>
    <w:rsid w:val="00255C75"/>
    <w:rsid w:val="00276CB4"/>
    <w:rsid w:val="0029036B"/>
    <w:rsid w:val="002943EA"/>
    <w:rsid w:val="002B625B"/>
    <w:rsid w:val="002D4801"/>
    <w:rsid w:val="002F77C7"/>
    <w:rsid w:val="00303ADD"/>
    <w:rsid w:val="00357DC6"/>
    <w:rsid w:val="00381AD6"/>
    <w:rsid w:val="00396E84"/>
    <w:rsid w:val="003B028E"/>
    <w:rsid w:val="003B5177"/>
    <w:rsid w:val="003C1290"/>
    <w:rsid w:val="003C50A6"/>
    <w:rsid w:val="003E28CA"/>
    <w:rsid w:val="003E6B7F"/>
    <w:rsid w:val="003F5363"/>
    <w:rsid w:val="004375E2"/>
    <w:rsid w:val="004749F2"/>
    <w:rsid w:val="004B7024"/>
    <w:rsid w:val="004C05A0"/>
    <w:rsid w:val="004C096C"/>
    <w:rsid w:val="004C3388"/>
    <w:rsid w:val="004D528B"/>
    <w:rsid w:val="0050755B"/>
    <w:rsid w:val="00513325"/>
    <w:rsid w:val="005155ED"/>
    <w:rsid w:val="00524F8E"/>
    <w:rsid w:val="0054134E"/>
    <w:rsid w:val="00563D85"/>
    <w:rsid w:val="00566D7C"/>
    <w:rsid w:val="0057031E"/>
    <w:rsid w:val="00581D3A"/>
    <w:rsid w:val="005845D3"/>
    <w:rsid w:val="00593DFA"/>
    <w:rsid w:val="00597651"/>
    <w:rsid w:val="005B01C8"/>
    <w:rsid w:val="005B1195"/>
    <w:rsid w:val="005B48B2"/>
    <w:rsid w:val="005C1319"/>
    <w:rsid w:val="005D0019"/>
    <w:rsid w:val="005D3774"/>
    <w:rsid w:val="005D74D9"/>
    <w:rsid w:val="00630CF9"/>
    <w:rsid w:val="00656470"/>
    <w:rsid w:val="006752E9"/>
    <w:rsid w:val="00692B83"/>
    <w:rsid w:val="006B4EDC"/>
    <w:rsid w:val="006C1208"/>
    <w:rsid w:val="006C66E9"/>
    <w:rsid w:val="006C79A2"/>
    <w:rsid w:val="006D0B4C"/>
    <w:rsid w:val="006E37B7"/>
    <w:rsid w:val="006F75B0"/>
    <w:rsid w:val="007030EC"/>
    <w:rsid w:val="00713C5B"/>
    <w:rsid w:val="00733952"/>
    <w:rsid w:val="007468FF"/>
    <w:rsid w:val="00764816"/>
    <w:rsid w:val="0079013E"/>
    <w:rsid w:val="00815CCC"/>
    <w:rsid w:val="00824281"/>
    <w:rsid w:val="00827E5F"/>
    <w:rsid w:val="008379D2"/>
    <w:rsid w:val="008444C4"/>
    <w:rsid w:val="008459E3"/>
    <w:rsid w:val="00860C1A"/>
    <w:rsid w:val="008817AE"/>
    <w:rsid w:val="00886388"/>
    <w:rsid w:val="00893941"/>
    <w:rsid w:val="008E695A"/>
    <w:rsid w:val="00900D51"/>
    <w:rsid w:val="00903B6A"/>
    <w:rsid w:val="00910561"/>
    <w:rsid w:val="00915DDE"/>
    <w:rsid w:val="00924924"/>
    <w:rsid w:val="00961339"/>
    <w:rsid w:val="00962E02"/>
    <w:rsid w:val="00971109"/>
    <w:rsid w:val="009865A1"/>
    <w:rsid w:val="00991D3D"/>
    <w:rsid w:val="009B7105"/>
    <w:rsid w:val="009C7662"/>
    <w:rsid w:val="009D3557"/>
    <w:rsid w:val="009D5D08"/>
    <w:rsid w:val="00A05FBE"/>
    <w:rsid w:val="00A25119"/>
    <w:rsid w:val="00A36BB8"/>
    <w:rsid w:val="00A62D19"/>
    <w:rsid w:val="00A667AF"/>
    <w:rsid w:val="00A72A1F"/>
    <w:rsid w:val="00A76D60"/>
    <w:rsid w:val="00A81456"/>
    <w:rsid w:val="00A86112"/>
    <w:rsid w:val="00A96550"/>
    <w:rsid w:val="00AA4BAF"/>
    <w:rsid w:val="00AB6194"/>
    <w:rsid w:val="00AD12A9"/>
    <w:rsid w:val="00AD24BC"/>
    <w:rsid w:val="00AD3056"/>
    <w:rsid w:val="00AF5486"/>
    <w:rsid w:val="00B2692B"/>
    <w:rsid w:val="00B33E45"/>
    <w:rsid w:val="00B64C2A"/>
    <w:rsid w:val="00B72403"/>
    <w:rsid w:val="00B83F2F"/>
    <w:rsid w:val="00B86F0A"/>
    <w:rsid w:val="00B904E2"/>
    <w:rsid w:val="00BA15B3"/>
    <w:rsid w:val="00BB72AD"/>
    <w:rsid w:val="00BB7766"/>
    <w:rsid w:val="00C10EC4"/>
    <w:rsid w:val="00C13FB7"/>
    <w:rsid w:val="00C14062"/>
    <w:rsid w:val="00C2531F"/>
    <w:rsid w:val="00C443E3"/>
    <w:rsid w:val="00C521DF"/>
    <w:rsid w:val="00C53ACD"/>
    <w:rsid w:val="00C60951"/>
    <w:rsid w:val="00C63746"/>
    <w:rsid w:val="00C6694D"/>
    <w:rsid w:val="00C66B2E"/>
    <w:rsid w:val="00CA6AA1"/>
    <w:rsid w:val="00CB0B81"/>
    <w:rsid w:val="00CB2FB2"/>
    <w:rsid w:val="00CB3CE9"/>
    <w:rsid w:val="00CC1EE7"/>
    <w:rsid w:val="00CC71F8"/>
    <w:rsid w:val="00CF3B72"/>
    <w:rsid w:val="00CF697A"/>
    <w:rsid w:val="00D03105"/>
    <w:rsid w:val="00D15A1F"/>
    <w:rsid w:val="00D255D8"/>
    <w:rsid w:val="00D44F30"/>
    <w:rsid w:val="00D54F42"/>
    <w:rsid w:val="00D644E8"/>
    <w:rsid w:val="00D65C52"/>
    <w:rsid w:val="00D7705E"/>
    <w:rsid w:val="00D773FF"/>
    <w:rsid w:val="00D97A70"/>
    <w:rsid w:val="00DA6235"/>
    <w:rsid w:val="00DB67A0"/>
    <w:rsid w:val="00DD68C4"/>
    <w:rsid w:val="00E10999"/>
    <w:rsid w:val="00E540B5"/>
    <w:rsid w:val="00E57F13"/>
    <w:rsid w:val="00E64109"/>
    <w:rsid w:val="00E669D1"/>
    <w:rsid w:val="00E66BA1"/>
    <w:rsid w:val="00E73BF0"/>
    <w:rsid w:val="00E86F15"/>
    <w:rsid w:val="00E9562C"/>
    <w:rsid w:val="00EA035D"/>
    <w:rsid w:val="00EA2CB1"/>
    <w:rsid w:val="00EC488D"/>
    <w:rsid w:val="00ED3A92"/>
    <w:rsid w:val="00ED53DD"/>
    <w:rsid w:val="00EE209E"/>
    <w:rsid w:val="00EF3EBE"/>
    <w:rsid w:val="00F25FBC"/>
    <w:rsid w:val="00F36F75"/>
    <w:rsid w:val="00F518B1"/>
    <w:rsid w:val="00F7336A"/>
    <w:rsid w:val="00F85A0A"/>
    <w:rsid w:val="00F86200"/>
    <w:rsid w:val="00F90E24"/>
    <w:rsid w:val="00F91E34"/>
    <w:rsid w:val="00FE5084"/>
    <w:rsid w:val="00FE7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899CB2-28F8-4A5C-8461-9F2520F7C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7F13"/>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EA035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57F13"/>
    <w:pPr>
      <w:keepNext/>
      <w:keepLines/>
      <w:spacing w:before="100" w:beforeAutospacing="1" w:after="100" w:afterAutospacing="1"/>
      <w:jc w:val="left"/>
      <w:outlineLvl w:val="1"/>
    </w:pPr>
    <w:rPr>
      <w:rFonts w:ascii="Arial" w:hAnsi="Arial"/>
      <w:b/>
      <w:bCs/>
      <w:sz w:val="28"/>
      <w:szCs w:val="32"/>
    </w:rPr>
  </w:style>
  <w:style w:type="paragraph" w:styleId="3">
    <w:name w:val="heading 3"/>
    <w:basedOn w:val="a"/>
    <w:next w:val="a"/>
    <w:link w:val="3Char"/>
    <w:unhideWhenUsed/>
    <w:qFormat/>
    <w:rsid w:val="00ED3A9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5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qFormat/>
    <w:rsid w:val="001C20E0"/>
    <w:pPr>
      <w:keepNext/>
      <w:keepLines/>
      <w:spacing w:before="280" w:after="290" w:line="376" w:lineRule="auto"/>
      <w:outlineLvl w:val="4"/>
    </w:pPr>
    <w:rPr>
      <w:rFonts w:cs="黑体"/>
      <w:b/>
      <w:bCs/>
      <w:sz w:val="28"/>
      <w:szCs w:val="28"/>
    </w:rPr>
  </w:style>
  <w:style w:type="paragraph" w:styleId="6">
    <w:name w:val="heading 6"/>
    <w:basedOn w:val="a"/>
    <w:next w:val="a"/>
    <w:link w:val="6Char"/>
    <w:uiPriority w:val="9"/>
    <w:unhideWhenUsed/>
    <w:qFormat/>
    <w:rsid w:val="001C20E0"/>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57F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57F13"/>
    <w:rPr>
      <w:sz w:val="18"/>
      <w:szCs w:val="18"/>
    </w:rPr>
  </w:style>
  <w:style w:type="paragraph" w:styleId="a4">
    <w:name w:val="footer"/>
    <w:basedOn w:val="a"/>
    <w:link w:val="Char0"/>
    <w:uiPriority w:val="99"/>
    <w:unhideWhenUsed/>
    <w:rsid w:val="00E57F13"/>
    <w:pPr>
      <w:tabs>
        <w:tab w:val="center" w:pos="4153"/>
        <w:tab w:val="right" w:pos="8306"/>
      </w:tabs>
      <w:snapToGrid w:val="0"/>
      <w:jc w:val="left"/>
    </w:pPr>
    <w:rPr>
      <w:sz w:val="18"/>
      <w:szCs w:val="18"/>
    </w:rPr>
  </w:style>
  <w:style w:type="character" w:customStyle="1" w:styleId="Char0">
    <w:name w:val="页脚 Char"/>
    <w:basedOn w:val="a0"/>
    <w:link w:val="a4"/>
    <w:uiPriority w:val="99"/>
    <w:rsid w:val="00E57F13"/>
    <w:rPr>
      <w:sz w:val="18"/>
      <w:szCs w:val="18"/>
    </w:rPr>
  </w:style>
  <w:style w:type="character" w:styleId="a5">
    <w:name w:val="Hyperlink"/>
    <w:uiPriority w:val="99"/>
    <w:rsid w:val="00E57F13"/>
    <w:rPr>
      <w:color w:val="0000FF"/>
      <w:u w:val="single"/>
    </w:rPr>
  </w:style>
  <w:style w:type="paragraph" w:styleId="20">
    <w:name w:val="toc 2"/>
    <w:basedOn w:val="a"/>
    <w:next w:val="a"/>
    <w:uiPriority w:val="39"/>
    <w:rsid w:val="00E57F13"/>
    <w:pPr>
      <w:ind w:left="210"/>
      <w:jc w:val="left"/>
    </w:pPr>
    <w:rPr>
      <w:smallCaps/>
    </w:rPr>
  </w:style>
  <w:style w:type="paragraph" w:styleId="10">
    <w:name w:val="toc 1"/>
    <w:basedOn w:val="a"/>
    <w:next w:val="a"/>
    <w:uiPriority w:val="39"/>
    <w:rsid w:val="00E57F13"/>
    <w:pPr>
      <w:spacing w:before="120" w:after="120"/>
      <w:jc w:val="left"/>
    </w:pPr>
    <w:rPr>
      <w:b/>
      <w:bCs/>
      <w:caps/>
    </w:rPr>
  </w:style>
  <w:style w:type="character" w:customStyle="1" w:styleId="2Char">
    <w:name w:val="标题 2 Char"/>
    <w:basedOn w:val="a0"/>
    <w:link w:val="2"/>
    <w:rsid w:val="00E57F13"/>
    <w:rPr>
      <w:rFonts w:ascii="Arial" w:eastAsia="宋体" w:hAnsi="Arial" w:cs="Times New Roman"/>
      <w:b/>
      <w:bCs/>
      <w:sz w:val="28"/>
      <w:szCs w:val="32"/>
    </w:rPr>
  </w:style>
  <w:style w:type="paragraph" w:styleId="a6">
    <w:name w:val="Title"/>
    <w:basedOn w:val="a"/>
    <w:link w:val="Char1"/>
    <w:qFormat/>
    <w:rsid w:val="00E57F13"/>
    <w:pPr>
      <w:spacing w:before="240" w:after="60"/>
      <w:jc w:val="center"/>
      <w:outlineLvl w:val="0"/>
    </w:pPr>
    <w:rPr>
      <w:rFonts w:ascii="Arial" w:hAnsi="Arial" w:cs="Arial"/>
      <w:b/>
      <w:bCs/>
      <w:sz w:val="32"/>
      <w:szCs w:val="32"/>
    </w:rPr>
  </w:style>
  <w:style w:type="character" w:customStyle="1" w:styleId="Char1">
    <w:name w:val="标题 Char"/>
    <w:basedOn w:val="a0"/>
    <w:link w:val="a6"/>
    <w:rsid w:val="00E57F13"/>
    <w:rPr>
      <w:rFonts w:ascii="Arial" w:eastAsia="宋体" w:hAnsi="Arial" w:cs="Arial"/>
      <w:b/>
      <w:bCs/>
      <w:sz w:val="32"/>
      <w:szCs w:val="32"/>
    </w:rPr>
  </w:style>
  <w:style w:type="table" w:customStyle="1" w:styleId="TableGrid">
    <w:name w:val="TableGrid"/>
    <w:rsid w:val="00EA035D"/>
    <w:tblPr>
      <w:tblCellMar>
        <w:top w:w="0" w:type="dxa"/>
        <w:left w:w="0" w:type="dxa"/>
        <w:bottom w:w="0" w:type="dxa"/>
        <w:right w:w="0" w:type="dxa"/>
      </w:tblCellMar>
    </w:tblPr>
  </w:style>
  <w:style w:type="character" w:customStyle="1" w:styleId="1Char">
    <w:name w:val="标题 1 Char"/>
    <w:basedOn w:val="a0"/>
    <w:link w:val="1"/>
    <w:uiPriority w:val="9"/>
    <w:rsid w:val="00EA035D"/>
    <w:rPr>
      <w:rFonts w:ascii="Times New Roman" w:eastAsia="宋体" w:hAnsi="Times New Roman" w:cs="Times New Roman"/>
      <w:b/>
      <w:bCs/>
      <w:kern w:val="44"/>
      <w:sz w:val="44"/>
      <w:szCs w:val="44"/>
    </w:rPr>
  </w:style>
  <w:style w:type="character" w:customStyle="1" w:styleId="3Char">
    <w:name w:val="标题 3 Char"/>
    <w:basedOn w:val="a0"/>
    <w:link w:val="3"/>
    <w:qFormat/>
    <w:rsid w:val="00ED3A92"/>
    <w:rPr>
      <w:rFonts w:ascii="Times New Roman" w:eastAsia="宋体" w:hAnsi="Times New Roman" w:cs="Times New Roman"/>
      <w:b/>
      <w:bCs/>
      <w:sz w:val="32"/>
      <w:szCs w:val="32"/>
    </w:rPr>
  </w:style>
  <w:style w:type="paragraph" w:styleId="TOC">
    <w:name w:val="TOC Heading"/>
    <w:basedOn w:val="1"/>
    <w:next w:val="a"/>
    <w:uiPriority w:val="39"/>
    <w:unhideWhenUsed/>
    <w:qFormat/>
    <w:rsid w:val="00BB72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0">
    <w:name w:val="toc 3"/>
    <w:basedOn w:val="a"/>
    <w:next w:val="a"/>
    <w:autoRedefine/>
    <w:uiPriority w:val="39"/>
    <w:unhideWhenUsed/>
    <w:rsid w:val="00BB72AD"/>
    <w:pPr>
      <w:widowControl/>
      <w:spacing w:after="100" w:line="259" w:lineRule="auto"/>
      <w:ind w:left="440"/>
      <w:jc w:val="left"/>
    </w:pPr>
    <w:rPr>
      <w:rFonts w:asciiTheme="minorHAnsi" w:eastAsiaTheme="minorEastAsia" w:hAnsiTheme="minorHAnsi"/>
      <w:kern w:val="0"/>
      <w:sz w:val="22"/>
      <w:szCs w:val="22"/>
    </w:rPr>
  </w:style>
  <w:style w:type="character" w:customStyle="1" w:styleId="4Char">
    <w:name w:val="标题 4 Char"/>
    <w:basedOn w:val="a0"/>
    <w:link w:val="4"/>
    <w:uiPriority w:val="9"/>
    <w:rsid w:val="00915DDE"/>
    <w:rPr>
      <w:rFonts w:asciiTheme="majorHAnsi" w:eastAsiaTheme="majorEastAsia" w:hAnsiTheme="majorHAnsi" w:cstheme="majorBidi"/>
      <w:b/>
      <w:bCs/>
      <w:sz w:val="28"/>
      <w:szCs w:val="28"/>
    </w:rPr>
  </w:style>
  <w:style w:type="paragraph" w:styleId="a7">
    <w:name w:val="No Spacing"/>
    <w:uiPriority w:val="1"/>
    <w:qFormat/>
    <w:rsid w:val="003C50A6"/>
    <w:pPr>
      <w:widowControl w:val="0"/>
      <w:jc w:val="both"/>
    </w:pPr>
    <w:rPr>
      <w:rFonts w:ascii="Times New Roman" w:eastAsia="宋体" w:hAnsi="Times New Roman" w:cs="Times New Roman"/>
      <w:szCs w:val="24"/>
    </w:rPr>
  </w:style>
  <w:style w:type="table" w:styleId="a8">
    <w:name w:val="Table Grid"/>
    <w:basedOn w:val="a1"/>
    <w:uiPriority w:val="39"/>
    <w:rsid w:val="00CC71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4C05A0"/>
    <w:pPr>
      <w:ind w:firstLineChars="200" w:firstLine="420"/>
    </w:pPr>
    <w:rPr>
      <w:rFonts w:asciiTheme="minorHAnsi" w:eastAsiaTheme="minorEastAsia" w:hAnsiTheme="minorHAnsi" w:cstheme="minorBidi"/>
      <w:szCs w:val="22"/>
    </w:rPr>
  </w:style>
  <w:style w:type="character" w:customStyle="1" w:styleId="5Char">
    <w:name w:val="标题 5 Char"/>
    <w:basedOn w:val="a0"/>
    <w:link w:val="5"/>
    <w:rsid w:val="001C20E0"/>
    <w:rPr>
      <w:rFonts w:ascii="Times New Roman" w:eastAsia="宋体" w:hAnsi="Times New Roman" w:cs="黑体"/>
      <w:b/>
      <w:bCs/>
      <w:sz w:val="28"/>
      <w:szCs w:val="28"/>
    </w:rPr>
  </w:style>
  <w:style w:type="character" w:customStyle="1" w:styleId="6Char">
    <w:name w:val="标题 6 Char"/>
    <w:basedOn w:val="a0"/>
    <w:link w:val="6"/>
    <w:uiPriority w:val="9"/>
    <w:rsid w:val="001C20E0"/>
    <w:rPr>
      <w:rFonts w:asciiTheme="majorHAnsi" w:eastAsiaTheme="majorEastAsia" w:hAnsiTheme="majorHAnsi" w:cstheme="majorBidi"/>
      <w:b/>
      <w:bCs/>
      <w:sz w:val="24"/>
      <w:szCs w:val="24"/>
    </w:rPr>
  </w:style>
  <w:style w:type="paragraph" w:styleId="aa">
    <w:name w:val="Normal Indent"/>
    <w:aliases w:val="正文（首行缩进两字）,特点,正文双线,表正文,正文非缩进,正文缩进1,标题4,段1,四号,正文-段前3磅,正文（首行缩进两字）1,正文缩进 Char Char,正文（首行缩进两字）11,正文（首行缩进两字）111,正文（首行缩进两字）1111,ALT+Z,正文缩进（首行缩进两字）,正文2级,水上软件,Body Text(ch),首行缩进,正文不缩进,特点 Char,Body Text2,EHPT,contents,正文对齐,Alt+X,mr正文缩进,中文"/>
    <w:basedOn w:val="a"/>
    <w:link w:val="Char2"/>
    <w:unhideWhenUsed/>
    <w:qFormat/>
    <w:rsid w:val="001C20E0"/>
    <w:pPr>
      <w:ind w:firstLineChars="200" w:firstLine="420"/>
    </w:pPr>
  </w:style>
  <w:style w:type="character" w:customStyle="1" w:styleId="Char2">
    <w:name w:val="正文缩进 Char"/>
    <w:aliases w:val="正文（首行缩进两字） Char,特点 Char1,正文双线 Char,表正文 Char,正文非缩进 Char,正文缩进1 Char,标题4 Char,段1 Char,四号 Char,正文-段前3磅 Char,正文（首行缩进两字）1 Char,正文缩进 Char Char Char,正文（首行缩进两字）11 Char,正文（首行缩进两字）111 Char,正文（首行缩进两字）1111 Char,ALT+Z Char,正文缩进（首行缩进两字） Char,正文2级 Char"/>
    <w:link w:val="aa"/>
    <w:qFormat/>
    <w:rsid w:val="001C20E0"/>
    <w:rPr>
      <w:rFonts w:ascii="Times New Roman" w:eastAsia="宋体" w:hAnsi="Times New Roman" w:cs="Times New Roman"/>
      <w:szCs w:val="24"/>
    </w:rPr>
  </w:style>
  <w:style w:type="character" w:styleId="ab">
    <w:name w:val="Emphasis"/>
    <w:basedOn w:val="a0"/>
    <w:uiPriority w:val="20"/>
    <w:qFormat/>
    <w:rsid w:val="008E695A"/>
    <w:rPr>
      <w:i/>
      <w:iCs/>
    </w:rPr>
  </w:style>
  <w:style w:type="paragraph" w:styleId="ac">
    <w:name w:val="Body Text"/>
    <w:basedOn w:val="a"/>
    <w:link w:val="Char3"/>
    <w:uiPriority w:val="99"/>
    <w:semiHidden/>
    <w:unhideWhenUsed/>
    <w:rsid w:val="00D644E8"/>
    <w:pPr>
      <w:spacing w:after="120"/>
    </w:pPr>
  </w:style>
  <w:style w:type="character" w:customStyle="1" w:styleId="Char3">
    <w:name w:val="正文文本 Char"/>
    <w:basedOn w:val="a0"/>
    <w:link w:val="ac"/>
    <w:uiPriority w:val="99"/>
    <w:semiHidden/>
    <w:rsid w:val="00D644E8"/>
    <w:rPr>
      <w:rFonts w:ascii="Times New Roman" w:eastAsia="宋体" w:hAnsi="Times New Roman" w:cs="Times New Roman"/>
      <w:szCs w:val="24"/>
    </w:rPr>
  </w:style>
  <w:style w:type="paragraph" w:styleId="ad">
    <w:name w:val="Body Text First Indent"/>
    <w:basedOn w:val="ac"/>
    <w:link w:val="Char4"/>
    <w:unhideWhenUsed/>
    <w:rsid w:val="00D644E8"/>
    <w:pPr>
      <w:ind w:firstLineChars="100" w:firstLine="420"/>
    </w:pPr>
    <w:rPr>
      <w:rFonts w:cs="黑体"/>
      <w:szCs w:val="22"/>
    </w:rPr>
  </w:style>
  <w:style w:type="character" w:customStyle="1" w:styleId="Char4">
    <w:name w:val="正文首行缩进 Char"/>
    <w:basedOn w:val="Char3"/>
    <w:link w:val="ad"/>
    <w:rsid w:val="00D644E8"/>
    <w:rPr>
      <w:rFonts w:ascii="Times New Roman" w:eastAsia="宋体" w:hAnsi="Times New Roman" w:cs="黑体"/>
      <w:szCs w:val="24"/>
    </w:rPr>
  </w:style>
  <w:style w:type="paragraph" w:customStyle="1" w:styleId="Abstract">
    <w:name w:val="Abstract"/>
    <w:basedOn w:val="a"/>
    <w:rsid w:val="00D644E8"/>
    <w:pPr>
      <w:widowControl/>
      <w:autoSpaceDE w:val="0"/>
      <w:autoSpaceDN w:val="0"/>
      <w:spacing w:before="60" w:after="60"/>
    </w:pPr>
    <w:rPr>
      <w:rFonts w:ascii="Arial" w:hAnsi="Arial"/>
      <w:kern w:val="0"/>
      <w:sz w:val="24"/>
      <w:szCs w:val="20"/>
    </w:rPr>
  </w:style>
  <w:style w:type="paragraph" w:customStyle="1" w:styleId="p0">
    <w:name w:val="p0"/>
    <w:basedOn w:val="a"/>
    <w:rsid w:val="00D644E8"/>
    <w:pPr>
      <w:widowControl/>
    </w:pPr>
    <w:rPr>
      <w:rFonts w:cs="黑体"/>
      <w:kern w:val="0"/>
      <w:szCs w:val="21"/>
    </w:rPr>
  </w:style>
  <w:style w:type="paragraph" w:styleId="ae">
    <w:name w:val="Normal (Web)"/>
    <w:basedOn w:val="a"/>
    <w:uiPriority w:val="99"/>
    <w:unhideWhenUsed/>
    <w:rsid w:val="00D644E8"/>
    <w:rPr>
      <w:rFonts w:cs="黑体"/>
      <w:sz w:val="24"/>
      <w:szCs w:val="22"/>
    </w:rPr>
  </w:style>
  <w:style w:type="paragraph" w:customStyle="1" w:styleId="BOC">
    <w:name w:val="BOC标书正文"/>
    <w:basedOn w:val="a"/>
    <w:rsid w:val="00D644E8"/>
    <w:pPr>
      <w:jc w:val="left"/>
    </w:pPr>
    <w:rPr>
      <w:rFonts w:cs="黑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2.jpeg"/><Relationship Id="rId42" Type="http://schemas.openxmlformats.org/officeDocument/2006/relationships/image" Target="media/image3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footer" Target="footer1.xml"/><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package" Target="embeddings/Microsoft_Visio___1.vsdx"/><Relationship Id="rId29" Type="http://schemas.openxmlformats.org/officeDocument/2006/relationships/image" Target="media/image1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Visio___3.vsdx"/><Relationship Id="rId32" Type="http://schemas.openxmlformats.org/officeDocument/2006/relationships/header" Target="header1.xml"/><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8.jpe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__2.vsdx"/><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44FED-5945-4BE6-BFE9-5B9EA896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55</Pages>
  <Words>3389</Words>
  <Characters>19318</Characters>
  <Application>Microsoft Office Word</Application>
  <DocSecurity>0</DocSecurity>
  <Lines>160</Lines>
  <Paragraphs>45</Paragraphs>
  <ScaleCrop>false</ScaleCrop>
  <Company/>
  <LinksUpToDate>false</LinksUpToDate>
  <CharactersWithSpaces>22662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陈小宇</dc:creator>
  <cp:keywords/>
  <dc:description/>
  <cp:lastModifiedBy>Administrator</cp:lastModifiedBy>
  <cp:revision>176</cp:revision>
  <dcterms:created xsi:type="dcterms:W3CDTF">2018-01-11T01:32:00Z</dcterms:created>
  <dcterms:modified xsi:type="dcterms:W3CDTF">2018-03-13T06:34:00Z</dcterms:modified>
</cp:coreProperties>
</file>